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5" w:rsidRDefault="00547839">
      <w:pPr>
        <w:pStyle w:val="NoSpacing"/>
        <w:rPr>
          <w:rFonts w:ascii="Arial" w:hAnsi="Arial" w:cs="Arial"/>
          <w:sz w:val="16"/>
          <w:lang w:val="en-US"/>
        </w:rPr>
      </w:pPr>
      <w:r>
        <w:rPr>
          <w:rFonts w:ascii="Arial" w:hAnsi="Arial" w:cs="Arial"/>
          <w:sz w:val="16"/>
        </w:rPr>
        <w:t>eJournal Ilmu Komunikasi, 201</w:t>
      </w:r>
      <w:r>
        <w:rPr>
          <w:rFonts w:ascii="Arial" w:hAnsi="Arial" w:cs="Arial"/>
          <w:sz w:val="16"/>
          <w:lang w:val="en-US"/>
        </w:rPr>
        <w:t>9</w:t>
      </w:r>
      <w:r>
        <w:rPr>
          <w:rFonts w:ascii="Arial" w:hAnsi="Arial" w:cs="Arial"/>
          <w:sz w:val="16"/>
        </w:rPr>
        <w:t>, Volume</w:t>
      </w:r>
      <w:r>
        <w:rPr>
          <w:rFonts w:ascii="Arial" w:hAnsi="Arial" w:cs="Arial"/>
          <w:sz w:val="16"/>
          <w:lang w:val="en-US"/>
        </w:rPr>
        <w:t xml:space="preserve"> 7 </w:t>
      </w:r>
      <w:r>
        <w:rPr>
          <w:rFonts w:ascii="Arial" w:hAnsi="Arial" w:cs="Arial"/>
          <w:sz w:val="16"/>
        </w:rPr>
        <w:t>(No</w:t>
      </w:r>
      <w:r>
        <w:rPr>
          <w:rFonts w:ascii="Arial" w:hAnsi="Arial" w:cs="Arial"/>
          <w:sz w:val="16"/>
          <w:lang w:val="en-US"/>
        </w:rPr>
        <w:t xml:space="preserve"> 2</w:t>
      </w:r>
      <w:r>
        <w:rPr>
          <w:rFonts w:ascii="Arial" w:hAnsi="Arial" w:cs="Arial"/>
          <w:sz w:val="16"/>
        </w:rPr>
        <w:t xml:space="preserve">): </w:t>
      </w:r>
      <w:r>
        <w:rPr>
          <w:rFonts w:ascii="Arial" w:hAnsi="Arial" w:cs="Arial"/>
          <w:sz w:val="16"/>
          <w:lang w:val="en-US"/>
        </w:rPr>
        <w:t>54-67</w:t>
      </w:r>
    </w:p>
    <w:p w:rsidR="009E1025" w:rsidRDefault="00547839">
      <w:pPr>
        <w:spacing w:after="0" w:line="240" w:lineRule="auto"/>
        <w:rPr>
          <w:rFonts w:ascii="Times New Roman" w:hAnsi="Times New Roman" w:cs="Times New Roman"/>
          <w:sz w:val="24"/>
          <w:szCs w:val="24"/>
          <w:lang w:val="id-ID"/>
        </w:rPr>
      </w:pPr>
      <w:r>
        <w:rPr>
          <w:rFonts w:ascii="Arial" w:hAnsi="Arial" w:cs="Arial"/>
          <w:sz w:val="16"/>
        </w:rPr>
        <w:t>ISSN 2502-5961 (</w:t>
      </w:r>
      <w:proofErr w:type="spellStart"/>
      <w:r>
        <w:rPr>
          <w:rFonts w:ascii="Arial" w:hAnsi="Arial" w:cs="Arial"/>
          <w:sz w:val="16"/>
        </w:rPr>
        <w:t>Cetak</w:t>
      </w:r>
      <w:proofErr w:type="spellEnd"/>
      <w:r>
        <w:rPr>
          <w:rFonts w:ascii="Arial" w:hAnsi="Arial" w:cs="Arial"/>
          <w:sz w:val="16"/>
        </w:rPr>
        <w:t>), ISSN 2502-597x (Online), ejournal.ilkom.fisip-unmul.ac.id</w:t>
      </w:r>
      <w:r>
        <w:rPr>
          <w:rFonts w:ascii="Arial" w:hAnsi="Arial" w:cs="Arial"/>
          <w:sz w:val="16"/>
        </w:rPr>
        <w:br/>
        <w:t>© Copyright 2019</w:t>
      </w:r>
    </w:p>
    <w:p w:rsidR="009E1025" w:rsidRDefault="009E1025">
      <w:pPr>
        <w:spacing w:after="0" w:line="240" w:lineRule="auto"/>
        <w:jc w:val="center"/>
        <w:rPr>
          <w:rFonts w:ascii="Times New Roman" w:hAnsi="Times New Roman" w:cs="Times New Roman"/>
          <w:sz w:val="24"/>
          <w:szCs w:val="24"/>
          <w:lang w:val="id-ID"/>
        </w:rPr>
      </w:pPr>
    </w:p>
    <w:p w:rsidR="009E1025" w:rsidRDefault="00547839">
      <w:pPr>
        <w:spacing w:after="0" w:line="240" w:lineRule="auto"/>
        <w:jc w:val="center"/>
        <w:rPr>
          <w:rFonts w:ascii="Times New Roman" w:hAnsi="Times New Roman" w:cs="Times New Roman"/>
          <w:b/>
          <w:sz w:val="28"/>
          <w:szCs w:val="23"/>
          <w:lang w:val="id-ID"/>
        </w:rPr>
      </w:pPr>
      <w:r>
        <w:rPr>
          <w:rFonts w:ascii="Times New Roman" w:hAnsi="Times New Roman" w:cs="Times New Roman"/>
          <w:b/>
          <w:sz w:val="28"/>
          <w:szCs w:val="23"/>
          <w:lang w:val="id-ID"/>
        </w:rPr>
        <w:t xml:space="preserve">STRATEGI KOMUNIKASI PEMASARAN TERPADU DALAM MEMBANGUN </w:t>
      </w:r>
      <w:r>
        <w:rPr>
          <w:rFonts w:ascii="Times New Roman" w:hAnsi="Times New Roman" w:cs="Times New Roman"/>
          <w:b/>
          <w:i/>
          <w:sz w:val="28"/>
          <w:szCs w:val="23"/>
          <w:lang w:val="id-ID"/>
        </w:rPr>
        <w:t>BRAND IMAGE</w:t>
      </w:r>
      <w:r>
        <w:rPr>
          <w:rFonts w:ascii="Times New Roman" w:hAnsi="Times New Roman" w:cs="Times New Roman"/>
          <w:b/>
          <w:sz w:val="28"/>
          <w:szCs w:val="23"/>
          <w:lang w:val="id-ID"/>
        </w:rPr>
        <w:t xml:space="preserve"> KLUB SEPAK BOLA PROFESIONAL </w:t>
      </w:r>
      <w:r>
        <w:rPr>
          <w:rFonts w:ascii="Times New Roman" w:hAnsi="Times New Roman" w:cs="Times New Roman"/>
          <w:b/>
          <w:i/>
          <w:sz w:val="28"/>
          <w:szCs w:val="23"/>
          <w:lang w:val="id-ID"/>
        </w:rPr>
        <w:t xml:space="preserve">BORNEO FOOTBALL CLUB </w:t>
      </w:r>
      <w:r>
        <w:rPr>
          <w:rFonts w:ascii="Times New Roman" w:hAnsi="Times New Roman" w:cs="Times New Roman"/>
          <w:b/>
          <w:sz w:val="28"/>
          <w:szCs w:val="23"/>
          <w:lang w:val="id-ID"/>
        </w:rPr>
        <w:t>SAMARINDA</w:t>
      </w:r>
    </w:p>
    <w:p w:rsidR="009E1025" w:rsidRDefault="009E1025">
      <w:pPr>
        <w:spacing w:after="0" w:line="240" w:lineRule="auto"/>
        <w:jc w:val="center"/>
        <w:rPr>
          <w:rFonts w:ascii="Times New Roman" w:hAnsi="Times New Roman" w:cs="Times New Roman"/>
          <w:b/>
          <w:sz w:val="28"/>
          <w:szCs w:val="28"/>
          <w:lang w:val="id-ID"/>
        </w:rPr>
      </w:pPr>
    </w:p>
    <w:p w:rsidR="009E1025" w:rsidRDefault="00547839">
      <w:pPr>
        <w:spacing w:after="0" w:line="240" w:lineRule="auto"/>
        <w:jc w:val="center"/>
        <w:rPr>
          <w:rFonts w:ascii="Times New Roman" w:hAnsi="Times New Roman" w:cs="Times New Roman"/>
          <w:b/>
          <w:sz w:val="24"/>
          <w:szCs w:val="24"/>
          <w:lang w:val="id-ID"/>
        </w:rPr>
      </w:pPr>
      <w:proofErr w:type="spellStart"/>
      <w:r>
        <w:rPr>
          <w:rFonts w:ascii="Times New Roman" w:hAnsi="Times New Roman" w:cs="Times New Roman"/>
          <w:b/>
          <w:sz w:val="24"/>
          <w:szCs w:val="24"/>
        </w:rPr>
        <w:t>Santi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Ernawati</w:t>
      </w:r>
      <w:proofErr w:type="spellEnd"/>
      <w:r>
        <w:rPr>
          <w:rFonts w:ascii="Times New Roman" w:hAnsi="Times New Roman" w:cs="Times New Roman"/>
          <w:b/>
          <w:sz w:val="24"/>
          <w:szCs w:val="24"/>
          <w:vertAlign w:val="superscript"/>
          <w:lang w:val="id-ID"/>
        </w:rPr>
        <w:t>1</w:t>
      </w:r>
      <w:r>
        <w:rPr>
          <w:rFonts w:ascii="Times New Roman" w:hAnsi="Times New Roman" w:cs="Times New Roman"/>
          <w:b/>
          <w:i/>
          <w:sz w:val="24"/>
          <w:szCs w:val="24"/>
          <w:lang w:val="id-ID"/>
        </w:rPr>
        <w:t>,</w:t>
      </w:r>
      <w:r w:rsidR="00E01725">
        <w:rPr>
          <w:rFonts w:ascii="Times New Roman" w:hAnsi="Times New Roman" w:cs="Times New Roman"/>
          <w:b/>
          <w:i/>
          <w:sz w:val="24"/>
          <w:szCs w:val="24"/>
          <w:lang w:val="id-ID"/>
        </w:rPr>
        <w:t xml:space="preserve"> </w:t>
      </w:r>
      <w:proofErr w:type="spellStart"/>
      <w:r>
        <w:rPr>
          <w:rFonts w:ascii="Times New Roman" w:hAnsi="Times New Roman" w:cs="Times New Roman"/>
          <w:b/>
          <w:sz w:val="24"/>
          <w:szCs w:val="24"/>
        </w:rPr>
        <w:t>Iman</w:t>
      </w:r>
      <w:proofErr w:type="spellEnd"/>
      <w:r>
        <w:rPr>
          <w:rFonts w:ascii="Times New Roman" w:hAnsi="Times New Roman" w:cs="Times New Roman"/>
          <w:b/>
          <w:sz w:val="24"/>
          <w:szCs w:val="24"/>
        </w:rPr>
        <w:t xml:space="preserve"> Surya</w:t>
      </w:r>
      <w:r>
        <w:rPr>
          <w:rFonts w:ascii="Times New Roman" w:hAnsi="Times New Roman" w:cs="Times New Roman"/>
          <w:b/>
          <w:sz w:val="24"/>
          <w:szCs w:val="24"/>
          <w:vertAlign w:val="superscript"/>
          <w:lang w:val="id-ID"/>
        </w:rPr>
        <w:t>2</w:t>
      </w:r>
      <w:r>
        <w:rPr>
          <w:rFonts w:ascii="Times New Roman" w:hAnsi="Times New Roman" w:cs="Times New Roman"/>
          <w:b/>
          <w:sz w:val="24"/>
          <w:szCs w:val="24"/>
          <w:lang w:val="id-ID"/>
        </w:rPr>
        <w:t>,</w:t>
      </w:r>
      <w:r w:rsidR="00E01725">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Hairunnisa</w:t>
      </w:r>
      <w:proofErr w:type="spellEnd"/>
      <w:r>
        <w:rPr>
          <w:rFonts w:ascii="Times New Roman" w:hAnsi="Times New Roman" w:cs="Times New Roman"/>
          <w:b/>
          <w:sz w:val="24"/>
          <w:szCs w:val="24"/>
          <w:vertAlign w:val="superscript"/>
          <w:lang w:val="id-ID"/>
        </w:rPr>
        <w:t>3</w:t>
      </w:r>
    </w:p>
    <w:p w:rsidR="009E1025" w:rsidRDefault="009E1025">
      <w:pPr>
        <w:spacing w:after="0" w:line="240" w:lineRule="auto"/>
        <w:jc w:val="center"/>
        <w:rPr>
          <w:rFonts w:ascii="Times New Roman" w:hAnsi="Times New Roman" w:cs="Times New Roman"/>
          <w:b/>
          <w:sz w:val="24"/>
          <w:szCs w:val="24"/>
          <w:lang w:val="id-ID"/>
        </w:rPr>
      </w:pPr>
    </w:p>
    <w:p w:rsidR="009E1025" w:rsidRDefault="00547839">
      <w:pPr>
        <w:spacing w:after="0" w:line="240" w:lineRule="auto"/>
        <w:jc w:val="center"/>
        <w:rPr>
          <w:rFonts w:ascii="Times New Roman" w:hAnsi="Times New Roman" w:cs="Times New Roman"/>
          <w:b/>
          <w:i/>
          <w:sz w:val="23"/>
          <w:szCs w:val="23"/>
          <w:lang w:val="id-ID"/>
        </w:rPr>
      </w:pPr>
      <w:proofErr w:type="spellStart"/>
      <w:r>
        <w:rPr>
          <w:rFonts w:ascii="Times New Roman" w:hAnsi="Times New Roman" w:cs="Times New Roman"/>
          <w:b/>
          <w:i/>
          <w:sz w:val="23"/>
          <w:szCs w:val="23"/>
        </w:rPr>
        <w:t>Abstrak</w:t>
      </w:r>
      <w:proofErr w:type="spellEnd"/>
    </w:p>
    <w:p w:rsidR="009E1025" w:rsidRDefault="00547839" w:rsidP="00BF09A9">
      <w:pPr>
        <w:spacing w:after="0" w:line="240" w:lineRule="auto"/>
        <w:ind w:firstLineChars="246" w:firstLine="566"/>
        <w:jc w:val="both"/>
        <w:rPr>
          <w:rFonts w:ascii="Times New Roman" w:hAnsi="Times New Roman" w:cs="Times New Roman"/>
          <w:i/>
          <w:iCs/>
          <w:sz w:val="23"/>
          <w:szCs w:val="23"/>
          <w:lang w:val="id-ID"/>
        </w:rPr>
      </w:pPr>
      <w:r>
        <w:rPr>
          <w:rFonts w:ascii="Times New Roman" w:hAnsi="Times New Roman" w:cs="Times New Roman"/>
          <w:i/>
          <w:iCs/>
          <w:sz w:val="23"/>
          <w:szCs w:val="23"/>
          <w:lang w:val="id-ID"/>
        </w:rPr>
        <w:t xml:space="preserve">Penelitian ini bertujuan untuk mengetahui bagaimana strategi komunikasi pemasaran terpadu dalam membangun brand image klub sepak bola profesional Borneo Football Club Samarinda dengan analisis teori komunikasi pemasaran terpadu yaitu advertising (iklan), sales promotion (promosi penjualan), personal selling (penjualan personal), public relations (hubungan masyarakat), direct marketing (pemasaran langsung), dan penjualan interaktif. Penelitian ini menggunakan metode deskriptif kualitatif, teknik pengumpulan data yaitu Field Work Research atau penelitian langsung ke lapangan antara lain observasi, wawancara, dan dokumentasi yang berkaitan dengan penelitian, kemudian data yang berhasil dikumpulkan selanjutnya </w:t>
      </w:r>
      <w:r>
        <w:rPr>
          <w:rFonts w:ascii="Times New Roman" w:hAnsi="Times New Roman" w:cs="Times New Roman"/>
          <w:i/>
          <w:iCs/>
          <w:sz w:val="23"/>
          <w:szCs w:val="23"/>
        </w:rPr>
        <w:t>d</w:t>
      </w:r>
      <w:r>
        <w:rPr>
          <w:rFonts w:ascii="Times New Roman" w:hAnsi="Times New Roman" w:cs="Times New Roman"/>
          <w:i/>
          <w:iCs/>
          <w:sz w:val="23"/>
          <w:szCs w:val="23"/>
          <w:lang w:val="id-ID"/>
        </w:rPr>
        <w:t xml:space="preserve">i </w:t>
      </w:r>
      <w:proofErr w:type="spellStart"/>
      <w:r>
        <w:rPr>
          <w:rFonts w:ascii="Times New Roman" w:hAnsi="Times New Roman" w:cs="Times New Roman"/>
          <w:i/>
          <w:iCs/>
          <w:sz w:val="23"/>
          <w:szCs w:val="23"/>
        </w:rPr>
        <w:t>analisis</w:t>
      </w:r>
      <w:proofErr w:type="spellEnd"/>
      <w:r>
        <w:rPr>
          <w:rFonts w:ascii="Times New Roman" w:hAnsi="Times New Roman" w:cs="Times New Roman"/>
          <w:i/>
          <w:iCs/>
          <w:sz w:val="23"/>
          <w:szCs w:val="23"/>
          <w:lang w:val="id-ID"/>
        </w:rPr>
        <w:t xml:space="preserve"> secara </w:t>
      </w:r>
      <w:proofErr w:type="spellStart"/>
      <w:r>
        <w:rPr>
          <w:rFonts w:ascii="Times New Roman" w:hAnsi="Times New Roman" w:cs="Times New Roman"/>
          <w:i/>
          <w:iCs/>
          <w:sz w:val="23"/>
          <w:szCs w:val="23"/>
        </w:rPr>
        <w:t>kualitatif</w:t>
      </w:r>
      <w:proofErr w:type="spellEnd"/>
      <w:r>
        <w:rPr>
          <w:rFonts w:ascii="Times New Roman" w:hAnsi="Times New Roman" w:cs="Times New Roman"/>
          <w:i/>
          <w:iCs/>
          <w:sz w:val="23"/>
          <w:szCs w:val="23"/>
          <w:lang w:val="id-ID"/>
        </w:rPr>
        <w:t xml:space="preserve"> melalui analisis data model </w:t>
      </w:r>
      <w:proofErr w:type="spellStart"/>
      <w:r>
        <w:rPr>
          <w:rFonts w:ascii="Times New Roman" w:hAnsi="Times New Roman" w:cs="Times New Roman"/>
          <w:i/>
          <w:iCs/>
          <w:sz w:val="23"/>
          <w:szCs w:val="23"/>
        </w:rPr>
        <w:t>interaktif</w:t>
      </w:r>
      <w:proofErr w:type="spellEnd"/>
      <w:r>
        <w:rPr>
          <w:rFonts w:ascii="Times New Roman" w:hAnsi="Times New Roman" w:cs="Times New Roman"/>
          <w:i/>
          <w:iCs/>
          <w:sz w:val="23"/>
          <w:szCs w:val="23"/>
          <w:lang w:val="id-ID"/>
        </w:rPr>
        <w:t>.</w:t>
      </w:r>
    </w:p>
    <w:p w:rsidR="009E1025" w:rsidRDefault="00547839" w:rsidP="00BF09A9">
      <w:pPr>
        <w:spacing w:after="0" w:line="240" w:lineRule="auto"/>
        <w:ind w:firstLineChars="246" w:firstLine="566"/>
        <w:jc w:val="both"/>
        <w:rPr>
          <w:rFonts w:ascii="Times New Roman" w:hAnsi="Times New Roman" w:cs="Times New Roman"/>
          <w:i/>
          <w:iCs/>
          <w:sz w:val="23"/>
          <w:szCs w:val="23"/>
          <w:lang w:val="id-ID"/>
        </w:rPr>
      </w:pPr>
      <w:r>
        <w:rPr>
          <w:rFonts w:ascii="Times New Roman" w:hAnsi="Times New Roman" w:cs="Times New Roman"/>
          <w:i/>
          <w:iCs/>
          <w:sz w:val="23"/>
          <w:szCs w:val="23"/>
          <w:lang w:val="id-ID"/>
        </w:rPr>
        <w:t>Hasil penelitian menunjukkan bahwa Strategi Komunikasi Pemasaran Terpadu Dalam Membangun Brand Image Klub Sepak Bola Profesional Borneo Football Club Samarinda adalah satu-satunya klub profesional di Kota Samarinda yang terdaftar dalam AFC (</w:t>
      </w:r>
      <w:r>
        <w:rPr>
          <w:rFonts w:ascii="Times New Roman" w:eastAsia="Calibri" w:hAnsi="Times New Roman" w:cs="Times New Roman"/>
          <w:i/>
          <w:iCs/>
          <w:color w:val="000000"/>
          <w:sz w:val="23"/>
          <w:szCs w:val="23"/>
          <w:lang w:val="id-ID"/>
        </w:rPr>
        <w:t>Asian Football Confederation</w:t>
      </w:r>
      <w:r>
        <w:rPr>
          <w:rFonts w:ascii="Times New Roman" w:hAnsi="Times New Roman" w:cs="Times New Roman"/>
          <w:i/>
          <w:iCs/>
          <w:sz w:val="23"/>
          <w:szCs w:val="23"/>
          <w:lang w:val="id-ID"/>
        </w:rPr>
        <w:t xml:space="preserve">) dan tujuan dari klub yakni berlaga pada level Asia, Borneo Football Club telah menerapkan </w:t>
      </w:r>
      <w:r>
        <w:rPr>
          <w:rFonts w:ascii="Times New Roman" w:eastAsia="Calibri" w:hAnsi="Times New Roman" w:cs="Times New Roman"/>
          <w:i/>
          <w:iCs/>
          <w:color w:val="000000"/>
          <w:sz w:val="23"/>
          <w:szCs w:val="23"/>
          <w:lang w:val="id-ID"/>
        </w:rPr>
        <w:t xml:space="preserve">aspek-aspek klub sepak bola profesional yang telah disetujui oleh FIFA (Federation of International Football Association) sebagai pihak konfederasi. Dasar-dasar persyaratan untuk menjadi klub sepak bola profesional agar dapat berlaga pada kompetisi nasional, regional, dan internasional antara lain </w:t>
      </w:r>
      <w:r>
        <w:rPr>
          <w:rFonts w:ascii="Times New Roman" w:hAnsi="Times New Roman" w:cs="Times New Roman"/>
          <w:i/>
          <w:iCs/>
          <w:sz w:val="23"/>
          <w:szCs w:val="23"/>
          <w:lang w:val="id-ID"/>
        </w:rPr>
        <w:t xml:space="preserve">aspek olahraga, aspek infrastruktur, aspek personal dan administrasi, aspek keuangan, dan aspek hukum. Keenam syarat tersebut telah di laksanakan oleh klub dengan menggunakan teori komunikasi pemasaran terpadu yaitu advertising (iklan), sales promotion (promosi penjualan), personal selling (penjualan personal), public relations (hubungan masyarakat), direct marketing (pemasaran langsung), dan penjualan interaktif. </w:t>
      </w:r>
    </w:p>
    <w:p w:rsidR="00E01725" w:rsidRDefault="00E01725" w:rsidP="00E01725">
      <w:pPr>
        <w:spacing w:after="0" w:line="240" w:lineRule="auto"/>
        <w:ind w:firstLineChars="308" w:firstLine="708"/>
        <w:jc w:val="both"/>
        <w:rPr>
          <w:rFonts w:ascii="Times New Roman" w:hAnsi="Times New Roman" w:cs="Times New Roman"/>
          <w:i/>
          <w:iCs/>
          <w:sz w:val="23"/>
          <w:szCs w:val="23"/>
          <w:lang w:val="id-ID"/>
        </w:rPr>
      </w:pPr>
    </w:p>
    <w:p w:rsidR="009E1025" w:rsidRDefault="00E01725" w:rsidP="00E01725">
      <w:pPr>
        <w:spacing w:after="0" w:line="240" w:lineRule="auto"/>
        <w:ind w:left="1276" w:hanging="1276"/>
        <w:jc w:val="both"/>
        <w:rPr>
          <w:rFonts w:ascii="Times New Roman" w:hAnsi="Times New Roman" w:cs="Times New Roman"/>
          <w:i/>
          <w:iCs/>
          <w:sz w:val="23"/>
          <w:szCs w:val="23"/>
          <w:lang w:val="id-ID"/>
        </w:rPr>
      </w:pPr>
      <w:r>
        <w:rPr>
          <w:rFonts w:ascii="Times New Roman" w:hAnsi="Times New Roman" w:cs="Times New Roman"/>
          <w:b/>
          <w:bCs/>
          <w:sz w:val="23"/>
          <w:szCs w:val="23"/>
          <w:lang w:val="id-ID"/>
        </w:rPr>
        <w:t>Kata Kunci</w:t>
      </w:r>
      <w:r w:rsidR="00547839">
        <w:rPr>
          <w:rFonts w:ascii="Times New Roman" w:hAnsi="Times New Roman" w:cs="Times New Roman"/>
          <w:b/>
          <w:bCs/>
          <w:sz w:val="23"/>
          <w:szCs w:val="23"/>
          <w:lang w:val="id-ID"/>
        </w:rPr>
        <w:t xml:space="preserve">: </w:t>
      </w:r>
      <w:r>
        <w:rPr>
          <w:rFonts w:ascii="Times New Roman" w:hAnsi="Times New Roman" w:cs="Times New Roman"/>
          <w:b/>
          <w:bCs/>
          <w:sz w:val="23"/>
          <w:szCs w:val="23"/>
          <w:lang w:val="id-ID"/>
        </w:rPr>
        <w:tab/>
      </w:r>
      <w:r w:rsidR="00547839">
        <w:rPr>
          <w:rFonts w:ascii="Times New Roman" w:hAnsi="Times New Roman" w:cs="Times New Roman"/>
          <w:i/>
          <w:iCs/>
          <w:sz w:val="23"/>
          <w:szCs w:val="23"/>
          <w:lang w:val="id-ID"/>
        </w:rPr>
        <w:t>Komunikasi Pemasaran Terpadu, Brand Image, Borneo Football Club Samarinda</w:t>
      </w:r>
    </w:p>
    <w:p w:rsidR="009E1025" w:rsidRDefault="009E1025">
      <w:pPr>
        <w:spacing w:after="0" w:line="240" w:lineRule="auto"/>
        <w:jc w:val="both"/>
        <w:rPr>
          <w:rFonts w:ascii="Times New Roman" w:hAnsi="Times New Roman" w:cs="Times New Roman"/>
          <w:i/>
          <w:iCs/>
          <w:sz w:val="23"/>
          <w:szCs w:val="23"/>
          <w:lang w:val="id-ID"/>
        </w:rPr>
      </w:pPr>
    </w:p>
    <w:p w:rsidR="009E1025" w:rsidRDefault="00547839">
      <w:pPr>
        <w:spacing w:after="0" w:line="240" w:lineRule="auto"/>
        <w:jc w:val="both"/>
        <w:rPr>
          <w:rFonts w:ascii="Times New Roman" w:hAnsi="Times New Roman" w:cs="Times New Roman"/>
          <w:b/>
          <w:sz w:val="23"/>
          <w:szCs w:val="23"/>
        </w:rPr>
      </w:pPr>
      <w:proofErr w:type="spellStart"/>
      <w:r>
        <w:rPr>
          <w:rFonts w:ascii="Times New Roman" w:hAnsi="Times New Roman" w:cs="Times New Roman"/>
          <w:b/>
          <w:sz w:val="23"/>
          <w:szCs w:val="23"/>
        </w:rPr>
        <w:lastRenderedPageBreak/>
        <w:t>Pendahuluan</w:t>
      </w:r>
      <w:proofErr w:type="spellEnd"/>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sz w:val="23"/>
          <w:szCs w:val="23"/>
          <w:lang w:val="id-ID"/>
        </w:rPr>
        <w:t>Sepak bola adalah bisnis, identitas, politik, dan keyakinan yang termodifikasi melalui penyelenggaraan suatu perayaan yang penuh dengan kegembiraan. Sepak bola menjadi sedemikian besar, kuat dan berpengaruh karena sepak bola dapat membantu, mulai dari perseorangan hingga negara, merasa menjadi bagian sesuatu yang lebih besar di luar dirinya. Ini semacam proses identifikasi diri, sosial, dan kebudayaan. Perasaan bagian dari suatu yang lebih besar di luar dirinya ini merupakan sumber energi tersembunyi yang menyimpan rasa percaya diri dan kepuasan tertentu. Percaya diri dan kepuasan yang hanya bisa diperoleh jika menjadi bagian dari suatu yang lebih besar di luar dirinya tersebut. Semuanya bergumul dalam suatu mesin raksasa bernama industri sepak bola (Syahputra, 2016:1).</w:t>
      </w:r>
    </w:p>
    <w:p w:rsidR="009E1025" w:rsidRDefault="00547839" w:rsidP="00BF09A9">
      <w:pPr>
        <w:spacing w:after="0" w:line="240" w:lineRule="auto"/>
        <w:ind w:firstLineChars="246" w:firstLine="566"/>
        <w:jc w:val="both"/>
        <w:rPr>
          <w:rFonts w:ascii="Times New Roman" w:hAnsi="Times New Roman" w:cs="Times New Roman"/>
          <w:i/>
          <w:iCs/>
          <w:sz w:val="23"/>
          <w:szCs w:val="23"/>
          <w:lang w:val="id-ID"/>
        </w:rPr>
      </w:pPr>
      <w:r>
        <w:rPr>
          <w:rFonts w:ascii="Times New Roman" w:hAnsi="Times New Roman" w:cs="Times New Roman"/>
          <w:sz w:val="23"/>
          <w:szCs w:val="23"/>
          <w:lang w:val="id-ID"/>
        </w:rPr>
        <w:t xml:space="preserve">Tolak ukur sebuah industri sepak bola yakni klub mampu mengelola secara profesional serta mampu menjadi sumber penghasilan bagi pemain, pelatih, jajaran manajemen, pedagang asongan, tukang parkir area stadion bahkan sampai masyarakat yang berada di sekitar stadion </w:t>
      </w:r>
      <w:r>
        <w:rPr>
          <w:rFonts w:ascii="Times New Roman" w:hAnsi="Times New Roman" w:cs="Times New Roman"/>
          <w:i/>
          <w:iCs/>
          <w:sz w:val="23"/>
          <w:szCs w:val="23"/>
          <w:lang w:val="id-ID"/>
        </w:rPr>
        <w:t>(football-tribe.com)</w:t>
      </w:r>
      <w:r>
        <w:rPr>
          <w:rFonts w:ascii="Times New Roman" w:hAnsi="Times New Roman" w:cs="Times New Roman"/>
          <w:sz w:val="23"/>
          <w:szCs w:val="23"/>
          <w:lang w:val="id-ID"/>
        </w:rPr>
        <w:t xml:space="preserve">. Sepak bola yang profesional adalah yang mampu memenuhi aspek-aspek atau persyaratan yang termuat dalam buku panduan regulasi lisensi klub yang berada di bawah AFC </w:t>
      </w:r>
      <w:r>
        <w:rPr>
          <w:rFonts w:ascii="Times New Roman" w:hAnsi="Times New Roman" w:cs="Times New Roman"/>
          <w:i/>
          <w:iCs/>
          <w:sz w:val="23"/>
          <w:szCs w:val="23"/>
          <w:lang w:val="id-ID"/>
        </w:rPr>
        <w:t>(Asian Football Confederation)</w:t>
      </w:r>
      <w:r>
        <w:rPr>
          <w:rFonts w:ascii="Times New Roman" w:hAnsi="Times New Roman" w:cs="Times New Roman"/>
          <w:sz w:val="23"/>
          <w:szCs w:val="23"/>
          <w:lang w:val="id-ID"/>
        </w:rPr>
        <w:t xml:space="preserve"> antara lain aspek olahraga, aspek infrastruktur, aspek personal dan administrasi, aspek hukum dan aspek keuangan, agar bisa mengikuti kompetisi regional maupun internasional </w:t>
      </w:r>
      <w:r>
        <w:rPr>
          <w:rFonts w:ascii="Times New Roman" w:hAnsi="Times New Roman" w:cs="Times New Roman"/>
          <w:i/>
          <w:iCs/>
          <w:sz w:val="23"/>
          <w:szCs w:val="23"/>
          <w:lang w:val="id-ID"/>
        </w:rPr>
        <w:t>(fourfourtwo.com).</w:t>
      </w:r>
    </w:p>
    <w:p w:rsidR="00BF09A9"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Smith (2008) menjelaskan, istilah industri dalam sepak bola dapat dijelaskan sebagai sebuah pasar di mana produk dan jasa yang mirip atau berhubungan ditawarkan pada konsumen. Industri sepak bola melibatkan seluruh suplier produk dan jasa yang memuaskan kebutuhan konsumen olahraga (Syahputra, 2016:2). Konsumen olahraga adalah masyarakat dari berbagai kalangan yang tidak mengenal usia, suku, agama, ras, maupun adat istiadat. Salah satu klub sepak bola di Indonesia yang saat ini menciptakan industri sepak bola profesional adalah </w:t>
      </w: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Klub sepak bola ini berasal dari Kota Samarinda, Kalimantan Timur. </w:t>
      </w: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berada dibawah naungan perusahaan berbadan hukum yaitu PT Nahusam Pratama Indonesia pada tanggal 07 Maret tahun 2014. </w:t>
      </w:r>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i/>
          <w:iCs/>
          <w:sz w:val="23"/>
          <w:szCs w:val="23"/>
          <w:lang w:val="id-ID"/>
        </w:rPr>
        <w:t>Branding</w:t>
      </w:r>
      <w:r>
        <w:rPr>
          <w:rFonts w:ascii="Times New Roman" w:hAnsi="Times New Roman" w:cs="Times New Roman"/>
          <w:sz w:val="23"/>
          <w:szCs w:val="23"/>
          <w:lang w:val="id-ID"/>
        </w:rPr>
        <w:t xml:space="preserve"> menjadi salah satu jalan bagi industri sepak bola di Indonesia untuk membangun citra klub sepak bola itu sendiri. Istilah strategi sudah menjadi istilah yang sering digunakan oleh masyarakat untuk menggambarkan berbagai makna seperti suatu rencana, taktik, maupun cara untuk mencapai apa yang diinginkan. Strategi pada hakikatnya adalah perencanaan </w:t>
      </w:r>
      <w:r>
        <w:rPr>
          <w:rFonts w:ascii="Times New Roman" w:hAnsi="Times New Roman" w:cs="Times New Roman"/>
          <w:i/>
          <w:iCs/>
          <w:sz w:val="23"/>
          <w:szCs w:val="23"/>
          <w:lang w:val="id-ID"/>
        </w:rPr>
        <w:t>(planning)</w:t>
      </w:r>
      <w:r>
        <w:rPr>
          <w:rFonts w:ascii="Times New Roman" w:hAnsi="Times New Roman" w:cs="Times New Roman"/>
          <w:sz w:val="23"/>
          <w:szCs w:val="23"/>
          <w:lang w:val="id-ID"/>
        </w:rPr>
        <w:t xml:space="preserve"> dan manajemen </w:t>
      </w:r>
      <w:r>
        <w:rPr>
          <w:rFonts w:ascii="Times New Roman" w:hAnsi="Times New Roman" w:cs="Times New Roman"/>
          <w:i/>
          <w:iCs/>
          <w:sz w:val="23"/>
          <w:szCs w:val="23"/>
          <w:lang w:val="id-ID"/>
        </w:rPr>
        <w:t>(management)</w:t>
      </w:r>
      <w:r>
        <w:rPr>
          <w:rFonts w:ascii="Times New Roman" w:hAnsi="Times New Roman" w:cs="Times New Roman"/>
          <w:sz w:val="23"/>
          <w:szCs w:val="23"/>
          <w:lang w:val="id-ID"/>
        </w:rPr>
        <w:t xml:space="preserve"> untuk mencapai suatu tujuan. Tetapi untuk mencapai tujuan tersebut, strategi tidak berfungsi sebagai peta jalan yang hanya menunjukkan arah saja, melainkan harus mampu menunjukkan bagaimana taktik operasionalnya (Effendy, 2007:32). Memperkenalkan dan membangun </w:t>
      </w:r>
      <w:r>
        <w:rPr>
          <w:rFonts w:ascii="Times New Roman" w:hAnsi="Times New Roman" w:cs="Times New Roman"/>
          <w:i/>
          <w:iCs/>
          <w:sz w:val="23"/>
          <w:szCs w:val="23"/>
          <w:lang w:val="id-ID"/>
        </w:rPr>
        <w:t xml:space="preserve">brand </w:t>
      </w:r>
      <w:r>
        <w:rPr>
          <w:rFonts w:ascii="Times New Roman" w:hAnsi="Times New Roman" w:cs="Times New Roman"/>
          <w:sz w:val="23"/>
          <w:szCs w:val="23"/>
          <w:lang w:val="id-ID"/>
        </w:rPr>
        <w:t>(merek) juga sangat penting untuk mencapai pertumbuhan di masa depan dan keberhasilan jangka panjang yang bertahan lama (Shimp, 2014).</w:t>
      </w:r>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sz w:val="23"/>
          <w:szCs w:val="23"/>
          <w:lang w:val="id-ID"/>
        </w:rPr>
        <w:lastRenderedPageBreak/>
        <w:t xml:space="preserve">Pada sisi lain, komunikasi pemasaran terpadu turut memainkan peran dasar dalam menciptakan </w:t>
      </w:r>
      <w:r>
        <w:rPr>
          <w:rFonts w:ascii="Times New Roman" w:hAnsi="Times New Roman" w:cs="Times New Roman"/>
          <w:i/>
          <w:iCs/>
          <w:sz w:val="23"/>
          <w:szCs w:val="23"/>
          <w:lang w:val="id-ID"/>
        </w:rPr>
        <w:t>brand</w:t>
      </w:r>
      <w:r>
        <w:rPr>
          <w:rFonts w:ascii="Times New Roman" w:hAnsi="Times New Roman" w:cs="Times New Roman"/>
          <w:sz w:val="23"/>
          <w:szCs w:val="23"/>
          <w:lang w:val="id-ID"/>
        </w:rPr>
        <w:t xml:space="preserve"> yang positif dan membangun sebuah loyalitas (Shimp, 2014). Selama periode 4 (empat) tahun terhitung sejak tahun 2014 hingga 2018, manajemen klub </w:t>
      </w: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mampu membangun </w:t>
      </w:r>
      <w:r>
        <w:rPr>
          <w:rFonts w:ascii="Times New Roman" w:hAnsi="Times New Roman" w:cs="Times New Roman"/>
          <w:i/>
          <w:iCs/>
          <w:sz w:val="23"/>
          <w:szCs w:val="23"/>
          <w:lang w:val="id-ID"/>
        </w:rPr>
        <w:t>brand image</w:t>
      </w:r>
      <w:r>
        <w:rPr>
          <w:rFonts w:ascii="Times New Roman" w:hAnsi="Times New Roman" w:cs="Times New Roman"/>
          <w:sz w:val="23"/>
          <w:szCs w:val="23"/>
          <w:lang w:val="id-ID"/>
        </w:rPr>
        <w:t xml:space="preserve"> (citra merek) agar setara degan klub-klub sepak bola di Indonesia yang memiliki segudang pengalaman dan prestasi dengan menggunakan elemen-lemen komunikasi pemasaran terpadu antara lain </w:t>
      </w:r>
      <w:r>
        <w:rPr>
          <w:rFonts w:ascii="Times New Roman" w:hAnsi="Times New Roman" w:cs="Times New Roman"/>
          <w:i/>
          <w:iCs/>
          <w:sz w:val="23"/>
          <w:szCs w:val="23"/>
          <w:lang w:val="id-ID"/>
        </w:rPr>
        <w:t>advertising</w:t>
      </w:r>
      <w:r>
        <w:rPr>
          <w:rFonts w:ascii="Times New Roman" w:hAnsi="Times New Roman" w:cs="Times New Roman"/>
          <w:sz w:val="23"/>
          <w:szCs w:val="23"/>
          <w:lang w:val="id-ID"/>
        </w:rPr>
        <w:t xml:space="preserve"> (iklan), </w:t>
      </w:r>
      <w:r>
        <w:rPr>
          <w:rFonts w:ascii="Times New Roman" w:hAnsi="Times New Roman" w:cs="Times New Roman"/>
          <w:i/>
          <w:iCs/>
          <w:sz w:val="23"/>
          <w:szCs w:val="23"/>
          <w:lang w:val="id-ID"/>
        </w:rPr>
        <w:t xml:space="preserve">sales promotion </w:t>
      </w:r>
      <w:r>
        <w:rPr>
          <w:rFonts w:ascii="Times New Roman" w:hAnsi="Times New Roman" w:cs="Times New Roman"/>
          <w:sz w:val="23"/>
          <w:szCs w:val="23"/>
          <w:lang w:val="id-ID"/>
        </w:rPr>
        <w:t xml:space="preserve">(promosi penjualan), </w:t>
      </w:r>
      <w:r>
        <w:rPr>
          <w:rFonts w:ascii="Times New Roman" w:hAnsi="Times New Roman" w:cs="Times New Roman"/>
          <w:i/>
          <w:iCs/>
          <w:sz w:val="23"/>
          <w:szCs w:val="23"/>
          <w:lang w:val="id-ID"/>
        </w:rPr>
        <w:t>personal selling</w:t>
      </w:r>
      <w:r>
        <w:rPr>
          <w:rFonts w:ascii="Times New Roman" w:hAnsi="Times New Roman" w:cs="Times New Roman"/>
          <w:sz w:val="23"/>
          <w:szCs w:val="23"/>
          <w:lang w:val="id-ID"/>
        </w:rPr>
        <w:t xml:space="preserve"> (penjualan personal), </w:t>
      </w:r>
      <w:r>
        <w:rPr>
          <w:rFonts w:ascii="Times New Roman" w:hAnsi="Times New Roman" w:cs="Times New Roman"/>
          <w:i/>
          <w:iCs/>
          <w:sz w:val="23"/>
          <w:szCs w:val="23"/>
          <w:lang w:val="id-ID"/>
        </w:rPr>
        <w:t>public relations</w:t>
      </w:r>
      <w:r>
        <w:rPr>
          <w:rFonts w:ascii="Times New Roman" w:hAnsi="Times New Roman" w:cs="Times New Roman"/>
          <w:sz w:val="23"/>
          <w:szCs w:val="23"/>
          <w:lang w:val="id-ID"/>
        </w:rPr>
        <w:t xml:space="preserve"> (hubungan masyarakat), </w:t>
      </w:r>
      <w:r>
        <w:rPr>
          <w:rFonts w:ascii="Times New Roman" w:hAnsi="Times New Roman" w:cs="Times New Roman"/>
          <w:i/>
          <w:iCs/>
          <w:sz w:val="23"/>
          <w:szCs w:val="23"/>
          <w:lang w:val="id-ID"/>
        </w:rPr>
        <w:t>direct marketing</w:t>
      </w:r>
      <w:r>
        <w:rPr>
          <w:rFonts w:ascii="Times New Roman" w:hAnsi="Times New Roman" w:cs="Times New Roman"/>
          <w:sz w:val="23"/>
          <w:szCs w:val="23"/>
          <w:lang w:val="id-ID"/>
        </w:rPr>
        <w:t xml:space="preserve"> (pemasaran langsung) dan penjualan interaktif. Berdasarkan pada fenomena latar belakang di atas, membuat penulis tertarik untuk meneliti Strategi Komunikasi Pemasaran Terpadu Dalam Membangun </w:t>
      </w:r>
      <w:r>
        <w:rPr>
          <w:rFonts w:ascii="Times New Roman" w:hAnsi="Times New Roman" w:cs="Times New Roman"/>
          <w:i/>
          <w:iCs/>
          <w:sz w:val="23"/>
          <w:szCs w:val="23"/>
          <w:lang w:val="id-ID"/>
        </w:rPr>
        <w:t>Brand Image</w:t>
      </w:r>
      <w:r>
        <w:rPr>
          <w:rFonts w:ascii="Times New Roman" w:hAnsi="Times New Roman" w:cs="Times New Roman"/>
          <w:sz w:val="23"/>
          <w:szCs w:val="23"/>
          <w:lang w:val="id-ID"/>
        </w:rPr>
        <w:t xml:space="preserve"> Klub Sepak Bola Profesional </w:t>
      </w:r>
      <w:r>
        <w:rPr>
          <w:rFonts w:ascii="Times New Roman" w:hAnsi="Times New Roman" w:cs="Times New Roman"/>
          <w:i/>
          <w:iCs/>
          <w:sz w:val="23"/>
          <w:szCs w:val="23"/>
          <w:lang w:val="id-ID"/>
        </w:rPr>
        <w:t xml:space="preserve">Borneo Football Club </w:t>
      </w:r>
      <w:r>
        <w:rPr>
          <w:rFonts w:ascii="Times New Roman" w:hAnsi="Times New Roman" w:cs="Times New Roman"/>
          <w:sz w:val="23"/>
          <w:szCs w:val="23"/>
          <w:lang w:val="id-ID"/>
        </w:rPr>
        <w:t>Samarinda.</w:t>
      </w:r>
    </w:p>
    <w:p w:rsidR="009E1025" w:rsidRDefault="009E1025">
      <w:pPr>
        <w:spacing w:after="0" w:line="240" w:lineRule="auto"/>
        <w:ind w:firstLineChars="191" w:firstLine="439"/>
        <w:jc w:val="both"/>
        <w:rPr>
          <w:rFonts w:ascii="Times New Roman" w:hAnsi="Times New Roman" w:cs="Times New Roman"/>
          <w:sz w:val="23"/>
          <w:szCs w:val="23"/>
          <w:lang w:val="id-ID"/>
        </w:rPr>
      </w:pPr>
    </w:p>
    <w:p w:rsidR="009E1025" w:rsidRDefault="00547839">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Rumusan Masalah</w:t>
      </w:r>
    </w:p>
    <w:p w:rsidR="009E1025" w:rsidRPr="00E01725" w:rsidRDefault="00547839" w:rsidP="00BF09A9">
      <w:pPr>
        <w:spacing w:after="0" w:line="240" w:lineRule="auto"/>
        <w:ind w:firstLineChars="246" w:firstLine="566"/>
        <w:jc w:val="both"/>
        <w:rPr>
          <w:rFonts w:ascii="Times New Roman" w:hAnsi="Times New Roman" w:cs="Times New Roman"/>
          <w:sz w:val="23"/>
          <w:szCs w:val="23"/>
          <w:lang w:val="id-ID"/>
        </w:rPr>
      </w:pPr>
      <w:r w:rsidRPr="00E01725">
        <w:rPr>
          <w:rFonts w:ascii="Times New Roman" w:hAnsi="Times New Roman" w:cs="Times New Roman"/>
          <w:sz w:val="23"/>
          <w:szCs w:val="23"/>
          <w:lang w:val="id-ID"/>
        </w:rPr>
        <w:t xml:space="preserve">Permasalahan penelitian pada dasarnya merupakan sebuah akibat dari suatu sebab yang dituntut untuk diselesaikan atau dengan kata lain masalah merupakan persoalan yang membutuhkan jawaban. Berdasarkan uraian yang dikemukakan pada latar belakang di atas, perumusan masalah yang akan menjadi obyek penelitian adalah “Bagaimana Strategi Komunikasi Pemasaran Terpadu Dalam Membangun </w:t>
      </w:r>
      <w:r w:rsidRPr="00E01725">
        <w:rPr>
          <w:rFonts w:ascii="Times New Roman" w:hAnsi="Times New Roman" w:cs="Times New Roman"/>
          <w:i/>
          <w:iCs/>
          <w:sz w:val="23"/>
          <w:szCs w:val="23"/>
          <w:lang w:val="id-ID"/>
        </w:rPr>
        <w:t>Brand Image</w:t>
      </w:r>
      <w:r w:rsidRPr="00E01725">
        <w:rPr>
          <w:rFonts w:ascii="Times New Roman" w:hAnsi="Times New Roman" w:cs="Times New Roman"/>
          <w:sz w:val="23"/>
          <w:szCs w:val="23"/>
          <w:lang w:val="id-ID"/>
        </w:rPr>
        <w:t xml:space="preserve"> Klub Sepak Bola Profesional </w:t>
      </w:r>
      <w:r w:rsidRPr="00E01725">
        <w:rPr>
          <w:rFonts w:ascii="Times New Roman" w:hAnsi="Times New Roman" w:cs="Times New Roman"/>
          <w:i/>
          <w:iCs/>
          <w:sz w:val="23"/>
          <w:szCs w:val="23"/>
          <w:lang w:val="id-ID"/>
        </w:rPr>
        <w:t>Borneo Football Club</w:t>
      </w:r>
      <w:r w:rsidRPr="00E01725">
        <w:rPr>
          <w:rFonts w:ascii="Times New Roman" w:hAnsi="Times New Roman" w:cs="Times New Roman"/>
          <w:sz w:val="23"/>
          <w:szCs w:val="23"/>
          <w:lang w:val="id-ID"/>
        </w:rPr>
        <w:t xml:space="preserve"> Samarinda ?”.</w:t>
      </w:r>
    </w:p>
    <w:p w:rsidR="009E1025" w:rsidRDefault="009E1025">
      <w:pPr>
        <w:spacing w:after="0" w:line="240" w:lineRule="auto"/>
        <w:jc w:val="both"/>
        <w:rPr>
          <w:rFonts w:ascii="Times New Roman" w:hAnsi="Times New Roman" w:cs="Times New Roman"/>
          <w:sz w:val="23"/>
          <w:szCs w:val="23"/>
          <w:lang w:val="id-ID"/>
        </w:rPr>
      </w:pPr>
    </w:p>
    <w:p w:rsidR="009E1025" w:rsidRDefault="00547839">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Tujuan Penelitian</w:t>
      </w:r>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Adapun tujuan yang ingin dicapai dalam penelitian ini adalah untuk mengetahui dan menganalisis bagaimana strategi komunikasi pemasaran terpadu dalam membangun </w:t>
      </w:r>
      <w:r>
        <w:rPr>
          <w:rFonts w:ascii="Times New Roman" w:hAnsi="Times New Roman" w:cs="Times New Roman"/>
          <w:i/>
          <w:iCs/>
          <w:sz w:val="23"/>
          <w:szCs w:val="23"/>
          <w:lang w:val="id-ID"/>
        </w:rPr>
        <w:t>brand image</w:t>
      </w:r>
      <w:r>
        <w:rPr>
          <w:rFonts w:ascii="Times New Roman" w:hAnsi="Times New Roman" w:cs="Times New Roman"/>
          <w:sz w:val="23"/>
          <w:szCs w:val="23"/>
          <w:lang w:val="id-ID"/>
        </w:rPr>
        <w:t xml:space="preserve"> klub sepak bola profesional </w:t>
      </w:r>
      <w:r>
        <w:rPr>
          <w:rFonts w:ascii="Times New Roman" w:hAnsi="Times New Roman" w:cs="Times New Roman"/>
          <w:i/>
          <w:iCs/>
          <w:sz w:val="23"/>
          <w:szCs w:val="23"/>
          <w:lang w:val="id-ID"/>
        </w:rPr>
        <w:t xml:space="preserve">Borneo Football Club </w:t>
      </w:r>
      <w:r>
        <w:rPr>
          <w:rFonts w:ascii="Times New Roman" w:hAnsi="Times New Roman" w:cs="Times New Roman"/>
          <w:sz w:val="23"/>
          <w:szCs w:val="23"/>
          <w:lang w:val="id-ID"/>
        </w:rPr>
        <w:t>Samarinda.</w:t>
      </w:r>
    </w:p>
    <w:p w:rsidR="009E1025" w:rsidRDefault="009E1025">
      <w:pPr>
        <w:spacing w:after="0" w:line="240" w:lineRule="auto"/>
        <w:ind w:firstLineChars="191" w:firstLine="439"/>
        <w:jc w:val="both"/>
        <w:rPr>
          <w:rFonts w:ascii="Times New Roman" w:hAnsi="Times New Roman" w:cs="Times New Roman"/>
          <w:sz w:val="23"/>
          <w:szCs w:val="23"/>
          <w:lang w:val="id-ID"/>
        </w:rPr>
      </w:pPr>
    </w:p>
    <w:p w:rsidR="009E1025" w:rsidRDefault="00547839">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Manfaat Penelitian</w:t>
      </w:r>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sz w:val="23"/>
          <w:szCs w:val="23"/>
          <w:lang w:val="id-ID"/>
        </w:rPr>
        <w:t>Suatu penelitian tentu akan memiliki manfaat bagi peneliti maupun pihak lain yang akan menggunakannya. Oleh karena itu, maka penelitian ini memiliki manfaat sebagai berikut :</w:t>
      </w:r>
    </w:p>
    <w:p w:rsidR="009E1025" w:rsidRPr="00300E94" w:rsidRDefault="00547839" w:rsidP="00BF09A9">
      <w:pPr>
        <w:pStyle w:val="ListParagraph"/>
        <w:numPr>
          <w:ilvl w:val="0"/>
          <w:numId w:val="13"/>
        </w:numPr>
        <w:spacing w:after="0" w:line="240" w:lineRule="auto"/>
        <w:ind w:left="284" w:hanging="284"/>
        <w:jc w:val="both"/>
        <w:rPr>
          <w:rFonts w:ascii="Times New Roman" w:hAnsi="Times New Roman"/>
          <w:sz w:val="23"/>
          <w:szCs w:val="23"/>
          <w:lang w:val="id-ID"/>
        </w:rPr>
      </w:pPr>
      <w:r w:rsidRPr="00300E94">
        <w:rPr>
          <w:rFonts w:ascii="Times New Roman" w:hAnsi="Times New Roman"/>
          <w:sz w:val="23"/>
          <w:szCs w:val="23"/>
          <w:lang w:val="id-ID"/>
        </w:rPr>
        <w:t>Secara Teoritis</w:t>
      </w:r>
    </w:p>
    <w:p w:rsidR="00300E94" w:rsidRPr="00300E94" w:rsidRDefault="00547839" w:rsidP="00BF09A9">
      <w:pPr>
        <w:pStyle w:val="ListParagraph"/>
        <w:numPr>
          <w:ilvl w:val="0"/>
          <w:numId w:val="14"/>
        </w:numPr>
        <w:spacing w:after="0" w:line="240" w:lineRule="auto"/>
        <w:ind w:left="567" w:hanging="283"/>
        <w:jc w:val="both"/>
        <w:rPr>
          <w:rFonts w:ascii="Times New Roman" w:hAnsi="Times New Roman"/>
          <w:sz w:val="23"/>
          <w:szCs w:val="23"/>
          <w:lang w:val="id-ID"/>
        </w:rPr>
      </w:pPr>
      <w:r w:rsidRPr="00300E94">
        <w:rPr>
          <w:rFonts w:ascii="Times New Roman" w:hAnsi="Times New Roman"/>
          <w:sz w:val="23"/>
          <w:szCs w:val="23"/>
          <w:lang w:val="id-ID"/>
        </w:rPr>
        <w:t>Memperluas khazanah ilmu pengetahuan terutama dalam bidang pengembangan Ilmu Komunikasi khususnya Komunikasi Pemasaran Terpadu.</w:t>
      </w:r>
    </w:p>
    <w:p w:rsidR="009E1025" w:rsidRPr="00300E94" w:rsidRDefault="00547839" w:rsidP="00BF09A9">
      <w:pPr>
        <w:pStyle w:val="ListParagraph"/>
        <w:numPr>
          <w:ilvl w:val="0"/>
          <w:numId w:val="14"/>
        </w:numPr>
        <w:spacing w:after="0" w:line="240" w:lineRule="auto"/>
        <w:ind w:left="567" w:hanging="283"/>
        <w:jc w:val="both"/>
        <w:rPr>
          <w:rFonts w:ascii="Times New Roman" w:hAnsi="Times New Roman"/>
          <w:sz w:val="23"/>
          <w:szCs w:val="23"/>
          <w:lang w:val="id-ID"/>
        </w:rPr>
      </w:pPr>
      <w:r w:rsidRPr="00300E94">
        <w:rPr>
          <w:rFonts w:ascii="Times New Roman" w:hAnsi="Times New Roman"/>
          <w:sz w:val="23"/>
          <w:szCs w:val="23"/>
          <w:lang w:val="id-ID"/>
        </w:rPr>
        <w:t>Menjadi bahan literatur oleh peneliti selanjutnya yang akan meneliti mengenai masalah yang berkaitan.</w:t>
      </w:r>
    </w:p>
    <w:p w:rsidR="00BF09A9" w:rsidRDefault="00547839" w:rsidP="00BF09A9">
      <w:pPr>
        <w:pStyle w:val="ListParagraph"/>
        <w:numPr>
          <w:ilvl w:val="0"/>
          <w:numId w:val="13"/>
        </w:numPr>
        <w:spacing w:after="0" w:line="240" w:lineRule="auto"/>
        <w:ind w:left="284" w:hanging="284"/>
        <w:jc w:val="both"/>
        <w:rPr>
          <w:rFonts w:ascii="Times New Roman" w:hAnsi="Times New Roman"/>
          <w:sz w:val="23"/>
          <w:szCs w:val="23"/>
          <w:lang w:val="id-ID"/>
        </w:rPr>
      </w:pPr>
      <w:r w:rsidRPr="00300E94">
        <w:rPr>
          <w:rFonts w:ascii="Times New Roman" w:hAnsi="Times New Roman"/>
          <w:sz w:val="23"/>
          <w:szCs w:val="23"/>
          <w:lang w:val="id-ID"/>
        </w:rPr>
        <w:t>Secara Praktis</w:t>
      </w:r>
    </w:p>
    <w:p w:rsidR="009E1025" w:rsidRPr="00BF09A9" w:rsidRDefault="00547839" w:rsidP="00BF09A9">
      <w:pPr>
        <w:pStyle w:val="ListParagraph"/>
        <w:spacing w:after="0" w:line="240" w:lineRule="auto"/>
        <w:ind w:left="284"/>
        <w:jc w:val="both"/>
        <w:rPr>
          <w:rFonts w:ascii="Times New Roman" w:hAnsi="Times New Roman"/>
          <w:sz w:val="23"/>
          <w:szCs w:val="23"/>
          <w:lang w:val="id-ID"/>
        </w:rPr>
      </w:pPr>
      <w:r w:rsidRPr="00BF09A9">
        <w:rPr>
          <w:rFonts w:ascii="Times New Roman" w:hAnsi="Times New Roman"/>
          <w:sz w:val="23"/>
          <w:szCs w:val="23"/>
          <w:lang w:val="id-ID"/>
        </w:rPr>
        <w:t xml:space="preserve">Segi praktis dari penelitian ini diharapkan agar dapat memberikan informasi kepada pembaca serta sumbangan pemikiran kepada Manajemen terkait Strategi Komunikasi Pemasaran Terpadu Dalam Membangun </w:t>
      </w:r>
      <w:r w:rsidRPr="00BF09A9">
        <w:rPr>
          <w:rFonts w:ascii="Times New Roman" w:hAnsi="Times New Roman"/>
          <w:i/>
          <w:iCs/>
          <w:sz w:val="23"/>
          <w:szCs w:val="23"/>
          <w:lang w:val="id-ID"/>
        </w:rPr>
        <w:t>Brand Image</w:t>
      </w:r>
      <w:r w:rsidRPr="00BF09A9">
        <w:rPr>
          <w:rFonts w:ascii="Times New Roman" w:hAnsi="Times New Roman"/>
          <w:sz w:val="23"/>
          <w:szCs w:val="23"/>
          <w:lang w:val="id-ID"/>
        </w:rPr>
        <w:t xml:space="preserve"> Klub Sepak Bola Profesional </w:t>
      </w:r>
      <w:r w:rsidRPr="00BF09A9">
        <w:rPr>
          <w:rFonts w:ascii="Times New Roman" w:hAnsi="Times New Roman"/>
          <w:i/>
          <w:iCs/>
          <w:sz w:val="23"/>
          <w:szCs w:val="23"/>
          <w:lang w:val="id-ID"/>
        </w:rPr>
        <w:t>Borneo Football Club</w:t>
      </w:r>
      <w:r w:rsidRPr="00BF09A9">
        <w:rPr>
          <w:rFonts w:ascii="Times New Roman" w:hAnsi="Times New Roman"/>
          <w:sz w:val="23"/>
          <w:szCs w:val="23"/>
          <w:lang w:val="id-ID"/>
        </w:rPr>
        <w:t xml:space="preserve"> Samarinda.</w:t>
      </w:r>
    </w:p>
    <w:p w:rsidR="009E1025" w:rsidRDefault="00547839">
      <w:pPr>
        <w:spacing w:after="0" w:line="240" w:lineRule="auto"/>
        <w:jc w:val="both"/>
        <w:rPr>
          <w:rFonts w:ascii="Times New Roman" w:hAnsi="Times New Roman" w:cs="Times New Roman"/>
          <w:b/>
          <w:bCs/>
          <w:sz w:val="23"/>
          <w:szCs w:val="23"/>
        </w:rPr>
      </w:pPr>
      <w:proofErr w:type="spellStart"/>
      <w:r>
        <w:rPr>
          <w:rFonts w:ascii="Times New Roman" w:hAnsi="Times New Roman" w:cs="Times New Roman"/>
          <w:b/>
          <w:bCs/>
          <w:sz w:val="23"/>
          <w:szCs w:val="23"/>
        </w:rPr>
        <w:lastRenderedPageBreak/>
        <w:t>Kerangka</w:t>
      </w:r>
      <w:proofErr w:type="spellEnd"/>
      <w:r>
        <w:rPr>
          <w:rFonts w:ascii="Times New Roman" w:hAnsi="Times New Roman" w:cs="Times New Roman"/>
          <w:b/>
          <w:bCs/>
          <w:sz w:val="23"/>
          <w:szCs w:val="23"/>
        </w:rPr>
        <w:t xml:space="preserve"> </w:t>
      </w:r>
      <w:proofErr w:type="spellStart"/>
      <w:r>
        <w:rPr>
          <w:rFonts w:ascii="Times New Roman" w:hAnsi="Times New Roman" w:cs="Times New Roman"/>
          <w:b/>
          <w:bCs/>
          <w:sz w:val="23"/>
          <w:szCs w:val="23"/>
        </w:rPr>
        <w:t>Dasa</w:t>
      </w:r>
      <w:proofErr w:type="spellEnd"/>
      <w:r>
        <w:rPr>
          <w:rFonts w:ascii="Times New Roman" w:hAnsi="Times New Roman" w:cs="Times New Roman"/>
          <w:b/>
          <w:bCs/>
          <w:sz w:val="23"/>
          <w:szCs w:val="23"/>
          <w:lang w:val="id-ID"/>
        </w:rPr>
        <w:t>r</w:t>
      </w:r>
      <w:r>
        <w:rPr>
          <w:rFonts w:ascii="Times New Roman" w:hAnsi="Times New Roman" w:cs="Times New Roman"/>
          <w:b/>
          <w:bCs/>
          <w:sz w:val="23"/>
          <w:szCs w:val="23"/>
        </w:rPr>
        <w:t xml:space="preserve"> </w:t>
      </w:r>
      <w:proofErr w:type="spellStart"/>
      <w:r>
        <w:rPr>
          <w:rFonts w:ascii="Times New Roman" w:hAnsi="Times New Roman" w:cs="Times New Roman"/>
          <w:b/>
          <w:bCs/>
          <w:sz w:val="23"/>
          <w:szCs w:val="23"/>
        </w:rPr>
        <w:t>Teori</w:t>
      </w:r>
      <w:proofErr w:type="spellEnd"/>
    </w:p>
    <w:p w:rsidR="009E1025" w:rsidRDefault="00547839">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Teori Komunikasi Pemasaran Terpadu</w:t>
      </w:r>
    </w:p>
    <w:p w:rsidR="009E1025" w:rsidRDefault="00547839" w:rsidP="00BF09A9">
      <w:pPr>
        <w:autoSpaceDE w:val="0"/>
        <w:spacing w:after="0" w:line="240" w:lineRule="auto"/>
        <w:ind w:firstLine="567"/>
        <w:jc w:val="both"/>
        <w:rPr>
          <w:rFonts w:ascii="Times New Roman" w:eastAsia="Calibri" w:hAnsi="Times New Roman" w:cs="Times New Roman"/>
          <w:color w:val="000000"/>
          <w:sz w:val="23"/>
          <w:szCs w:val="23"/>
          <w:lang w:val="id-ID"/>
        </w:rPr>
      </w:pPr>
      <w:r>
        <w:rPr>
          <w:rFonts w:ascii="Times New Roman" w:eastAsia="Calibri" w:hAnsi="Times New Roman" w:cs="Times New Roman"/>
          <w:color w:val="000000"/>
          <w:sz w:val="23"/>
          <w:szCs w:val="23"/>
          <w:lang w:val="id-ID"/>
        </w:rPr>
        <w:t>IMC (</w:t>
      </w:r>
      <w:r>
        <w:rPr>
          <w:rFonts w:ascii="Times New Roman" w:eastAsia="Calibri" w:hAnsi="Times New Roman" w:cs="Times New Roman"/>
          <w:i/>
          <w:color w:val="000000"/>
          <w:sz w:val="23"/>
          <w:szCs w:val="23"/>
        </w:rPr>
        <w:t>Integrated Marketing Communications</w:t>
      </w:r>
      <w:r>
        <w:rPr>
          <w:rFonts w:ascii="Times New Roman" w:eastAsia="Calibri" w:hAnsi="Times New Roman" w:cs="Times New Roman"/>
          <w:i/>
          <w:color w:val="000000"/>
          <w:sz w:val="23"/>
          <w:szCs w:val="23"/>
          <w:lang w:val="id-ID"/>
        </w:rPr>
        <w:t xml:space="preserve">) </w:t>
      </w:r>
      <w:r>
        <w:rPr>
          <w:rFonts w:ascii="Times New Roman" w:eastAsia="Calibri" w:hAnsi="Times New Roman" w:cs="Times New Roman"/>
          <w:iCs/>
          <w:color w:val="000000"/>
          <w:sz w:val="23"/>
          <w:szCs w:val="23"/>
          <w:lang w:val="id-ID"/>
        </w:rPr>
        <w:t xml:space="preserve">atau komunikasi pemasaran terpadu </w:t>
      </w:r>
      <w:proofErr w:type="spellStart"/>
      <w:r>
        <w:rPr>
          <w:rFonts w:ascii="Times New Roman" w:eastAsia="Calibri" w:hAnsi="Times New Roman" w:cs="Times New Roman"/>
          <w:color w:val="000000"/>
          <w:sz w:val="23"/>
          <w:szCs w:val="23"/>
        </w:rPr>
        <w:t>merupakan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suatu</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proses</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komunikasi</w:t>
      </w:r>
      <w:proofErr w:type="spellEnd"/>
      <w:r>
        <w:rPr>
          <w:rFonts w:ascii="Times New Roman" w:eastAsia="Calibri" w:hAnsi="Times New Roman" w:cs="Times New Roman"/>
          <w:color w:val="000000"/>
          <w:sz w:val="23"/>
          <w:szCs w:val="23"/>
        </w:rPr>
        <w:t xml:space="preserve"> yang </w:t>
      </w:r>
      <w:proofErr w:type="spellStart"/>
      <w:r>
        <w:rPr>
          <w:rFonts w:ascii="Times New Roman" w:eastAsia="Calibri" w:hAnsi="Times New Roman" w:cs="Times New Roman"/>
          <w:color w:val="000000"/>
          <w:sz w:val="23"/>
          <w:szCs w:val="23"/>
        </w:rPr>
        <w:t>memerlukan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perencanaan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penciptaan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integrasi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implementasi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dari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berbagai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bentuk</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komunikasi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pemasaran</w:t>
      </w:r>
      <w:proofErr w:type="spellEnd"/>
      <w:r>
        <w:rPr>
          <w:rFonts w:ascii="Times New Roman" w:eastAsia="Calibri" w:hAnsi="Times New Roman" w:cs="Times New Roman"/>
          <w:color w:val="000000"/>
          <w:sz w:val="23"/>
          <w:szCs w:val="23"/>
        </w:rPr>
        <w:t xml:space="preserve"> yang </w:t>
      </w:r>
      <w:proofErr w:type="spellStart"/>
      <w:r>
        <w:rPr>
          <w:rFonts w:ascii="Times New Roman" w:eastAsia="Calibri" w:hAnsi="Times New Roman" w:cs="Times New Roman"/>
          <w:color w:val="000000"/>
          <w:sz w:val="23"/>
          <w:szCs w:val="23"/>
        </w:rPr>
        <w:t>disampaikan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dari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waktu</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ke</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waktu</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kepada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pelanggan</w:t>
      </w:r>
      <w:proofErr w:type="spellEnd"/>
      <w:r>
        <w:rPr>
          <w:rFonts w:ascii="Times New Roman" w:eastAsia="Calibri" w:hAnsi="Times New Roman" w:cs="Times New Roman"/>
          <w:color w:val="000000"/>
          <w:sz w:val="23"/>
          <w:szCs w:val="23"/>
        </w:rPr>
        <w:t xml:space="preserve"> target </w:t>
      </w:r>
      <w:proofErr w:type="spellStart"/>
      <w:r>
        <w:rPr>
          <w:rFonts w:ascii="Times New Roman" w:eastAsia="Calibri" w:hAnsi="Times New Roman" w:cs="Times New Roman"/>
          <w:color w:val="000000"/>
          <w:sz w:val="23"/>
          <w:szCs w:val="23"/>
        </w:rPr>
        <w:t>merek</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calon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pelanggan</w:t>
      </w:r>
      <w:proofErr w:type="spellEnd"/>
      <w:r>
        <w:rPr>
          <w:rFonts w:ascii="Times New Roman" w:eastAsia="Calibri" w:hAnsi="Times New Roman" w:cs="Times New Roman"/>
          <w:color w:val="000000"/>
          <w:sz w:val="23"/>
          <w:szCs w:val="23"/>
        </w:rPr>
        <w:t>.</w:t>
      </w:r>
      <w:r>
        <w:rPr>
          <w:rFonts w:ascii="Times New Roman" w:eastAsia="Calibri" w:hAnsi="Times New Roman" w:cs="Times New Roman"/>
          <w:color w:val="000000"/>
          <w:sz w:val="23"/>
          <w:szCs w:val="23"/>
          <w:lang w:val="id-ID"/>
        </w:rPr>
        <w:t xml:space="preserve"> </w:t>
      </w:r>
      <w:proofErr w:type="spellStart"/>
      <w:proofErr w:type="gramStart"/>
      <w:r>
        <w:rPr>
          <w:rFonts w:ascii="Times New Roman" w:eastAsia="Calibri" w:hAnsi="Times New Roman" w:cs="Times New Roman"/>
          <w:color w:val="000000"/>
          <w:sz w:val="23"/>
          <w:szCs w:val="23"/>
        </w:rPr>
        <w:t>Sementara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itu</w:t>
      </w:r>
      <w:proofErr w:type="spellEnd"/>
      <w:r>
        <w:rPr>
          <w:rFonts w:ascii="Times New Roman" w:eastAsia="Calibri" w:hAnsi="Times New Roman" w:cs="Times New Roman"/>
          <w:color w:val="000000"/>
          <w:sz w:val="23"/>
          <w:szCs w:val="23"/>
        </w:rPr>
        <w:t xml:space="preserve">, Philip </w:t>
      </w:r>
      <w:proofErr w:type="spellStart"/>
      <w:r>
        <w:rPr>
          <w:rFonts w:ascii="Times New Roman" w:eastAsia="Calibri" w:hAnsi="Times New Roman" w:cs="Times New Roman"/>
          <w:color w:val="000000"/>
          <w:sz w:val="23"/>
          <w:szCs w:val="23"/>
        </w:rPr>
        <w:t>Kotler</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dan</w:t>
      </w:r>
      <w:proofErr w:type="spellEnd"/>
      <w:r>
        <w:rPr>
          <w:rFonts w:ascii="Times New Roman" w:eastAsia="Calibri" w:hAnsi="Times New Roman" w:cs="Times New Roman"/>
          <w:color w:val="000000"/>
          <w:sz w:val="23"/>
          <w:szCs w:val="23"/>
        </w:rPr>
        <w:t xml:space="preserve"> Gary Armstrong </w:t>
      </w:r>
      <w:proofErr w:type="spellStart"/>
      <w:r>
        <w:rPr>
          <w:rFonts w:ascii="Times New Roman" w:eastAsia="Calibri" w:hAnsi="Times New Roman" w:cs="Times New Roman"/>
          <w:color w:val="000000"/>
          <w:sz w:val="23"/>
          <w:szCs w:val="23"/>
        </w:rPr>
        <w:t>mengartikan</w:t>
      </w:r>
      <w:proofErr w:type="spellEnd"/>
      <w:r>
        <w:rPr>
          <w:rFonts w:ascii="Times New Roman" w:eastAsia="Calibri" w:hAnsi="Times New Roman" w:cs="Times New Roman"/>
          <w:color w:val="000000"/>
          <w:sz w:val="23"/>
          <w:szCs w:val="23"/>
          <w:lang w:val="id-ID"/>
        </w:rPr>
        <w:t xml:space="preserve"> IMC (</w:t>
      </w:r>
      <w:r>
        <w:rPr>
          <w:rFonts w:ascii="Times New Roman" w:eastAsia="Calibri" w:hAnsi="Times New Roman" w:cs="Times New Roman"/>
          <w:i/>
          <w:color w:val="000000"/>
          <w:sz w:val="23"/>
          <w:szCs w:val="23"/>
        </w:rPr>
        <w:t>Integrated Marketing Communications</w:t>
      </w:r>
      <w:r>
        <w:rPr>
          <w:rFonts w:ascii="Times New Roman" w:eastAsia="Calibri" w:hAnsi="Times New Roman" w:cs="Times New Roman"/>
          <w:i/>
          <w:color w:val="000000"/>
          <w:sz w:val="23"/>
          <w:szCs w:val="23"/>
          <w:lang w:val="id-ID"/>
        </w:rPr>
        <w:t xml:space="preserve">) </w:t>
      </w:r>
      <w:proofErr w:type="spellStart"/>
      <w:r>
        <w:rPr>
          <w:rFonts w:ascii="Times New Roman" w:eastAsia="Calibri" w:hAnsi="Times New Roman" w:cs="Times New Roman"/>
          <w:color w:val="000000"/>
          <w:sz w:val="23"/>
          <w:szCs w:val="23"/>
        </w:rPr>
        <w:t>sebagai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konsep</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mana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suatu</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perusahaan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secara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hati-hati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mengintegrasikan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mengkoordinasikan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saluran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komunikasinya</w:t>
      </w:r>
      <w:proofErr w:type="spellEnd"/>
      <w:r>
        <w:rPr>
          <w:rFonts w:ascii="Times New Roman" w:eastAsia="Calibri" w:hAnsi="Times New Roman" w:cs="Times New Roman"/>
          <w:color w:val="000000"/>
          <w:sz w:val="23"/>
          <w:szCs w:val="23"/>
        </w:rPr>
        <w:t xml:space="preserve"> yang </w:t>
      </w:r>
      <w:proofErr w:type="spellStart"/>
      <w:r>
        <w:rPr>
          <w:rFonts w:ascii="Times New Roman" w:eastAsia="Calibri" w:hAnsi="Times New Roman" w:cs="Times New Roman"/>
          <w:color w:val="000000"/>
          <w:sz w:val="23"/>
          <w:szCs w:val="23"/>
        </w:rPr>
        <w:t>banyak</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untuk</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menyampaikan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pesan</w:t>
      </w:r>
      <w:proofErr w:type="spellEnd"/>
      <w:r>
        <w:rPr>
          <w:rFonts w:ascii="Times New Roman" w:eastAsia="Calibri" w:hAnsi="Times New Roman" w:cs="Times New Roman"/>
          <w:color w:val="000000"/>
          <w:sz w:val="23"/>
          <w:szCs w:val="23"/>
        </w:rPr>
        <w:t xml:space="preserve"> yang </w:t>
      </w:r>
      <w:proofErr w:type="spellStart"/>
      <w:r>
        <w:rPr>
          <w:rFonts w:ascii="Times New Roman" w:eastAsia="Calibri" w:hAnsi="Times New Roman" w:cs="Times New Roman"/>
          <w:color w:val="000000"/>
          <w:sz w:val="23"/>
          <w:szCs w:val="23"/>
        </w:rPr>
        <w:t>jelas</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konsisten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meyakinkan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mengenai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perusahaan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produknya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Kotler</w:t>
      </w:r>
      <w:proofErr w:type="spellEnd"/>
      <w:r>
        <w:rPr>
          <w:rFonts w:ascii="Times New Roman" w:eastAsia="Calibri" w:hAnsi="Times New Roman" w:cs="Times New Roman"/>
          <w:color w:val="000000"/>
          <w:sz w:val="23"/>
          <w:szCs w:val="23"/>
          <w:lang w:val="id-ID"/>
        </w:rPr>
        <w:t xml:space="preserve"> </w:t>
      </w:r>
      <w:r>
        <w:rPr>
          <w:rFonts w:ascii="Times New Roman" w:eastAsia="Calibri" w:hAnsi="Times New Roman" w:cs="Times New Roman"/>
          <w:color w:val="000000"/>
          <w:sz w:val="23"/>
          <w:szCs w:val="23"/>
        </w:rPr>
        <w:t>&amp;</w:t>
      </w:r>
      <w:r>
        <w:rPr>
          <w:rFonts w:ascii="Times New Roman" w:eastAsia="Calibri" w:hAnsi="Times New Roman" w:cs="Times New Roman"/>
          <w:color w:val="000000"/>
          <w:sz w:val="23"/>
          <w:szCs w:val="23"/>
          <w:lang w:val="id-ID"/>
        </w:rPr>
        <w:t xml:space="preserve"> </w:t>
      </w:r>
      <w:r>
        <w:rPr>
          <w:rFonts w:ascii="Times New Roman" w:eastAsia="Calibri" w:hAnsi="Times New Roman" w:cs="Times New Roman"/>
          <w:color w:val="000000"/>
          <w:sz w:val="23"/>
          <w:szCs w:val="23"/>
        </w:rPr>
        <w:t>Armstrong</w:t>
      </w:r>
      <w:r>
        <w:rPr>
          <w:rFonts w:ascii="Times New Roman" w:eastAsia="Calibri" w:hAnsi="Times New Roman" w:cs="Times New Roman"/>
          <w:color w:val="000000"/>
          <w:sz w:val="23"/>
          <w:szCs w:val="23"/>
          <w:lang w:val="id-ID"/>
        </w:rPr>
        <w:t xml:space="preserve">, </w:t>
      </w:r>
      <w:r>
        <w:rPr>
          <w:rFonts w:ascii="Times New Roman" w:eastAsia="Calibri" w:hAnsi="Times New Roman" w:cs="Times New Roman"/>
          <w:color w:val="000000"/>
          <w:sz w:val="23"/>
          <w:szCs w:val="23"/>
        </w:rPr>
        <w:t>2001</w:t>
      </w:r>
      <w:r>
        <w:rPr>
          <w:rFonts w:ascii="Times New Roman" w:eastAsia="Calibri" w:hAnsi="Times New Roman" w:cs="Times New Roman"/>
          <w:color w:val="000000"/>
          <w:sz w:val="23"/>
          <w:szCs w:val="23"/>
          <w:lang w:val="id-ID"/>
        </w:rPr>
        <w:t>:</w:t>
      </w:r>
      <w:r>
        <w:rPr>
          <w:rFonts w:ascii="Times New Roman" w:eastAsia="Calibri" w:hAnsi="Times New Roman" w:cs="Times New Roman"/>
          <w:color w:val="000000"/>
          <w:sz w:val="23"/>
          <w:szCs w:val="23"/>
        </w:rPr>
        <w:t>138)</w:t>
      </w:r>
      <w:r>
        <w:rPr>
          <w:rFonts w:ascii="Times New Roman" w:eastAsia="Calibri" w:hAnsi="Times New Roman" w:cs="Times New Roman"/>
          <w:color w:val="000000"/>
          <w:sz w:val="23"/>
          <w:szCs w:val="23"/>
          <w:lang w:val="id-ID"/>
        </w:rPr>
        <w:t>.</w:t>
      </w:r>
      <w:proofErr w:type="gramEnd"/>
    </w:p>
    <w:p w:rsidR="009E1025" w:rsidRDefault="00547839" w:rsidP="00BF09A9">
      <w:pPr>
        <w:autoSpaceDE w:val="0"/>
        <w:spacing w:after="0" w:line="240" w:lineRule="auto"/>
        <w:ind w:firstLine="567"/>
        <w:jc w:val="both"/>
        <w:rPr>
          <w:rFonts w:ascii="Times New Roman" w:eastAsia="Calibri" w:hAnsi="Times New Roman" w:cs="Times New Roman"/>
          <w:color w:val="000000"/>
          <w:sz w:val="23"/>
          <w:szCs w:val="23"/>
          <w:lang w:val="id-ID"/>
        </w:rPr>
      </w:pPr>
      <w:r>
        <w:rPr>
          <w:rFonts w:ascii="Times New Roman" w:eastAsia="Calibri" w:hAnsi="Times New Roman" w:cs="Times New Roman"/>
          <w:color w:val="000000"/>
          <w:sz w:val="23"/>
          <w:szCs w:val="23"/>
          <w:lang w:val="id-ID"/>
        </w:rPr>
        <w:t xml:space="preserve">Menurut </w:t>
      </w:r>
      <w:r>
        <w:rPr>
          <w:rFonts w:ascii="Times New Roman" w:eastAsia="Calibri" w:hAnsi="Times New Roman" w:cs="Times New Roman"/>
          <w:i/>
          <w:iCs/>
          <w:color w:val="000000"/>
          <w:sz w:val="23"/>
          <w:szCs w:val="23"/>
          <w:lang w:val="id-ID"/>
        </w:rPr>
        <w:t>four As</w:t>
      </w:r>
      <w:r>
        <w:rPr>
          <w:rFonts w:ascii="Times New Roman" w:eastAsia="Calibri" w:hAnsi="Times New Roman" w:cs="Times New Roman"/>
          <w:color w:val="000000"/>
          <w:sz w:val="23"/>
          <w:szCs w:val="23"/>
          <w:lang w:val="id-ID"/>
        </w:rPr>
        <w:t xml:space="preserve"> </w:t>
      </w:r>
      <w:r>
        <w:rPr>
          <w:rFonts w:ascii="Times New Roman" w:eastAsia="Calibri" w:hAnsi="Times New Roman" w:cs="Times New Roman"/>
          <w:i/>
          <w:color w:val="000000"/>
          <w:sz w:val="23"/>
          <w:szCs w:val="23"/>
          <w:lang w:val="id-ID"/>
        </w:rPr>
        <w:t xml:space="preserve">(The American Association Of Advertising Agency) </w:t>
      </w:r>
      <w:r>
        <w:rPr>
          <w:rFonts w:ascii="Times New Roman" w:eastAsia="Calibri" w:hAnsi="Times New Roman" w:cs="Times New Roman"/>
          <w:color w:val="000000"/>
          <w:sz w:val="23"/>
          <w:szCs w:val="23"/>
          <w:lang w:val="id-ID"/>
        </w:rPr>
        <w:t>(Hermawan, 2012:52), komunikasi pemasaran terpadu adalah konsep perencanaan komunikasi pemasaran yang mengakui nilai tambah suatu rencana yang komperehensif yang mengkaji peran strategis masing-masing bentuk komunikasi misalnya iklan, respon langsung, promosi penjualan, dan humas (hubungan masyarakat) serta memadukannya untuk meraih kejelasan pesan, konsistensi, dan dampak komunikasi maksimal melalui keintegrasian pesan.</w:t>
      </w:r>
    </w:p>
    <w:p w:rsidR="009E1025" w:rsidRDefault="009E1025">
      <w:pPr>
        <w:autoSpaceDE w:val="0"/>
        <w:spacing w:after="0" w:line="240" w:lineRule="auto"/>
        <w:ind w:firstLine="480"/>
        <w:jc w:val="both"/>
        <w:rPr>
          <w:rFonts w:ascii="Times New Roman" w:eastAsia="Calibri" w:hAnsi="Times New Roman" w:cs="Times New Roman"/>
          <w:color w:val="000000"/>
          <w:sz w:val="23"/>
          <w:szCs w:val="23"/>
          <w:lang w:val="id-ID"/>
        </w:rPr>
      </w:pPr>
    </w:p>
    <w:p w:rsidR="009E1025" w:rsidRDefault="00547839">
      <w:pPr>
        <w:autoSpaceDE w:val="0"/>
        <w:spacing w:after="0" w:line="240" w:lineRule="auto"/>
        <w:jc w:val="both"/>
        <w:rPr>
          <w:rFonts w:ascii="Times New Roman" w:eastAsia="Calibri" w:hAnsi="Times New Roman" w:cs="Times New Roman"/>
          <w:b/>
          <w:bCs/>
          <w:i/>
          <w:iCs/>
          <w:color w:val="000000"/>
          <w:sz w:val="23"/>
          <w:szCs w:val="23"/>
          <w:lang w:val="id-ID"/>
        </w:rPr>
      </w:pPr>
      <w:r>
        <w:rPr>
          <w:rFonts w:ascii="Times New Roman" w:eastAsia="Calibri" w:hAnsi="Times New Roman" w:cs="Times New Roman"/>
          <w:b/>
          <w:bCs/>
          <w:i/>
          <w:iCs/>
          <w:color w:val="000000"/>
          <w:sz w:val="23"/>
          <w:szCs w:val="23"/>
          <w:lang w:val="id-ID"/>
        </w:rPr>
        <w:t>Tujuan Komunikasi Pemasaran Terpadu</w:t>
      </w:r>
    </w:p>
    <w:p w:rsidR="009E1025" w:rsidRDefault="00547839" w:rsidP="00BF09A9">
      <w:pPr>
        <w:autoSpaceDE w:val="0"/>
        <w:spacing w:after="0" w:line="240" w:lineRule="auto"/>
        <w:ind w:firstLine="567"/>
        <w:jc w:val="both"/>
        <w:rPr>
          <w:rFonts w:ascii="Times New Roman" w:eastAsia="Calibri" w:hAnsi="Times New Roman" w:cs="Times New Roman"/>
          <w:color w:val="000000"/>
          <w:sz w:val="23"/>
          <w:szCs w:val="23"/>
          <w:lang w:val="id-ID"/>
        </w:rPr>
      </w:pPr>
      <w:proofErr w:type="spellStart"/>
      <w:r>
        <w:rPr>
          <w:rFonts w:ascii="Times New Roman" w:eastAsia="Calibri" w:hAnsi="Times New Roman" w:cs="Times New Roman"/>
          <w:color w:val="000000"/>
          <w:sz w:val="23"/>
          <w:szCs w:val="23"/>
        </w:rPr>
        <w:t>Tujuan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dari</w:t>
      </w:r>
      <w:proofErr w:type="spellEnd"/>
      <w:r>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lang w:val="id-ID"/>
        </w:rPr>
        <w:t>Komunikasi Pemasaran Terpadu atau IMC (</w:t>
      </w:r>
      <w:r>
        <w:rPr>
          <w:rFonts w:ascii="Times New Roman" w:eastAsia="Calibri" w:hAnsi="Times New Roman" w:cs="Times New Roman"/>
          <w:i/>
          <w:color w:val="000000"/>
          <w:sz w:val="23"/>
          <w:szCs w:val="23"/>
        </w:rPr>
        <w:t>Integrated Marketing Communications</w:t>
      </w:r>
      <w:r>
        <w:rPr>
          <w:rFonts w:ascii="Times New Roman" w:eastAsia="Calibri" w:hAnsi="Times New Roman" w:cs="Times New Roman"/>
          <w:i/>
          <w:color w:val="000000"/>
          <w:sz w:val="23"/>
          <w:szCs w:val="23"/>
          <w:lang w:val="id-ID"/>
        </w:rPr>
        <w:t>)</w:t>
      </w:r>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adalah</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untuk</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mempengaruhi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secara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tidak</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langsung</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ataupun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secara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langsung</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perilaku</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dari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audiens</w:t>
      </w:r>
      <w:proofErr w:type="spellEnd"/>
      <w:r>
        <w:rPr>
          <w:rFonts w:ascii="Times New Roman" w:eastAsia="Calibri" w:hAnsi="Times New Roman" w:cs="Times New Roman"/>
          <w:color w:val="000000"/>
          <w:sz w:val="23"/>
          <w:szCs w:val="23"/>
        </w:rPr>
        <w:t xml:space="preserve"> yang </w:t>
      </w:r>
      <w:proofErr w:type="spellStart"/>
      <w:r>
        <w:rPr>
          <w:rFonts w:ascii="Times New Roman" w:eastAsia="Calibri" w:hAnsi="Times New Roman" w:cs="Times New Roman"/>
          <w:color w:val="000000"/>
          <w:sz w:val="23"/>
          <w:szCs w:val="23"/>
        </w:rPr>
        <w:t>menjadi</w:t>
      </w:r>
      <w:proofErr w:type="spellEnd"/>
      <w:r>
        <w:rPr>
          <w:rFonts w:ascii="Times New Roman" w:eastAsia="Calibri" w:hAnsi="Times New Roman" w:cs="Times New Roman"/>
          <w:color w:val="000000"/>
          <w:sz w:val="23"/>
          <w:szCs w:val="23"/>
        </w:rPr>
        <w:t xml:space="preserve"> target </w:t>
      </w:r>
      <w:proofErr w:type="spellStart"/>
      <w:r>
        <w:rPr>
          <w:rFonts w:ascii="Times New Roman" w:eastAsia="Calibri" w:hAnsi="Times New Roman" w:cs="Times New Roman"/>
          <w:i/>
          <w:color w:val="000000"/>
          <w:sz w:val="23"/>
          <w:szCs w:val="23"/>
        </w:rPr>
        <w:t>marcom</w:t>
      </w:r>
      <w:proofErr w:type="spellEnd"/>
      <w:r>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lang w:val="id-ID"/>
        </w:rPr>
        <w:t>IMC (</w:t>
      </w:r>
      <w:r>
        <w:rPr>
          <w:rFonts w:ascii="Times New Roman" w:eastAsia="Calibri" w:hAnsi="Times New Roman" w:cs="Times New Roman"/>
          <w:i/>
          <w:color w:val="000000"/>
          <w:sz w:val="23"/>
          <w:szCs w:val="23"/>
        </w:rPr>
        <w:t>Integrated Marketing Communications</w:t>
      </w:r>
      <w:r>
        <w:rPr>
          <w:rFonts w:ascii="Times New Roman" w:eastAsia="Calibri" w:hAnsi="Times New Roman" w:cs="Times New Roman"/>
          <w:i/>
          <w:color w:val="000000"/>
          <w:sz w:val="23"/>
          <w:szCs w:val="23"/>
          <w:lang w:val="id-ID"/>
        </w:rPr>
        <w:t xml:space="preserve">) </w:t>
      </w:r>
      <w:proofErr w:type="spellStart"/>
      <w:r>
        <w:rPr>
          <w:rFonts w:ascii="Times New Roman" w:eastAsia="Calibri" w:hAnsi="Times New Roman" w:cs="Times New Roman"/>
          <w:color w:val="000000"/>
          <w:sz w:val="23"/>
          <w:szCs w:val="23"/>
        </w:rPr>
        <w:t>layak</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dilakukan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karena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hasil</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dari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pengintegrasian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sarana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komunikasi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pemasaran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lebih</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besar</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dibandingkan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bila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sarana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tersebut</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dilakukan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secara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individu</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tidak</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terkoordinasi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Shimp</w:t>
      </w:r>
      <w:proofErr w:type="spellEnd"/>
      <w:r>
        <w:rPr>
          <w:rFonts w:ascii="Times New Roman" w:eastAsia="Calibri" w:hAnsi="Times New Roman" w:cs="Times New Roman"/>
          <w:color w:val="000000"/>
          <w:sz w:val="23"/>
          <w:szCs w:val="23"/>
        </w:rPr>
        <w:t>, 2014)</w:t>
      </w:r>
      <w:r>
        <w:rPr>
          <w:rFonts w:ascii="Times New Roman" w:eastAsia="Calibri" w:hAnsi="Times New Roman" w:cs="Times New Roman"/>
          <w:color w:val="000000"/>
          <w:sz w:val="23"/>
          <w:szCs w:val="23"/>
          <w:lang w:val="id-ID"/>
        </w:rPr>
        <w:t>.</w:t>
      </w:r>
    </w:p>
    <w:p w:rsidR="009E1025" w:rsidRDefault="00547839" w:rsidP="00BF09A9">
      <w:pPr>
        <w:autoSpaceDE w:val="0"/>
        <w:spacing w:after="0" w:line="240" w:lineRule="auto"/>
        <w:ind w:firstLine="567"/>
        <w:jc w:val="both"/>
        <w:rPr>
          <w:rFonts w:ascii="Times New Roman" w:eastAsia="Calibri" w:hAnsi="Times New Roman" w:cs="Times New Roman"/>
          <w:color w:val="000000"/>
          <w:sz w:val="23"/>
          <w:szCs w:val="23"/>
        </w:rPr>
      </w:pPr>
      <w:proofErr w:type="gramStart"/>
      <w:r>
        <w:rPr>
          <w:rFonts w:ascii="Times New Roman" w:eastAsia="Calibri" w:hAnsi="Times New Roman" w:cs="Times New Roman"/>
          <w:i/>
          <w:iCs/>
          <w:color w:val="000000"/>
          <w:sz w:val="23"/>
          <w:szCs w:val="23"/>
        </w:rPr>
        <w:t xml:space="preserve">Marketing communication tools </w:t>
      </w:r>
      <w:r>
        <w:rPr>
          <w:rFonts w:ascii="Times New Roman" w:eastAsia="Calibri" w:hAnsi="Times New Roman" w:cs="Times New Roman"/>
          <w:color w:val="000000"/>
          <w:sz w:val="23"/>
          <w:szCs w:val="23"/>
        </w:rPr>
        <w:t xml:space="preserve">yang </w:t>
      </w:r>
      <w:proofErr w:type="spellStart"/>
      <w:r>
        <w:rPr>
          <w:rFonts w:ascii="Times New Roman" w:eastAsia="Calibri" w:hAnsi="Times New Roman" w:cs="Times New Roman"/>
          <w:color w:val="000000"/>
          <w:sz w:val="23"/>
          <w:szCs w:val="23"/>
        </w:rPr>
        <w:t>biasa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digunakan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oleh</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pemasaran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antaranya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adalah</w:t>
      </w:r>
      <w:proofErr w:type="spellEnd"/>
      <w:r>
        <w:rPr>
          <w:rFonts w:ascii="Times New Roman" w:eastAsia="Calibri" w:hAnsi="Times New Roman" w:cs="Times New Roman"/>
          <w:color w:val="000000"/>
          <w:sz w:val="23"/>
          <w:szCs w:val="23"/>
        </w:rPr>
        <w:t xml:space="preserve"> </w:t>
      </w:r>
      <w:r>
        <w:rPr>
          <w:rFonts w:ascii="Times New Roman" w:eastAsia="Calibri" w:hAnsi="Times New Roman" w:cs="Times New Roman"/>
          <w:i/>
          <w:color w:val="000000"/>
          <w:sz w:val="23"/>
          <w:szCs w:val="23"/>
        </w:rPr>
        <w:t xml:space="preserve">advertising, sales promotion, public relations, personal selling, interactive marketing </w:t>
      </w:r>
      <w:proofErr w:type="spellStart"/>
      <w:r>
        <w:rPr>
          <w:rFonts w:ascii="Times New Roman" w:eastAsia="Calibri" w:hAnsi="Times New Roman" w:cs="Times New Roman"/>
          <w:i/>
          <w:color w:val="000000"/>
          <w:sz w:val="23"/>
          <w:szCs w:val="23"/>
        </w:rPr>
        <w:t>dan</w:t>
      </w:r>
      <w:proofErr w:type="spellEnd"/>
      <w:r>
        <w:rPr>
          <w:rFonts w:ascii="Times New Roman" w:eastAsia="Calibri" w:hAnsi="Times New Roman" w:cs="Times New Roman"/>
          <w:i/>
          <w:color w:val="000000"/>
          <w:sz w:val="23"/>
          <w:szCs w:val="23"/>
        </w:rPr>
        <w:t xml:space="preserve"> direct marketing</w:t>
      </w:r>
      <w:r>
        <w:rPr>
          <w:rFonts w:ascii="Times New Roman" w:eastAsia="Calibri" w:hAnsi="Times New Roman" w:cs="Times New Roman"/>
          <w:i/>
          <w:color w:val="000000"/>
          <w:sz w:val="23"/>
          <w:szCs w:val="23"/>
          <w:lang w:val="id-ID"/>
        </w:rPr>
        <w:t>.</w:t>
      </w:r>
      <w:proofErr w:type="gramEnd"/>
      <w:r>
        <w:rPr>
          <w:rFonts w:ascii="Times New Roman" w:eastAsia="Calibri" w:hAnsi="Times New Roman" w:cs="Times New Roman"/>
          <w:i/>
          <w:color w:val="000000"/>
          <w:sz w:val="23"/>
          <w:szCs w:val="23"/>
          <w:lang w:val="id-ID"/>
        </w:rPr>
        <w:t xml:space="preserve"> </w:t>
      </w:r>
      <w:proofErr w:type="spellStart"/>
      <w:proofErr w:type="gramStart"/>
      <w:r>
        <w:rPr>
          <w:rFonts w:ascii="Times New Roman" w:eastAsia="Calibri" w:hAnsi="Times New Roman" w:cs="Times New Roman"/>
          <w:color w:val="000000"/>
          <w:sz w:val="23"/>
          <w:szCs w:val="23"/>
        </w:rPr>
        <w:t>Untuk</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mendukung</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masing-masing</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instrumen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mencapai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tujuan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komunikasi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pemasaran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pengelola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pemasaran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harus</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benar-benar</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memikirkan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pesan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komunikasi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dan</w:t>
      </w:r>
      <w:proofErr w:type="spellEnd"/>
      <w:r>
        <w:rPr>
          <w:rFonts w:ascii="Times New Roman" w:eastAsia="Calibri" w:hAnsi="Times New Roman" w:cs="Times New Roman"/>
          <w:color w:val="000000"/>
          <w:sz w:val="23"/>
          <w:szCs w:val="23"/>
        </w:rPr>
        <w:t xml:space="preserve"> media </w:t>
      </w:r>
      <w:proofErr w:type="spellStart"/>
      <w:r>
        <w:rPr>
          <w:rFonts w:ascii="Times New Roman" w:eastAsia="Calibri" w:hAnsi="Times New Roman" w:cs="Times New Roman"/>
          <w:color w:val="000000"/>
          <w:sz w:val="23"/>
          <w:szCs w:val="23"/>
        </w:rPr>
        <w:t>komunikasi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pemasaran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untuk</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menyampaikan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pesan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tersebut</w:t>
      </w:r>
      <w:proofErr w:type="spellEnd"/>
      <w:r>
        <w:rPr>
          <w:rFonts w:ascii="Times New Roman" w:eastAsia="Calibri" w:hAnsi="Times New Roman" w:cs="Times New Roman"/>
          <w:color w:val="000000"/>
          <w:sz w:val="23"/>
          <w:szCs w:val="23"/>
        </w:rPr>
        <w:t>.</w:t>
      </w:r>
      <w:proofErr w:type="gramEnd"/>
    </w:p>
    <w:p w:rsidR="009E1025" w:rsidRDefault="009E1025">
      <w:pPr>
        <w:autoSpaceDE w:val="0"/>
        <w:spacing w:after="0" w:line="240" w:lineRule="auto"/>
        <w:ind w:firstLine="440"/>
        <w:jc w:val="both"/>
        <w:rPr>
          <w:rFonts w:ascii="Times New Roman" w:eastAsia="Calibri" w:hAnsi="Times New Roman" w:cs="Times New Roman"/>
          <w:color w:val="000000"/>
          <w:sz w:val="23"/>
          <w:szCs w:val="23"/>
        </w:rPr>
      </w:pPr>
    </w:p>
    <w:p w:rsidR="009E1025" w:rsidRDefault="00547839">
      <w:pPr>
        <w:autoSpaceDE w:val="0"/>
        <w:spacing w:after="0" w:line="240" w:lineRule="auto"/>
        <w:jc w:val="both"/>
        <w:rPr>
          <w:rFonts w:ascii="Times New Roman" w:eastAsia="Calibri" w:hAnsi="Times New Roman" w:cs="Times New Roman"/>
          <w:b/>
          <w:bCs/>
          <w:i/>
          <w:iCs/>
          <w:color w:val="000000"/>
          <w:sz w:val="23"/>
          <w:szCs w:val="23"/>
          <w:lang w:val="id-ID"/>
        </w:rPr>
      </w:pPr>
      <w:r>
        <w:rPr>
          <w:rFonts w:ascii="Times New Roman" w:eastAsia="Calibri" w:hAnsi="Times New Roman" w:cs="Times New Roman"/>
          <w:b/>
          <w:bCs/>
          <w:i/>
          <w:iCs/>
          <w:color w:val="000000"/>
          <w:sz w:val="23"/>
          <w:szCs w:val="23"/>
          <w:lang w:val="id-ID"/>
        </w:rPr>
        <w:t>Elemen-Elemen Komunikasi Pemasaran Terpadu</w:t>
      </w:r>
    </w:p>
    <w:p w:rsidR="009E1025" w:rsidRDefault="00547839" w:rsidP="00BF09A9">
      <w:pPr>
        <w:autoSpaceDE w:val="0"/>
        <w:spacing w:after="0" w:line="240" w:lineRule="auto"/>
        <w:ind w:firstLine="567"/>
        <w:jc w:val="both"/>
        <w:rPr>
          <w:rFonts w:ascii="Times New Roman" w:eastAsia="Calibri" w:hAnsi="Times New Roman" w:cs="Times New Roman"/>
          <w:color w:val="000000"/>
          <w:sz w:val="23"/>
          <w:szCs w:val="23"/>
          <w:lang w:val="id-ID"/>
        </w:rPr>
      </w:pPr>
      <w:proofErr w:type="spellStart"/>
      <w:r>
        <w:rPr>
          <w:rFonts w:ascii="Times New Roman" w:eastAsia="Calibri" w:hAnsi="Times New Roman" w:cs="Times New Roman"/>
          <w:color w:val="000000"/>
          <w:sz w:val="23"/>
          <w:szCs w:val="23"/>
        </w:rPr>
        <w:t>Berdasarkan</w:t>
      </w:r>
      <w:proofErr w:type="spellEnd"/>
      <w:r>
        <w:rPr>
          <w:rFonts w:ascii="Times New Roman" w:eastAsia="Calibri" w:hAnsi="Times New Roman" w:cs="Times New Roman"/>
          <w:color w:val="000000"/>
          <w:sz w:val="23"/>
          <w:szCs w:val="23"/>
          <w:lang w:val="id-ID"/>
        </w:rPr>
        <w:t xml:space="preserve"> </w:t>
      </w:r>
      <w:proofErr w:type="spellStart"/>
      <w:r>
        <w:rPr>
          <w:rFonts w:ascii="Times New Roman" w:eastAsia="Calibri" w:hAnsi="Times New Roman" w:cs="Times New Roman"/>
          <w:color w:val="000000"/>
          <w:sz w:val="23"/>
          <w:szCs w:val="23"/>
        </w:rPr>
        <w:t>konsep</w:t>
      </w:r>
      <w:proofErr w:type="spellEnd"/>
      <w:r>
        <w:rPr>
          <w:rFonts w:ascii="Times New Roman" w:eastAsia="Calibri" w:hAnsi="Times New Roman" w:cs="Times New Roman"/>
          <w:i/>
          <w:color w:val="000000"/>
          <w:sz w:val="23"/>
          <w:szCs w:val="23"/>
        </w:rPr>
        <w:t xml:space="preserve"> Integrated Marketing Communications</w:t>
      </w:r>
      <w:r>
        <w:rPr>
          <w:rFonts w:ascii="Times New Roman" w:eastAsia="Calibri" w:hAnsi="Times New Roman" w:cs="Times New Roman"/>
          <w:color w:val="000000"/>
          <w:sz w:val="23"/>
          <w:szCs w:val="23"/>
        </w:rPr>
        <w:t xml:space="preserve"> Belch </w:t>
      </w:r>
      <w:proofErr w:type="spellStart"/>
      <w:r>
        <w:rPr>
          <w:rFonts w:ascii="Times New Roman" w:eastAsia="Calibri" w:hAnsi="Times New Roman" w:cs="Times New Roman"/>
          <w:color w:val="000000"/>
          <w:sz w:val="23"/>
          <w:szCs w:val="23"/>
        </w:rPr>
        <w:t>dan</w:t>
      </w:r>
      <w:proofErr w:type="spellEnd"/>
      <w:r>
        <w:rPr>
          <w:rFonts w:ascii="Times New Roman" w:eastAsia="Calibri" w:hAnsi="Times New Roman" w:cs="Times New Roman"/>
          <w:color w:val="000000"/>
          <w:sz w:val="23"/>
          <w:szCs w:val="23"/>
        </w:rPr>
        <w:t xml:space="preserve"> Belch</w:t>
      </w:r>
      <w:r>
        <w:rPr>
          <w:rFonts w:ascii="Times New Roman" w:eastAsia="Calibri" w:hAnsi="Times New Roman" w:cs="Times New Roman"/>
          <w:color w:val="000000"/>
          <w:sz w:val="23"/>
          <w:szCs w:val="23"/>
          <w:lang w:val="id-ID"/>
        </w:rPr>
        <w:t xml:space="preserve"> (dalam Nasiha, 2010:19)</w:t>
      </w:r>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merumuskan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enam</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kegiatan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dasar</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dalam</w:t>
      </w:r>
      <w:proofErr w:type="spellEnd"/>
      <w:r>
        <w:rPr>
          <w:rFonts w:ascii="Times New Roman" w:eastAsia="Calibri" w:hAnsi="Times New Roman" w:cs="Times New Roman"/>
          <w:color w:val="000000"/>
          <w:sz w:val="23"/>
          <w:szCs w:val="23"/>
        </w:rPr>
        <w:t xml:space="preserve"> </w:t>
      </w:r>
      <w:r>
        <w:rPr>
          <w:rFonts w:ascii="Times New Roman" w:eastAsia="Calibri" w:hAnsi="Times New Roman" w:cs="Times New Roman"/>
          <w:i/>
          <w:color w:val="000000"/>
          <w:sz w:val="23"/>
          <w:szCs w:val="23"/>
        </w:rPr>
        <w:t>marketing communication mix</w:t>
      </w:r>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atau</w:t>
      </w:r>
      <w:proofErr w:type="spellEnd"/>
      <w:r>
        <w:rPr>
          <w:rFonts w:ascii="Times New Roman" w:eastAsia="Calibri" w:hAnsi="Times New Roman" w:cs="Times New Roman"/>
          <w:color w:val="000000"/>
          <w:sz w:val="23"/>
          <w:szCs w:val="23"/>
        </w:rPr>
        <w:t xml:space="preserve"> </w:t>
      </w:r>
      <w:r>
        <w:rPr>
          <w:rFonts w:ascii="Times New Roman" w:eastAsia="Calibri" w:hAnsi="Times New Roman" w:cs="Times New Roman"/>
          <w:i/>
          <w:color w:val="000000"/>
          <w:sz w:val="23"/>
          <w:szCs w:val="23"/>
        </w:rPr>
        <w:t>promotional mix</w:t>
      </w:r>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yaitu</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periklanan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pemasaran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langsung</w:t>
      </w:r>
      <w:proofErr w:type="spellEnd"/>
      <w:r>
        <w:rPr>
          <w:rFonts w:ascii="Times New Roman" w:eastAsia="Calibri" w:hAnsi="Times New Roman" w:cs="Times New Roman"/>
          <w:color w:val="000000"/>
          <w:sz w:val="23"/>
          <w:szCs w:val="23"/>
        </w:rPr>
        <w:t xml:space="preserve">, </w:t>
      </w:r>
      <w:r>
        <w:rPr>
          <w:rFonts w:ascii="Times New Roman" w:eastAsia="Calibri" w:hAnsi="Times New Roman" w:cs="Times New Roman"/>
          <w:i/>
          <w:color w:val="000000"/>
          <w:sz w:val="23"/>
          <w:szCs w:val="23"/>
        </w:rPr>
        <w:t>interactive/internet marketing</w:t>
      </w:r>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promosi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penjualan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penjualan</w:t>
      </w:r>
      <w:proofErr w:type="spellEnd"/>
      <w:r>
        <w:rPr>
          <w:rFonts w:ascii="Times New Roman" w:eastAsia="Calibri" w:hAnsi="Times New Roman" w:cs="Times New Roman"/>
          <w:color w:val="000000"/>
          <w:sz w:val="23"/>
          <w:szCs w:val="23"/>
        </w:rPr>
        <w:t xml:space="preserve"> personal, </w:t>
      </w:r>
      <w:proofErr w:type="spellStart"/>
      <w:r>
        <w:rPr>
          <w:rFonts w:ascii="Times New Roman" w:eastAsia="Calibri" w:hAnsi="Times New Roman" w:cs="Times New Roman"/>
          <w:color w:val="000000"/>
          <w:sz w:val="23"/>
          <w:szCs w:val="23"/>
        </w:rPr>
        <w:t>dan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hubungan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masyarakat</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Elemen-elemen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tersebut</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dipadukan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dalam</w:t>
      </w:r>
      <w:proofErr w:type="spellEnd"/>
      <w:r>
        <w:rPr>
          <w:rFonts w:ascii="Times New Roman" w:eastAsia="Calibri" w:hAnsi="Times New Roman" w:cs="Times New Roman"/>
          <w:color w:val="000000"/>
          <w:sz w:val="23"/>
          <w:szCs w:val="23"/>
          <w:lang w:val="id-ID"/>
        </w:rPr>
        <w:t xml:space="preserve"> sua</w:t>
      </w:r>
      <w:proofErr w:type="spellStart"/>
      <w:r>
        <w:rPr>
          <w:rFonts w:ascii="Times New Roman" w:eastAsia="Calibri" w:hAnsi="Times New Roman" w:cs="Times New Roman"/>
          <w:color w:val="000000"/>
          <w:sz w:val="23"/>
          <w:szCs w:val="23"/>
        </w:rPr>
        <w:t>tu</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tahapan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strategi</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kreatif</w:t>
      </w:r>
      <w:proofErr w:type="spellEnd"/>
      <w:r>
        <w:rPr>
          <w:rFonts w:ascii="Times New Roman" w:eastAsia="Calibri" w:hAnsi="Times New Roman" w:cs="Times New Roman"/>
          <w:color w:val="000000"/>
          <w:sz w:val="23"/>
          <w:szCs w:val="23"/>
        </w:rPr>
        <w:t xml:space="preserve"> yang </w:t>
      </w:r>
      <w:proofErr w:type="spellStart"/>
      <w:r>
        <w:rPr>
          <w:rFonts w:ascii="Times New Roman" w:eastAsia="Calibri" w:hAnsi="Times New Roman" w:cs="Times New Roman"/>
          <w:color w:val="000000"/>
          <w:sz w:val="23"/>
          <w:szCs w:val="23"/>
        </w:rPr>
        <w:t>ditujukan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untuk</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menyampaikan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suatu</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pesan</w:t>
      </w:r>
      <w:proofErr w:type="spellEnd"/>
      <w:r>
        <w:rPr>
          <w:rFonts w:ascii="Times New Roman" w:eastAsia="Calibri" w:hAnsi="Times New Roman" w:cs="Times New Roman"/>
          <w:color w:val="000000"/>
          <w:sz w:val="23"/>
          <w:szCs w:val="23"/>
        </w:rPr>
        <w:t xml:space="preserve"> yang </w:t>
      </w:r>
      <w:proofErr w:type="spellStart"/>
      <w:proofErr w:type="gramStart"/>
      <w:r>
        <w:rPr>
          <w:rFonts w:ascii="Times New Roman" w:eastAsia="Calibri" w:hAnsi="Times New Roman" w:cs="Times New Roman"/>
          <w:color w:val="000000"/>
          <w:sz w:val="23"/>
          <w:szCs w:val="23"/>
        </w:rPr>
        <w:t>sama</w:t>
      </w:r>
      <w:proofErr w:type="spellEnd"/>
      <w:proofErr w:type="gram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sehingga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pesan</w:t>
      </w:r>
      <w:proofErr w:type="spellEnd"/>
      <w:r>
        <w:rPr>
          <w:rFonts w:ascii="Times New Roman" w:eastAsia="Calibri" w:hAnsi="Times New Roman" w:cs="Times New Roman"/>
          <w:color w:val="000000"/>
          <w:sz w:val="23"/>
          <w:szCs w:val="23"/>
        </w:rPr>
        <w:t xml:space="preserve"> yang</w:t>
      </w:r>
      <w:r>
        <w:rPr>
          <w:rFonts w:ascii="Times New Roman" w:eastAsia="Calibri" w:hAnsi="Times New Roman" w:cs="Times New Roman"/>
          <w:color w:val="000000"/>
          <w:sz w:val="23"/>
          <w:szCs w:val="23"/>
          <w:lang w:val="id-ID"/>
        </w:rPr>
        <w:t xml:space="preserve"> </w:t>
      </w:r>
      <w:proofErr w:type="spellStart"/>
      <w:r>
        <w:rPr>
          <w:rFonts w:ascii="Times New Roman" w:eastAsia="Calibri" w:hAnsi="Times New Roman" w:cs="Times New Roman"/>
          <w:color w:val="000000"/>
          <w:sz w:val="23"/>
          <w:szCs w:val="23"/>
        </w:rPr>
        <w:t>disampaikan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kepada</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konsumen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dapat</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dilakukan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dengan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baik</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dan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efektif</w:t>
      </w:r>
      <w:proofErr w:type="spellEnd"/>
      <w:r>
        <w:rPr>
          <w:rFonts w:ascii="Times New Roman" w:eastAsia="Calibri" w:hAnsi="Times New Roman" w:cs="Times New Roman"/>
          <w:color w:val="000000"/>
          <w:sz w:val="23"/>
          <w:szCs w:val="23"/>
        </w:rPr>
        <w:t>.</w:t>
      </w:r>
    </w:p>
    <w:p w:rsidR="00BF09A9" w:rsidRDefault="00BF09A9">
      <w:pPr>
        <w:autoSpaceDE w:val="0"/>
        <w:spacing w:after="0" w:line="240" w:lineRule="auto"/>
        <w:jc w:val="both"/>
        <w:rPr>
          <w:rFonts w:ascii="Times New Roman" w:eastAsia="Calibri" w:hAnsi="Times New Roman" w:cs="Times New Roman"/>
          <w:color w:val="000000"/>
          <w:sz w:val="23"/>
          <w:szCs w:val="23"/>
          <w:lang w:val="id-ID"/>
        </w:rPr>
      </w:pPr>
    </w:p>
    <w:p w:rsidR="009E1025" w:rsidRDefault="00547839">
      <w:pPr>
        <w:autoSpaceDE w:val="0"/>
        <w:spacing w:after="0" w:line="240" w:lineRule="auto"/>
        <w:jc w:val="both"/>
        <w:rPr>
          <w:rFonts w:ascii="Times New Roman" w:eastAsia="Calibri" w:hAnsi="Times New Roman" w:cs="Times New Roman"/>
          <w:color w:val="000000"/>
          <w:sz w:val="23"/>
          <w:szCs w:val="23"/>
        </w:rPr>
      </w:pPr>
      <w:proofErr w:type="spellStart"/>
      <w:r>
        <w:rPr>
          <w:rFonts w:ascii="Times New Roman" w:eastAsia="Calibri" w:hAnsi="Times New Roman" w:cs="Times New Roman"/>
          <w:color w:val="000000"/>
          <w:sz w:val="23"/>
          <w:szCs w:val="23"/>
        </w:rPr>
        <w:lastRenderedPageBreak/>
        <w:t>Adapun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elemen-elemen</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tersebut</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adalah</w:t>
      </w:r>
      <w:proofErr w:type="spellEnd"/>
      <w:r>
        <w:rPr>
          <w:rFonts w:ascii="Times New Roman" w:eastAsia="Calibri" w:hAnsi="Times New Roman" w:cs="Times New Roman"/>
          <w:color w:val="000000"/>
          <w:sz w:val="23"/>
          <w:szCs w:val="23"/>
        </w:rPr>
        <w:t xml:space="preserve"> </w:t>
      </w:r>
      <w:proofErr w:type="spellStart"/>
      <w:r>
        <w:rPr>
          <w:rFonts w:ascii="Times New Roman" w:eastAsia="Calibri" w:hAnsi="Times New Roman" w:cs="Times New Roman"/>
          <w:color w:val="000000"/>
          <w:sz w:val="23"/>
          <w:szCs w:val="23"/>
        </w:rPr>
        <w:t>sebagai</w:t>
      </w:r>
      <w:proofErr w:type="spellEnd"/>
      <w:r>
        <w:rPr>
          <w:rFonts w:ascii="Times New Roman" w:eastAsia="Calibri" w:hAnsi="Times New Roman" w:cs="Times New Roman"/>
          <w:color w:val="000000"/>
          <w:sz w:val="23"/>
          <w:szCs w:val="23"/>
        </w:rPr>
        <w:t xml:space="preserve"> </w:t>
      </w:r>
      <w:proofErr w:type="spellStart"/>
      <w:proofErr w:type="gramStart"/>
      <w:r>
        <w:rPr>
          <w:rFonts w:ascii="Times New Roman" w:eastAsia="Calibri" w:hAnsi="Times New Roman" w:cs="Times New Roman"/>
          <w:color w:val="000000"/>
          <w:sz w:val="23"/>
          <w:szCs w:val="23"/>
        </w:rPr>
        <w:t>berikut</w:t>
      </w:r>
      <w:proofErr w:type="spellEnd"/>
      <w:r>
        <w:rPr>
          <w:rFonts w:ascii="Times New Roman" w:eastAsia="Calibri" w:hAnsi="Times New Roman" w:cs="Times New Roman"/>
          <w:color w:val="000000"/>
          <w:sz w:val="23"/>
          <w:szCs w:val="23"/>
        </w:rPr>
        <w:t xml:space="preserve"> :</w:t>
      </w:r>
      <w:proofErr w:type="gramEnd"/>
    </w:p>
    <w:p w:rsidR="009E1025" w:rsidRDefault="00547839" w:rsidP="00BF09A9">
      <w:pPr>
        <w:numPr>
          <w:ilvl w:val="0"/>
          <w:numId w:val="3"/>
        </w:numPr>
        <w:tabs>
          <w:tab w:val="clear" w:pos="425"/>
        </w:tabs>
        <w:autoSpaceDE w:val="0"/>
        <w:spacing w:after="0" w:line="240" w:lineRule="auto"/>
        <w:ind w:left="284" w:hanging="284"/>
        <w:jc w:val="both"/>
        <w:rPr>
          <w:rFonts w:ascii="Times New Roman" w:eastAsia="Calibri" w:hAnsi="Times New Roman" w:cs="Times New Roman"/>
          <w:color w:val="000000"/>
          <w:sz w:val="23"/>
          <w:szCs w:val="23"/>
          <w:lang w:val="id-ID"/>
        </w:rPr>
      </w:pPr>
      <w:r>
        <w:rPr>
          <w:rFonts w:ascii="Times New Roman" w:eastAsia="Calibri" w:hAnsi="Times New Roman" w:cs="Times New Roman"/>
          <w:i/>
          <w:iCs/>
          <w:color w:val="000000"/>
          <w:sz w:val="23"/>
          <w:szCs w:val="23"/>
          <w:lang w:val="id-ID"/>
        </w:rPr>
        <w:t>Advertising</w:t>
      </w:r>
      <w:r>
        <w:rPr>
          <w:rFonts w:ascii="Times New Roman" w:eastAsia="Calibri" w:hAnsi="Times New Roman" w:cs="Times New Roman"/>
          <w:color w:val="000000"/>
          <w:sz w:val="23"/>
          <w:szCs w:val="23"/>
          <w:lang w:val="id-ID"/>
        </w:rPr>
        <w:t xml:space="preserve"> (periklanan)</w:t>
      </w:r>
    </w:p>
    <w:p w:rsidR="009E1025" w:rsidRDefault="00547839" w:rsidP="00BF09A9">
      <w:pPr>
        <w:numPr>
          <w:ilvl w:val="0"/>
          <w:numId w:val="3"/>
        </w:numPr>
        <w:tabs>
          <w:tab w:val="clear" w:pos="425"/>
        </w:tabs>
        <w:autoSpaceDE w:val="0"/>
        <w:spacing w:after="0" w:line="240" w:lineRule="auto"/>
        <w:ind w:left="284" w:hanging="284"/>
        <w:jc w:val="both"/>
        <w:rPr>
          <w:rFonts w:ascii="Times New Roman" w:eastAsia="Calibri" w:hAnsi="Times New Roman" w:cs="Times New Roman"/>
          <w:color w:val="000000"/>
          <w:sz w:val="23"/>
          <w:szCs w:val="23"/>
          <w:lang w:val="id-ID"/>
        </w:rPr>
      </w:pPr>
      <w:r>
        <w:rPr>
          <w:rFonts w:ascii="Times New Roman" w:eastAsia="Calibri" w:hAnsi="Times New Roman" w:cs="Times New Roman"/>
          <w:i/>
          <w:iCs/>
          <w:color w:val="000000"/>
          <w:sz w:val="23"/>
          <w:szCs w:val="23"/>
          <w:lang w:val="id-ID"/>
        </w:rPr>
        <w:t>Sales Promotion</w:t>
      </w:r>
      <w:r>
        <w:rPr>
          <w:rFonts w:ascii="Times New Roman" w:eastAsia="Calibri" w:hAnsi="Times New Roman" w:cs="Times New Roman"/>
          <w:color w:val="000000"/>
          <w:sz w:val="23"/>
          <w:szCs w:val="23"/>
          <w:lang w:val="id-ID"/>
        </w:rPr>
        <w:t xml:space="preserve"> (Promosi Penjualan)</w:t>
      </w:r>
    </w:p>
    <w:p w:rsidR="009E1025" w:rsidRDefault="00547839" w:rsidP="00BF09A9">
      <w:pPr>
        <w:numPr>
          <w:ilvl w:val="0"/>
          <w:numId w:val="3"/>
        </w:numPr>
        <w:tabs>
          <w:tab w:val="clear" w:pos="425"/>
        </w:tabs>
        <w:autoSpaceDE w:val="0"/>
        <w:spacing w:after="0" w:line="240" w:lineRule="auto"/>
        <w:ind w:left="284" w:hanging="284"/>
        <w:jc w:val="both"/>
        <w:rPr>
          <w:rFonts w:ascii="Times New Roman" w:eastAsia="Calibri" w:hAnsi="Times New Roman" w:cs="Times New Roman"/>
          <w:color w:val="000000"/>
          <w:sz w:val="23"/>
          <w:szCs w:val="23"/>
          <w:lang w:val="id-ID"/>
        </w:rPr>
      </w:pPr>
      <w:r>
        <w:rPr>
          <w:rFonts w:ascii="Times New Roman" w:eastAsia="Calibri" w:hAnsi="Times New Roman" w:cs="Times New Roman"/>
          <w:i/>
          <w:iCs/>
          <w:color w:val="000000"/>
          <w:sz w:val="23"/>
          <w:szCs w:val="23"/>
          <w:lang w:val="id-ID"/>
        </w:rPr>
        <w:t>Personal Selling</w:t>
      </w:r>
      <w:r>
        <w:rPr>
          <w:rFonts w:ascii="Times New Roman" w:eastAsia="Calibri" w:hAnsi="Times New Roman" w:cs="Times New Roman"/>
          <w:color w:val="000000"/>
          <w:sz w:val="23"/>
          <w:szCs w:val="23"/>
          <w:lang w:val="id-ID"/>
        </w:rPr>
        <w:t xml:space="preserve"> (Penjualan Personal)</w:t>
      </w:r>
    </w:p>
    <w:p w:rsidR="009E1025" w:rsidRDefault="00547839" w:rsidP="00BF09A9">
      <w:pPr>
        <w:numPr>
          <w:ilvl w:val="0"/>
          <w:numId w:val="3"/>
        </w:numPr>
        <w:tabs>
          <w:tab w:val="clear" w:pos="425"/>
        </w:tabs>
        <w:autoSpaceDE w:val="0"/>
        <w:spacing w:after="0" w:line="240" w:lineRule="auto"/>
        <w:ind w:left="284" w:hanging="284"/>
        <w:jc w:val="both"/>
        <w:rPr>
          <w:rFonts w:ascii="Times New Roman" w:eastAsia="Calibri" w:hAnsi="Times New Roman" w:cs="Times New Roman"/>
          <w:color w:val="000000"/>
          <w:sz w:val="23"/>
          <w:szCs w:val="23"/>
          <w:lang w:val="id-ID"/>
        </w:rPr>
      </w:pPr>
      <w:r>
        <w:rPr>
          <w:rFonts w:ascii="Times New Roman" w:eastAsia="Calibri" w:hAnsi="Times New Roman" w:cs="Times New Roman"/>
          <w:i/>
          <w:iCs/>
          <w:color w:val="000000"/>
          <w:sz w:val="23"/>
          <w:szCs w:val="23"/>
          <w:lang w:val="id-ID"/>
        </w:rPr>
        <w:t>Public Relations</w:t>
      </w:r>
      <w:r>
        <w:rPr>
          <w:rFonts w:ascii="Times New Roman" w:eastAsia="Calibri" w:hAnsi="Times New Roman" w:cs="Times New Roman"/>
          <w:color w:val="000000"/>
          <w:sz w:val="23"/>
          <w:szCs w:val="23"/>
          <w:lang w:val="id-ID"/>
        </w:rPr>
        <w:t xml:space="preserve"> (Hubungan Masyarakat)</w:t>
      </w:r>
    </w:p>
    <w:p w:rsidR="009E1025" w:rsidRDefault="00547839" w:rsidP="00BF09A9">
      <w:pPr>
        <w:numPr>
          <w:ilvl w:val="0"/>
          <w:numId w:val="3"/>
        </w:numPr>
        <w:tabs>
          <w:tab w:val="clear" w:pos="425"/>
        </w:tabs>
        <w:autoSpaceDE w:val="0"/>
        <w:spacing w:after="0" w:line="240" w:lineRule="auto"/>
        <w:ind w:left="284" w:hanging="284"/>
        <w:jc w:val="both"/>
        <w:rPr>
          <w:rFonts w:ascii="Times New Roman" w:eastAsia="Calibri" w:hAnsi="Times New Roman" w:cs="Times New Roman"/>
          <w:color w:val="000000"/>
          <w:sz w:val="23"/>
          <w:szCs w:val="23"/>
          <w:lang w:val="id-ID"/>
        </w:rPr>
      </w:pPr>
      <w:r>
        <w:rPr>
          <w:rFonts w:ascii="Times New Roman" w:eastAsia="Calibri" w:hAnsi="Times New Roman" w:cs="Times New Roman"/>
          <w:i/>
          <w:iCs/>
          <w:color w:val="000000"/>
          <w:sz w:val="23"/>
          <w:szCs w:val="23"/>
          <w:lang w:val="id-ID"/>
        </w:rPr>
        <w:t>Direct Marketing</w:t>
      </w:r>
      <w:r>
        <w:rPr>
          <w:rFonts w:ascii="Times New Roman" w:eastAsia="Calibri" w:hAnsi="Times New Roman" w:cs="Times New Roman"/>
          <w:color w:val="000000"/>
          <w:sz w:val="23"/>
          <w:szCs w:val="23"/>
          <w:lang w:val="id-ID"/>
        </w:rPr>
        <w:t xml:space="preserve"> (Pemasaran Langsung)</w:t>
      </w:r>
    </w:p>
    <w:p w:rsidR="009E1025" w:rsidRDefault="00547839" w:rsidP="00BF09A9">
      <w:pPr>
        <w:numPr>
          <w:ilvl w:val="0"/>
          <w:numId w:val="3"/>
        </w:numPr>
        <w:tabs>
          <w:tab w:val="clear" w:pos="425"/>
        </w:tabs>
        <w:autoSpaceDE w:val="0"/>
        <w:spacing w:after="0" w:line="240" w:lineRule="auto"/>
        <w:ind w:left="284" w:hanging="284"/>
        <w:jc w:val="both"/>
        <w:rPr>
          <w:rFonts w:ascii="Times New Roman" w:eastAsia="Calibri" w:hAnsi="Times New Roman" w:cs="Times New Roman"/>
          <w:color w:val="000000"/>
          <w:sz w:val="23"/>
          <w:szCs w:val="23"/>
          <w:lang w:val="id-ID"/>
        </w:rPr>
      </w:pPr>
      <w:r>
        <w:rPr>
          <w:rFonts w:ascii="Times New Roman" w:eastAsia="Calibri" w:hAnsi="Times New Roman" w:cs="Times New Roman"/>
          <w:color w:val="000000"/>
          <w:sz w:val="23"/>
          <w:szCs w:val="23"/>
          <w:lang w:val="id-ID"/>
        </w:rPr>
        <w:t>Penjualan Interaktif</w:t>
      </w:r>
    </w:p>
    <w:p w:rsidR="009E1025" w:rsidRDefault="009E1025">
      <w:pPr>
        <w:autoSpaceDE w:val="0"/>
        <w:spacing w:after="0" w:line="240" w:lineRule="auto"/>
        <w:jc w:val="both"/>
        <w:rPr>
          <w:rFonts w:ascii="Times New Roman" w:eastAsia="Calibri" w:hAnsi="Times New Roman" w:cs="Times New Roman"/>
          <w:color w:val="000000"/>
          <w:sz w:val="23"/>
          <w:szCs w:val="23"/>
          <w:lang w:val="id-ID"/>
        </w:rPr>
      </w:pPr>
    </w:p>
    <w:p w:rsidR="009E1025" w:rsidRDefault="00547839">
      <w:pPr>
        <w:autoSpaceDE w:val="0"/>
        <w:spacing w:after="0" w:line="240" w:lineRule="auto"/>
        <w:jc w:val="both"/>
        <w:rPr>
          <w:rFonts w:ascii="Times New Roman" w:eastAsia="Calibri" w:hAnsi="Times New Roman" w:cs="Times New Roman"/>
          <w:b/>
          <w:bCs/>
          <w:i/>
          <w:iCs/>
          <w:color w:val="000000"/>
          <w:sz w:val="23"/>
          <w:szCs w:val="23"/>
          <w:lang w:val="id-ID"/>
        </w:rPr>
      </w:pPr>
      <w:r>
        <w:rPr>
          <w:rFonts w:ascii="Times New Roman" w:eastAsia="Calibri" w:hAnsi="Times New Roman" w:cs="Times New Roman"/>
          <w:b/>
          <w:bCs/>
          <w:i/>
          <w:iCs/>
          <w:color w:val="000000"/>
          <w:sz w:val="23"/>
          <w:szCs w:val="23"/>
          <w:lang w:val="id-ID"/>
        </w:rPr>
        <w:t>Strategi Komunikasi Pemasaran Terpadu</w:t>
      </w:r>
    </w:p>
    <w:p w:rsidR="00300E94" w:rsidRDefault="00547839" w:rsidP="00BF09A9">
      <w:pPr>
        <w:spacing w:after="0" w:line="240" w:lineRule="auto"/>
        <w:ind w:firstLine="567"/>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lang w:val="id-ID"/>
        </w:rPr>
        <w:t>Strategi komunikasi pemasaran terpadu ini terbagi menjadi tiga aktivitas utama yaitu perencanaan, pelaksanaan, dan evaluasi program komunikasi pemasaran terpadu. Dari tiga aktivitas komunikasi pemasaran terpadu tersebut masing-masing terdapat elemen yang akan dijelaskan sebagai berikut:</w:t>
      </w:r>
    </w:p>
    <w:p w:rsidR="009E1025" w:rsidRPr="00300E94" w:rsidRDefault="00547839" w:rsidP="00300E94">
      <w:pPr>
        <w:pStyle w:val="ListParagraph"/>
        <w:numPr>
          <w:ilvl w:val="0"/>
          <w:numId w:val="15"/>
        </w:numPr>
        <w:spacing w:after="0" w:line="240" w:lineRule="auto"/>
        <w:ind w:left="284" w:hanging="284"/>
        <w:jc w:val="both"/>
        <w:rPr>
          <w:rFonts w:ascii="Times New Roman" w:hAnsi="Times New Roman"/>
          <w:color w:val="000000"/>
          <w:sz w:val="23"/>
          <w:szCs w:val="23"/>
          <w:lang w:val="id-ID"/>
        </w:rPr>
      </w:pPr>
      <w:r w:rsidRPr="00300E94">
        <w:rPr>
          <w:rFonts w:ascii="Times New Roman" w:hAnsi="Times New Roman"/>
          <w:sz w:val="23"/>
          <w:szCs w:val="23"/>
          <w:lang w:val="id-ID"/>
        </w:rPr>
        <w:t>Perencanaan Komunikasi Pemasaran Terpadu</w:t>
      </w:r>
    </w:p>
    <w:p w:rsidR="009E1025" w:rsidRDefault="00547839">
      <w:pPr>
        <w:numPr>
          <w:ilvl w:val="0"/>
          <w:numId w:val="5"/>
        </w:numPr>
        <w:tabs>
          <w:tab w:val="clear" w:pos="425"/>
        </w:tabs>
        <w:spacing w:after="0" w:line="240" w:lineRule="auto"/>
        <w:ind w:left="567" w:hanging="283"/>
        <w:jc w:val="both"/>
        <w:rPr>
          <w:rFonts w:ascii="Times New Roman" w:eastAsia="Calibri" w:hAnsi="Times New Roman" w:cs="Times New Roman"/>
          <w:color w:val="000000"/>
          <w:sz w:val="23"/>
          <w:szCs w:val="23"/>
          <w:lang w:val="id-ID"/>
        </w:rPr>
      </w:pPr>
      <w:r>
        <w:rPr>
          <w:rFonts w:ascii="Times New Roman" w:hAnsi="Times New Roman" w:cs="Times New Roman"/>
          <w:sz w:val="23"/>
          <w:szCs w:val="23"/>
          <w:lang w:val="id-ID"/>
        </w:rPr>
        <w:t>Menganalisis Situasi</w:t>
      </w:r>
    </w:p>
    <w:p w:rsidR="009E1025" w:rsidRDefault="00547839">
      <w:pPr>
        <w:numPr>
          <w:ilvl w:val="0"/>
          <w:numId w:val="5"/>
        </w:numPr>
        <w:tabs>
          <w:tab w:val="clear" w:pos="425"/>
        </w:tabs>
        <w:spacing w:after="0" w:line="240" w:lineRule="auto"/>
        <w:ind w:left="567" w:hanging="283"/>
        <w:jc w:val="both"/>
        <w:rPr>
          <w:rFonts w:ascii="Times New Roman" w:eastAsia="Calibri" w:hAnsi="Times New Roman" w:cs="Times New Roman"/>
          <w:color w:val="000000"/>
          <w:sz w:val="23"/>
          <w:szCs w:val="23"/>
          <w:lang w:val="id-ID"/>
        </w:rPr>
      </w:pPr>
      <w:r>
        <w:rPr>
          <w:rFonts w:ascii="Times New Roman" w:hAnsi="Times New Roman" w:cs="Times New Roman"/>
          <w:sz w:val="23"/>
          <w:szCs w:val="23"/>
          <w:lang w:val="id-ID"/>
        </w:rPr>
        <w:t>Identifikas</w:t>
      </w:r>
      <w:r>
        <w:rPr>
          <w:rFonts w:ascii="Times New Roman" w:hAnsi="Times New Roman" w:cs="Times New Roman"/>
          <w:i/>
          <w:iCs/>
          <w:sz w:val="23"/>
          <w:szCs w:val="23"/>
          <w:lang w:val="id-ID"/>
        </w:rPr>
        <w:t xml:space="preserve">i </w:t>
      </w:r>
      <w:r>
        <w:rPr>
          <w:rFonts w:ascii="Times New Roman" w:hAnsi="Times New Roman" w:cs="Times New Roman"/>
          <w:i/>
          <w:iCs/>
          <w:sz w:val="23"/>
          <w:szCs w:val="23"/>
        </w:rPr>
        <w:t xml:space="preserve">Audience </w:t>
      </w:r>
      <w:proofErr w:type="spellStart"/>
      <w:r>
        <w:rPr>
          <w:rFonts w:ascii="Times New Roman" w:hAnsi="Times New Roman" w:cs="Times New Roman"/>
          <w:i/>
          <w:iCs/>
          <w:sz w:val="23"/>
          <w:szCs w:val="23"/>
        </w:rPr>
        <w:t>Sasaran</w:t>
      </w:r>
      <w:proofErr w:type="spellEnd"/>
    </w:p>
    <w:p w:rsidR="009E1025" w:rsidRDefault="00547839">
      <w:pPr>
        <w:numPr>
          <w:ilvl w:val="0"/>
          <w:numId w:val="5"/>
        </w:numPr>
        <w:tabs>
          <w:tab w:val="clear" w:pos="425"/>
        </w:tabs>
        <w:spacing w:after="0" w:line="240" w:lineRule="auto"/>
        <w:ind w:left="567" w:hanging="283"/>
        <w:jc w:val="both"/>
        <w:rPr>
          <w:rFonts w:ascii="Times New Roman" w:eastAsia="Calibri" w:hAnsi="Times New Roman" w:cs="Times New Roman"/>
          <w:color w:val="000000"/>
          <w:sz w:val="23"/>
          <w:szCs w:val="23"/>
          <w:lang w:val="id-ID"/>
        </w:rPr>
      </w:pPr>
      <w:r>
        <w:rPr>
          <w:rFonts w:ascii="Times New Roman" w:eastAsia="Calibri" w:hAnsi="Times New Roman" w:cs="Times New Roman"/>
          <w:color w:val="000000"/>
          <w:sz w:val="23"/>
          <w:szCs w:val="23"/>
          <w:lang w:val="id-ID"/>
        </w:rPr>
        <w:t>Menentukan Tujuan Komunikasi</w:t>
      </w:r>
    </w:p>
    <w:p w:rsidR="009E1025" w:rsidRDefault="00547839">
      <w:pPr>
        <w:numPr>
          <w:ilvl w:val="0"/>
          <w:numId w:val="5"/>
        </w:numPr>
        <w:tabs>
          <w:tab w:val="clear" w:pos="425"/>
        </w:tabs>
        <w:spacing w:after="0" w:line="240" w:lineRule="auto"/>
        <w:ind w:left="567" w:hanging="283"/>
        <w:jc w:val="both"/>
        <w:rPr>
          <w:rFonts w:ascii="Times New Roman" w:eastAsia="Calibri" w:hAnsi="Times New Roman" w:cs="Times New Roman"/>
          <w:color w:val="000000"/>
          <w:sz w:val="23"/>
          <w:szCs w:val="23"/>
          <w:lang w:val="id-ID"/>
        </w:rPr>
      </w:pPr>
      <w:r>
        <w:rPr>
          <w:rFonts w:ascii="Times New Roman" w:eastAsia="Calibri" w:hAnsi="Times New Roman" w:cs="Times New Roman"/>
          <w:color w:val="000000"/>
          <w:sz w:val="23"/>
          <w:szCs w:val="23"/>
          <w:lang w:val="id-ID"/>
        </w:rPr>
        <w:t>Merancang Pesan</w:t>
      </w:r>
    </w:p>
    <w:p w:rsidR="009E1025" w:rsidRDefault="00547839">
      <w:pPr>
        <w:numPr>
          <w:ilvl w:val="0"/>
          <w:numId w:val="5"/>
        </w:numPr>
        <w:tabs>
          <w:tab w:val="clear" w:pos="425"/>
        </w:tabs>
        <w:spacing w:after="0" w:line="240" w:lineRule="auto"/>
        <w:ind w:left="567" w:hanging="283"/>
        <w:jc w:val="both"/>
        <w:rPr>
          <w:rFonts w:ascii="Times New Roman" w:eastAsia="Calibri" w:hAnsi="Times New Roman" w:cs="Times New Roman"/>
          <w:color w:val="000000"/>
          <w:sz w:val="23"/>
          <w:szCs w:val="23"/>
          <w:lang w:val="id-ID"/>
        </w:rPr>
      </w:pPr>
      <w:r>
        <w:rPr>
          <w:rFonts w:ascii="Times New Roman" w:eastAsia="Calibri" w:hAnsi="Times New Roman" w:cs="Times New Roman"/>
          <w:color w:val="000000"/>
          <w:sz w:val="23"/>
          <w:szCs w:val="23"/>
          <w:lang w:val="id-ID"/>
        </w:rPr>
        <w:t>Memilih Saluran Komunikasi (Media)</w:t>
      </w:r>
    </w:p>
    <w:p w:rsidR="009E1025" w:rsidRDefault="00547839">
      <w:pPr>
        <w:numPr>
          <w:ilvl w:val="0"/>
          <w:numId w:val="5"/>
        </w:numPr>
        <w:tabs>
          <w:tab w:val="clear" w:pos="425"/>
        </w:tabs>
        <w:spacing w:after="0" w:line="240" w:lineRule="auto"/>
        <w:ind w:left="567" w:hanging="283"/>
        <w:jc w:val="both"/>
        <w:rPr>
          <w:rFonts w:ascii="Times New Roman" w:eastAsia="Calibri" w:hAnsi="Times New Roman" w:cs="Times New Roman"/>
          <w:color w:val="000000"/>
          <w:sz w:val="23"/>
          <w:szCs w:val="23"/>
          <w:lang w:val="id-ID"/>
        </w:rPr>
      </w:pPr>
      <w:r>
        <w:rPr>
          <w:rFonts w:ascii="Times New Roman" w:eastAsia="Calibri" w:hAnsi="Times New Roman" w:cs="Times New Roman"/>
          <w:color w:val="000000"/>
          <w:sz w:val="23"/>
          <w:szCs w:val="23"/>
          <w:lang w:val="id-ID"/>
        </w:rPr>
        <w:t>Menentukan Total Anggaran Komunikasi Pemasaran</w:t>
      </w:r>
    </w:p>
    <w:p w:rsidR="009E1025" w:rsidRDefault="00547839">
      <w:pPr>
        <w:numPr>
          <w:ilvl w:val="0"/>
          <w:numId w:val="5"/>
        </w:numPr>
        <w:tabs>
          <w:tab w:val="clear" w:pos="425"/>
        </w:tabs>
        <w:spacing w:after="0" w:line="240" w:lineRule="auto"/>
        <w:ind w:left="567" w:hanging="283"/>
        <w:jc w:val="both"/>
        <w:rPr>
          <w:rFonts w:ascii="Times New Roman" w:eastAsia="Calibri" w:hAnsi="Times New Roman" w:cs="Times New Roman"/>
          <w:color w:val="000000"/>
          <w:sz w:val="23"/>
          <w:szCs w:val="23"/>
          <w:lang w:val="id-ID"/>
        </w:rPr>
      </w:pPr>
      <w:r>
        <w:rPr>
          <w:rFonts w:ascii="Times New Roman" w:eastAsia="Calibri" w:hAnsi="Times New Roman" w:cs="Times New Roman"/>
          <w:color w:val="000000"/>
          <w:sz w:val="23"/>
          <w:szCs w:val="23"/>
          <w:lang w:val="id-ID"/>
        </w:rPr>
        <w:t>Mengembangkan Program Komunikasi Pemasaran</w:t>
      </w:r>
    </w:p>
    <w:p w:rsidR="009E1025" w:rsidRPr="00300E94" w:rsidRDefault="00547839" w:rsidP="00300E94">
      <w:pPr>
        <w:pStyle w:val="ListParagraph"/>
        <w:numPr>
          <w:ilvl w:val="0"/>
          <w:numId w:val="15"/>
        </w:numPr>
        <w:spacing w:after="0" w:line="240" w:lineRule="auto"/>
        <w:ind w:left="284" w:hanging="284"/>
        <w:jc w:val="both"/>
        <w:rPr>
          <w:rFonts w:ascii="Times New Roman" w:hAnsi="Times New Roman"/>
          <w:color w:val="000000"/>
          <w:sz w:val="23"/>
          <w:szCs w:val="23"/>
          <w:lang w:val="id-ID"/>
        </w:rPr>
      </w:pPr>
      <w:r w:rsidRPr="00300E94">
        <w:rPr>
          <w:rFonts w:ascii="Times New Roman" w:hAnsi="Times New Roman"/>
          <w:color w:val="000000"/>
          <w:sz w:val="23"/>
          <w:szCs w:val="23"/>
          <w:lang w:val="id-ID"/>
        </w:rPr>
        <w:t>Pelaksanaan Komunikasi Pemasaran Terpadu</w:t>
      </w:r>
    </w:p>
    <w:p w:rsidR="009E1025" w:rsidRDefault="00547839" w:rsidP="00300E94">
      <w:pPr>
        <w:spacing w:after="0" w:line="240" w:lineRule="auto"/>
        <w:ind w:left="28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Setelah melakukan perencanaan komunikasi pemasaran yang matang dan strategis, kemudian perusahaan mengkomunikasikan konsep pemasaran kepada konsumen secara kolektif yang disebut bauran komunikasi pemasaran </w:t>
      </w:r>
      <w:r>
        <w:rPr>
          <w:rFonts w:ascii="Times New Roman" w:hAnsi="Times New Roman" w:cs="Times New Roman"/>
          <w:i/>
          <w:iCs/>
          <w:sz w:val="23"/>
          <w:szCs w:val="23"/>
          <w:lang w:val="id-ID"/>
        </w:rPr>
        <w:t>(marketing communications mix)</w:t>
      </w:r>
      <w:r>
        <w:rPr>
          <w:rFonts w:ascii="Times New Roman" w:hAnsi="Times New Roman" w:cs="Times New Roman"/>
          <w:sz w:val="23"/>
          <w:szCs w:val="23"/>
          <w:lang w:val="id-ID"/>
        </w:rPr>
        <w:t xml:space="preserve"> yang terdiri dari periklanan, promosi penjualan, humas dan publikasi, penjualan personal, dan pemasaran langsung. Dengan berkembangnya ilmu pemasaran dan kemajuan teknologi, saat ini perusahaan harus memadukan tiap-tiap elemen tersebut secara keseluruhan agar dapat efektif mengkomunikasikan  pesan dan positioning strategis yang konsisten terhadap konsumen (Sulaksana, 2003:24).</w:t>
      </w:r>
    </w:p>
    <w:p w:rsidR="009E1025" w:rsidRPr="00300E94" w:rsidRDefault="00547839" w:rsidP="00300E94">
      <w:pPr>
        <w:pStyle w:val="ListParagraph"/>
        <w:numPr>
          <w:ilvl w:val="0"/>
          <w:numId w:val="15"/>
        </w:numPr>
        <w:spacing w:after="0" w:line="240" w:lineRule="auto"/>
        <w:ind w:left="284" w:hanging="284"/>
        <w:jc w:val="both"/>
        <w:rPr>
          <w:rFonts w:ascii="Times New Roman" w:hAnsi="Times New Roman"/>
          <w:sz w:val="23"/>
          <w:szCs w:val="23"/>
          <w:lang w:val="id-ID"/>
        </w:rPr>
      </w:pPr>
      <w:r w:rsidRPr="00300E94">
        <w:rPr>
          <w:rFonts w:ascii="Times New Roman" w:hAnsi="Times New Roman"/>
          <w:sz w:val="23"/>
          <w:szCs w:val="23"/>
          <w:lang w:val="id-ID"/>
        </w:rPr>
        <w:t>Evaluasi Komunikasi Pemasaran Terpadu</w:t>
      </w:r>
    </w:p>
    <w:p w:rsidR="009E1025" w:rsidRDefault="00547839" w:rsidP="00300E94">
      <w:pPr>
        <w:spacing w:after="0" w:line="240" w:lineRule="auto"/>
        <w:ind w:left="284"/>
        <w:jc w:val="both"/>
        <w:rPr>
          <w:rFonts w:ascii="Times New Roman" w:hAnsi="Times New Roman" w:cs="Times New Roman"/>
          <w:sz w:val="23"/>
          <w:szCs w:val="23"/>
          <w:lang w:val="id-ID"/>
        </w:rPr>
      </w:pPr>
      <w:r>
        <w:rPr>
          <w:rFonts w:ascii="Times New Roman" w:hAnsi="Times New Roman" w:cs="Times New Roman"/>
          <w:sz w:val="23"/>
          <w:szCs w:val="23"/>
          <w:lang w:val="id-ID"/>
        </w:rPr>
        <w:t>Setelah melakukan komunikasi pemasaran, komunikator harus meriset dampaknya pada khalayak sasaran. Hal ini bertujuan untuk menanyakan kepada tiap-tiap khalayak sasaran berapa kali mereka melihat pesan, apakah pesan yang disampaikan bisa diingat, informasi apa yang pertama mereka ingat, bagaimana tanggapan mereka terhadap pesan tersebut, dan bagaimana sikap mereka setelah melihat pesan tersebut terhadap suatu produk perusahaan. Komunikator juga akan mengukur perilaku yang diakibatkan oleh pesan tersebut. Berapa banyak orang yang membeli produk, merekomendasikan produk kepada orang lain atau mengunjungi toko (Kotler &amp; Armstrong dalam Nasiha, 2010:45).</w:t>
      </w:r>
    </w:p>
    <w:p w:rsidR="009E1025" w:rsidRDefault="009E1025">
      <w:pPr>
        <w:spacing w:after="0" w:line="240" w:lineRule="auto"/>
        <w:jc w:val="both"/>
        <w:rPr>
          <w:rFonts w:ascii="Times New Roman" w:hAnsi="Times New Roman" w:cs="Times New Roman"/>
          <w:sz w:val="23"/>
          <w:szCs w:val="23"/>
          <w:lang w:val="id-ID"/>
        </w:rPr>
      </w:pPr>
    </w:p>
    <w:p w:rsidR="00BF09A9" w:rsidRDefault="00BF09A9">
      <w:pPr>
        <w:spacing w:after="0" w:line="240" w:lineRule="auto"/>
        <w:jc w:val="both"/>
        <w:rPr>
          <w:rFonts w:ascii="Times New Roman" w:hAnsi="Times New Roman" w:cs="Times New Roman"/>
          <w:sz w:val="23"/>
          <w:szCs w:val="23"/>
          <w:lang w:val="id-ID"/>
        </w:rPr>
      </w:pPr>
    </w:p>
    <w:p w:rsidR="009E1025" w:rsidRDefault="00547839">
      <w:pPr>
        <w:spacing w:after="0" w:line="240" w:lineRule="auto"/>
        <w:jc w:val="both"/>
        <w:rPr>
          <w:rFonts w:ascii="Times New Roman" w:hAnsi="Times New Roman" w:cs="Times New Roman"/>
          <w:b/>
          <w:bCs/>
          <w:sz w:val="23"/>
          <w:szCs w:val="23"/>
          <w:lang w:val="id-ID"/>
        </w:rPr>
      </w:pPr>
      <w:r>
        <w:rPr>
          <w:rFonts w:ascii="Times New Roman" w:hAnsi="Times New Roman" w:cs="Times New Roman"/>
          <w:b/>
          <w:bCs/>
          <w:i/>
          <w:iCs/>
          <w:sz w:val="23"/>
          <w:szCs w:val="23"/>
          <w:lang w:val="id-ID"/>
        </w:rPr>
        <w:lastRenderedPageBreak/>
        <w:t xml:space="preserve">Brand Image </w:t>
      </w:r>
      <w:r>
        <w:rPr>
          <w:rFonts w:ascii="Times New Roman" w:hAnsi="Times New Roman" w:cs="Times New Roman"/>
          <w:b/>
          <w:bCs/>
          <w:sz w:val="23"/>
          <w:szCs w:val="23"/>
          <w:lang w:val="id-ID"/>
        </w:rPr>
        <w:t>(Citra Merek)</w:t>
      </w:r>
    </w:p>
    <w:p w:rsidR="009E1025" w:rsidRDefault="00547839" w:rsidP="00BF09A9">
      <w:pPr>
        <w:autoSpaceDE w:val="0"/>
        <w:spacing w:after="0" w:line="240" w:lineRule="auto"/>
        <w:ind w:firstLineChars="246" w:firstLine="566"/>
        <w:jc w:val="both"/>
        <w:rPr>
          <w:rFonts w:ascii="Times New Roman" w:hAnsi="Times New Roman" w:cs="Times New Roman"/>
          <w:sz w:val="23"/>
          <w:szCs w:val="23"/>
          <w:lang w:val="id-ID"/>
        </w:rPr>
      </w:pPr>
      <w:r>
        <w:rPr>
          <w:rFonts w:ascii="Times New Roman" w:eastAsia="Calibri" w:hAnsi="Times New Roman" w:cs="Times New Roman"/>
          <w:bCs/>
          <w:color w:val="000000"/>
          <w:sz w:val="23"/>
          <w:szCs w:val="23"/>
          <w:lang w:val="id-ID"/>
        </w:rPr>
        <w:t xml:space="preserve">Menurut Kotler (dalam Yuliartha H, dkk, 2017:4) mendefinisikan citra merek sebagai seperangkat keyakinan, ide, dan kesan yang dimiliki oleh seseorang terhadap suatu merek. Karena itu sikap dan tindakan konsumen terhadap suatu merek sangat ditentukan oleh citra merek tersebut. Kotler juga menambahkan bahwa citra merek merupakan syarat dari merek yang kuat. </w:t>
      </w:r>
      <w:r>
        <w:rPr>
          <w:rFonts w:ascii="Times New Roman" w:hAnsi="Times New Roman" w:cs="Times New Roman"/>
          <w:sz w:val="23"/>
          <w:szCs w:val="23"/>
          <w:lang w:val="id-ID"/>
        </w:rPr>
        <w:t>Jefkins (dalam Yulianita, Neni 2007:49) menyatakan bahwa untuk menciptakan, meningkatkan atau memelihara dan memperbaiki citra organisasi atau perusahaan.</w:t>
      </w:r>
    </w:p>
    <w:p w:rsidR="009E1025" w:rsidRDefault="009E1025">
      <w:pPr>
        <w:autoSpaceDE w:val="0"/>
        <w:spacing w:after="0" w:line="240" w:lineRule="auto"/>
        <w:jc w:val="both"/>
        <w:rPr>
          <w:rFonts w:ascii="Times New Roman" w:hAnsi="Times New Roman" w:cs="Times New Roman"/>
          <w:sz w:val="23"/>
          <w:szCs w:val="23"/>
          <w:lang w:val="id-ID"/>
        </w:rPr>
      </w:pPr>
    </w:p>
    <w:p w:rsidR="009E1025" w:rsidRDefault="00547839">
      <w:pPr>
        <w:autoSpaceDE w:val="0"/>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Klub Sepak Bola Profesional</w:t>
      </w:r>
    </w:p>
    <w:p w:rsidR="009E1025" w:rsidRDefault="00547839" w:rsidP="00BF09A9">
      <w:pPr>
        <w:autoSpaceDE w:val="0"/>
        <w:spacing w:after="0" w:line="240" w:lineRule="auto"/>
        <w:ind w:firstLineChars="246" w:firstLine="566"/>
        <w:jc w:val="both"/>
        <w:rPr>
          <w:rFonts w:ascii="Times New Roman" w:eastAsia="Calibri" w:hAnsi="Times New Roman" w:cs="Times New Roman"/>
          <w:color w:val="000000"/>
          <w:sz w:val="23"/>
          <w:szCs w:val="23"/>
          <w:lang w:val="id-ID"/>
        </w:rPr>
      </w:pPr>
      <w:r>
        <w:rPr>
          <w:rFonts w:ascii="Times New Roman" w:eastAsia="Calibri" w:hAnsi="Times New Roman" w:cs="Times New Roman"/>
          <w:color w:val="000000"/>
          <w:sz w:val="23"/>
          <w:szCs w:val="23"/>
          <w:lang w:val="id-ID"/>
        </w:rPr>
        <w:t xml:space="preserve">Menurut Saleh (dalam Sulistiyono, 2012:129) profesional  bisa berarti </w:t>
      </w:r>
      <w:r>
        <w:rPr>
          <w:rFonts w:ascii="Times New Roman" w:eastAsia="Calibri" w:hAnsi="Times New Roman" w:cs="Times New Roman"/>
          <w:i/>
          <w:color w:val="000000"/>
          <w:sz w:val="23"/>
          <w:szCs w:val="23"/>
          <w:lang w:val="id-ID"/>
        </w:rPr>
        <w:t xml:space="preserve">sportman playing for money </w:t>
      </w:r>
      <w:r>
        <w:rPr>
          <w:rFonts w:ascii="Times New Roman" w:eastAsia="Calibri" w:hAnsi="Times New Roman" w:cs="Times New Roman"/>
          <w:color w:val="000000"/>
          <w:sz w:val="23"/>
          <w:szCs w:val="23"/>
          <w:lang w:val="id-ID"/>
        </w:rPr>
        <w:t xml:space="preserve">artinya olahragawan yang bertanding dan menganggapnya sebagai sebuah pekerjaan untuk mendapatkan uang atau gaji. Klub sepak bola profesional menurut FIFA </w:t>
      </w:r>
      <w:r>
        <w:rPr>
          <w:rFonts w:ascii="Times New Roman" w:eastAsia="Calibri" w:hAnsi="Times New Roman" w:cs="Times New Roman"/>
          <w:i/>
          <w:iCs/>
          <w:color w:val="000000"/>
          <w:sz w:val="23"/>
          <w:szCs w:val="23"/>
          <w:lang w:val="id-ID"/>
        </w:rPr>
        <w:t>(</w:t>
      </w:r>
      <w:r>
        <w:rPr>
          <w:rFonts w:ascii="Times New Roman" w:eastAsia="Calibri" w:hAnsi="Times New Roman" w:cs="Times New Roman"/>
          <w:i/>
          <w:color w:val="000000"/>
          <w:sz w:val="23"/>
          <w:szCs w:val="23"/>
          <w:lang w:val="id-ID"/>
        </w:rPr>
        <w:t xml:space="preserve">Federation of International Football Association) </w:t>
      </w:r>
      <w:r>
        <w:rPr>
          <w:rFonts w:ascii="Times New Roman" w:eastAsia="Calibri" w:hAnsi="Times New Roman" w:cs="Times New Roman"/>
          <w:color w:val="000000"/>
          <w:sz w:val="23"/>
          <w:szCs w:val="23"/>
          <w:lang w:val="id-ID"/>
        </w:rPr>
        <w:t xml:space="preserve">adalah klub yang memenuhi lima kriteria yaitu aspek legal, finansial, infrastruktur, personel dan </w:t>
      </w:r>
      <w:r>
        <w:rPr>
          <w:rFonts w:ascii="Times New Roman" w:eastAsia="Calibri" w:hAnsi="Times New Roman" w:cs="Times New Roman"/>
          <w:i/>
          <w:color w:val="000000"/>
          <w:sz w:val="23"/>
          <w:szCs w:val="23"/>
          <w:lang w:val="id-ID"/>
        </w:rPr>
        <w:t xml:space="preserve">sporting. </w:t>
      </w:r>
      <w:r>
        <w:rPr>
          <w:rFonts w:ascii="Times New Roman" w:eastAsia="Calibri" w:hAnsi="Times New Roman" w:cs="Times New Roman"/>
          <w:color w:val="000000"/>
          <w:sz w:val="23"/>
          <w:szCs w:val="23"/>
          <w:lang w:val="id-ID"/>
        </w:rPr>
        <w:t>Namun yang menjadi perhatian adalah infrastruktur (</w:t>
      </w:r>
      <w:r>
        <w:rPr>
          <w:rFonts w:ascii="Times New Roman" w:eastAsia="Calibri" w:hAnsi="Times New Roman" w:cs="Times New Roman"/>
          <w:i/>
          <w:color w:val="000000"/>
          <w:sz w:val="23"/>
          <w:szCs w:val="23"/>
          <w:lang w:val="id-ID"/>
        </w:rPr>
        <w:t>Club Licensing Regulation</w:t>
      </w:r>
      <w:r>
        <w:rPr>
          <w:rFonts w:ascii="Times New Roman" w:eastAsia="Calibri" w:hAnsi="Times New Roman" w:cs="Times New Roman"/>
          <w:color w:val="000000"/>
          <w:sz w:val="23"/>
          <w:szCs w:val="23"/>
          <w:lang w:val="id-ID"/>
        </w:rPr>
        <w:t xml:space="preserve"> dalam Yuliartha H, dkk, 2017:3). </w:t>
      </w:r>
      <w:r>
        <w:rPr>
          <w:rFonts w:ascii="Times New Roman" w:hAnsi="Times New Roman" w:cs="Times New Roman"/>
          <w:sz w:val="23"/>
          <w:szCs w:val="23"/>
          <w:lang w:val="id-ID"/>
        </w:rPr>
        <w:t xml:space="preserve">Dalam buku panduan regulasi lisensi klub yang termuat dalam </w:t>
      </w:r>
      <w:r>
        <w:rPr>
          <w:rFonts w:ascii="Times New Roman" w:hAnsi="Times New Roman" w:cs="Times New Roman"/>
          <w:i/>
          <w:iCs/>
          <w:sz w:val="23"/>
          <w:szCs w:val="23"/>
          <w:lang w:val="id-ID"/>
        </w:rPr>
        <w:t>the-afc.com</w:t>
      </w:r>
      <w:r>
        <w:rPr>
          <w:rFonts w:ascii="Times New Roman" w:hAnsi="Times New Roman" w:cs="Times New Roman"/>
          <w:sz w:val="23"/>
          <w:szCs w:val="23"/>
          <w:lang w:val="id-ID"/>
        </w:rPr>
        <w:t xml:space="preserve"> menggambarkan bahwa ada aspek atau persyaratan khusus yang harus dipenuhi klub-klub sepak bola yang berada di bawah AFC </w:t>
      </w:r>
      <w:r>
        <w:rPr>
          <w:rFonts w:ascii="Times New Roman" w:hAnsi="Times New Roman" w:cs="Times New Roman"/>
          <w:i/>
          <w:iCs/>
          <w:sz w:val="23"/>
          <w:szCs w:val="23"/>
          <w:lang w:val="id-ID"/>
        </w:rPr>
        <w:t>(Asian Football Confederation)</w:t>
      </w:r>
      <w:r>
        <w:rPr>
          <w:rFonts w:ascii="Times New Roman" w:hAnsi="Times New Roman" w:cs="Times New Roman"/>
          <w:sz w:val="23"/>
          <w:szCs w:val="23"/>
          <w:lang w:val="id-ID"/>
        </w:rPr>
        <w:t xml:space="preserve"> agar bisa mengikuti kompetisi regional yang diadakan antara lain aspek olahraga, aspek infrastruktur, aspek personal dan administrasi, aspek keuangan, dan aspek hukum.</w:t>
      </w:r>
    </w:p>
    <w:p w:rsidR="009E1025" w:rsidRDefault="009E1025" w:rsidP="009E1025">
      <w:pPr>
        <w:autoSpaceDE w:val="0"/>
        <w:spacing w:after="0" w:line="240" w:lineRule="auto"/>
        <w:ind w:firstLineChars="183" w:firstLine="421"/>
        <w:jc w:val="both"/>
        <w:rPr>
          <w:rFonts w:ascii="Times New Roman" w:eastAsia="Calibri" w:hAnsi="Times New Roman" w:cs="Times New Roman"/>
          <w:color w:val="000000"/>
          <w:sz w:val="23"/>
          <w:szCs w:val="23"/>
          <w:lang w:val="id-ID"/>
        </w:rPr>
      </w:pPr>
    </w:p>
    <w:p w:rsidR="009E1025" w:rsidRDefault="00547839">
      <w:pPr>
        <w:autoSpaceDE w:val="0"/>
        <w:spacing w:after="0" w:line="240" w:lineRule="auto"/>
        <w:jc w:val="both"/>
        <w:rPr>
          <w:rFonts w:ascii="Times New Roman" w:eastAsia="Calibri" w:hAnsi="Times New Roman" w:cs="Times New Roman"/>
          <w:b/>
          <w:bCs/>
          <w:i/>
          <w:iCs/>
          <w:color w:val="000000"/>
          <w:sz w:val="23"/>
          <w:szCs w:val="23"/>
          <w:lang w:val="id-ID"/>
        </w:rPr>
      </w:pPr>
      <w:r>
        <w:rPr>
          <w:rFonts w:ascii="Times New Roman" w:eastAsia="Calibri" w:hAnsi="Times New Roman" w:cs="Times New Roman"/>
          <w:b/>
          <w:bCs/>
          <w:i/>
          <w:iCs/>
          <w:color w:val="000000"/>
          <w:sz w:val="23"/>
          <w:szCs w:val="23"/>
          <w:lang w:val="id-ID"/>
        </w:rPr>
        <w:t>Definisi Konsepsional</w:t>
      </w:r>
    </w:p>
    <w:p w:rsidR="009E1025" w:rsidRDefault="00547839" w:rsidP="00BF09A9">
      <w:pPr>
        <w:autoSpaceDE w:val="0"/>
        <w:spacing w:after="0" w:line="240" w:lineRule="auto"/>
        <w:ind w:firstLine="567"/>
        <w:jc w:val="both"/>
        <w:rPr>
          <w:rFonts w:ascii="Times New Roman" w:eastAsia="Calibri" w:hAnsi="Times New Roman" w:cs="Times New Roman"/>
          <w:color w:val="000000"/>
          <w:sz w:val="23"/>
          <w:szCs w:val="23"/>
          <w:lang w:val="id-ID"/>
        </w:rPr>
      </w:pPr>
      <w:proofErr w:type="spellStart"/>
      <w:r>
        <w:rPr>
          <w:rFonts w:ascii="Times New Roman" w:hAnsi="Times New Roman" w:cs="Times New Roman"/>
          <w:sz w:val="23"/>
          <w:szCs w:val="23"/>
        </w:rPr>
        <w:t>Definisi</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konsepsiona</w:t>
      </w:r>
      <w:proofErr w:type="spellEnd"/>
      <w:r>
        <w:rPr>
          <w:rFonts w:ascii="Times New Roman" w:hAnsi="Times New Roman" w:cs="Times New Roman"/>
          <w:sz w:val="23"/>
          <w:szCs w:val="23"/>
          <w:lang w:val="id-ID"/>
        </w:rPr>
        <w:t xml:space="preserve">l merupakan pembatasan pengertian tentang suatu konsep atau pengertian dalam sebuah penelitian, jadi definisi konsepsional yang digunakan dalam penelitian ini yang berjudul Strategi Komunikasi Pemasaran Terpadu Dalam Membangun </w:t>
      </w:r>
      <w:r>
        <w:rPr>
          <w:rFonts w:ascii="Times New Roman" w:hAnsi="Times New Roman" w:cs="Times New Roman"/>
          <w:i/>
          <w:iCs/>
          <w:sz w:val="23"/>
          <w:szCs w:val="23"/>
          <w:lang w:val="id-ID"/>
        </w:rPr>
        <w:t>Brand Image</w:t>
      </w:r>
      <w:r>
        <w:rPr>
          <w:rFonts w:ascii="Times New Roman" w:hAnsi="Times New Roman" w:cs="Times New Roman"/>
          <w:sz w:val="23"/>
          <w:szCs w:val="23"/>
          <w:lang w:val="id-ID"/>
        </w:rPr>
        <w:t xml:space="preserve"> Klub Sepak Bola Profesional </w:t>
      </w:r>
      <w:r>
        <w:rPr>
          <w:rFonts w:ascii="Times New Roman" w:hAnsi="Times New Roman" w:cs="Times New Roman"/>
          <w:i/>
          <w:iCs/>
          <w:sz w:val="23"/>
          <w:szCs w:val="23"/>
          <w:lang w:val="id-ID"/>
        </w:rPr>
        <w:t>Borneo Football Club Samarinda</w:t>
      </w:r>
      <w:r>
        <w:rPr>
          <w:rFonts w:ascii="Times New Roman" w:hAnsi="Times New Roman" w:cs="Times New Roman"/>
          <w:sz w:val="23"/>
          <w:szCs w:val="23"/>
          <w:lang w:val="id-ID"/>
        </w:rPr>
        <w:t xml:space="preserve"> adalah suatu cara dalam mengkomunikasikan bahwa klub sepak bola </w:t>
      </w: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sebagai salah satu klub sepak bola yang telah melaksanakan aspek CLR </w:t>
      </w:r>
      <w:r>
        <w:rPr>
          <w:rFonts w:ascii="Times New Roman" w:hAnsi="Times New Roman" w:cs="Times New Roman"/>
          <w:i/>
          <w:iCs/>
          <w:sz w:val="23"/>
          <w:szCs w:val="23"/>
          <w:lang w:val="id-ID"/>
        </w:rPr>
        <w:t>(Club Licensing Regulations)</w:t>
      </w:r>
      <w:r>
        <w:rPr>
          <w:rFonts w:ascii="Times New Roman" w:hAnsi="Times New Roman" w:cs="Times New Roman"/>
          <w:sz w:val="23"/>
          <w:szCs w:val="23"/>
          <w:lang w:val="id-ID"/>
        </w:rPr>
        <w:t xml:space="preserve"> yang ada di Kota Samarinda dengan merancang dan menerapkan elemen-elemen komunikasi pemasaran terpadu dalam membangun </w:t>
      </w:r>
      <w:r>
        <w:rPr>
          <w:rFonts w:ascii="Times New Roman" w:hAnsi="Times New Roman" w:cs="Times New Roman"/>
          <w:i/>
          <w:iCs/>
          <w:sz w:val="23"/>
          <w:szCs w:val="23"/>
          <w:lang w:val="id-ID"/>
        </w:rPr>
        <w:t>brand image</w:t>
      </w:r>
      <w:r>
        <w:rPr>
          <w:rFonts w:ascii="Times New Roman" w:hAnsi="Times New Roman" w:cs="Times New Roman"/>
          <w:sz w:val="23"/>
          <w:szCs w:val="23"/>
          <w:lang w:val="id-ID"/>
        </w:rPr>
        <w:t xml:space="preserve"> klub sepak bola profesional, yaitu antara lain; </w:t>
      </w:r>
      <w:r>
        <w:rPr>
          <w:rFonts w:ascii="Times New Roman" w:hAnsi="Times New Roman" w:cs="Times New Roman"/>
          <w:i/>
          <w:iCs/>
          <w:sz w:val="23"/>
          <w:szCs w:val="23"/>
          <w:lang w:val="id-ID"/>
        </w:rPr>
        <w:t>Advertising</w:t>
      </w:r>
      <w:r>
        <w:rPr>
          <w:rFonts w:ascii="Times New Roman" w:hAnsi="Times New Roman" w:cs="Times New Roman"/>
          <w:sz w:val="23"/>
          <w:szCs w:val="23"/>
          <w:lang w:val="id-ID"/>
        </w:rPr>
        <w:t xml:space="preserve"> (Iklan), </w:t>
      </w:r>
      <w:r>
        <w:rPr>
          <w:rFonts w:ascii="Times New Roman" w:hAnsi="Times New Roman" w:cs="Times New Roman"/>
          <w:i/>
          <w:iCs/>
          <w:sz w:val="23"/>
          <w:szCs w:val="23"/>
          <w:lang w:val="id-ID"/>
        </w:rPr>
        <w:t>Sales Promotion</w:t>
      </w:r>
      <w:r>
        <w:rPr>
          <w:rFonts w:ascii="Times New Roman" w:hAnsi="Times New Roman" w:cs="Times New Roman"/>
          <w:sz w:val="23"/>
          <w:szCs w:val="23"/>
          <w:lang w:val="id-ID"/>
        </w:rPr>
        <w:t xml:space="preserve"> (Promosi Penjualan), </w:t>
      </w:r>
      <w:r>
        <w:rPr>
          <w:rFonts w:ascii="Times New Roman" w:hAnsi="Times New Roman" w:cs="Times New Roman"/>
          <w:i/>
          <w:iCs/>
          <w:sz w:val="23"/>
          <w:szCs w:val="23"/>
          <w:lang w:val="id-ID"/>
        </w:rPr>
        <w:t>Personal Selling</w:t>
      </w:r>
      <w:r>
        <w:rPr>
          <w:rFonts w:ascii="Times New Roman" w:hAnsi="Times New Roman" w:cs="Times New Roman"/>
          <w:sz w:val="23"/>
          <w:szCs w:val="23"/>
          <w:lang w:val="id-ID"/>
        </w:rPr>
        <w:t xml:space="preserve"> (Penjualan Personal), </w:t>
      </w:r>
      <w:r>
        <w:rPr>
          <w:rFonts w:ascii="Times New Roman" w:hAnsi="Times New Roman" w:cs="Times New Roman"/>
          <w:i/>
          <w:iCs/>
          <w:sz w:val="23"/>
          <w:szCs w:val="23"/>
          <w:lang w:val="id-ID"/>
        </w:rPr>
        <w:t>Public Relations</w:t>
      </w:r>
      <w:r>
        <w:rPr>
          <w:rFonts w:ascii="Times New Roman" w:hAnsi="Times New Roman" w:cs="Times New Roman"/>
          <w:sz w:val="23"/>
          <w:szCs w:val="23"/>
          <w:lang w:val="id-ID"/>
        </w:rPr>
        <w:t xml:space="preserve"> (Hubungan Masyarakat), </w:t>
      </w:r>
      <w:r>
        <w:rPr>
          <w:rFonts w:ascii="Times New Roman" w:hAnsi="Times New Roman" w:cs="Times New Roman"/>
          <w:i/>
          <w:iCs/>
          <w:sz w:val="23"/>
          <w:szCs w:val="23"/>
          <w:lang w:val="id-ID"/>
        </w:rPr>
        <w:t>Direct Marketing</w:t>
      </w:r>
      <w:r>
        <w:rPr>
          <w:rFonts w:ascii="Times New Roman" w:hAnsi="Times New Roman" w:cs="Times New Roman"/>
          <w:sz w:val="23"/>
          <w:szCs w:val="23"/>
          <w:lang w:val="id-ID"/>
        </w:rPr>
        <w:t xml:space="preserve"> (Pemasaran Langsung), dan Penjualan Interaktif. Elemen-elemen tersebut </w:t>
      </w:r>
      <w:proofErr w:type="spellStart"/>
      <w:r>
        <w:rPr>
          <w:rFonts w:ascii="Times New Roman" w:hAnsi="Times New Roman" w:cs="Times New Roman"/>
          <w:sz w:val="23"/>
          <w:szCs w:val="23"/>
        </w:rPr>
        <w:t>ditujukan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untuk</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menyampaikan</w:t>
      </w:r>
      <w:proofErr w:type="spellEnd"/>
      <w:r>
        <w:rPr>
          <w:rFonts w:ascii="Times New Roman" w:hAnsi="Times New Roman" w:cs="Times New Roman"/>
          <w:sz w:val="23"/>
          <w:szCs w:val="23"/>
          <w:lang w:val="id-ID"/>
        </w:rPr>
        <w:t xml:space="preserve"> sebuah </w:t>
      </w:r>
      <w:proofErr w:type="spellStart"/>
      <w:r>
        <w:rPr>
          <w:rFonts w:ascii="Times New Roman" w:hAnsi="Times New Roman" w:cs="Times New Roman"/>
          <w:sz w:val="23"/>
          <w:szCs w:val="23"/>
        </w:rPr>
        <w:t>pesan</w:t>
      </w:r>
      <w:proofErr w:type="spellEnd"/>
      <w:r>
        <w:rPr>
          <w:rFonts w:ascii="Times New Roman" w:hAnsi="Times New Roman" w:cs="Times New Roman"/>
          <w:sz w:val="23"/>
          <w:szCs w:val="23"/>
        </w:rPr>
        <w:t xml:space="preserve"> yang </w:t>
      </w:r>
      <w:proofErr w:type="spellStart"/>
      <w:r>
        <w:rPr>
          <w:rFonts w:ascii="Times New Roman" w:hAnsi="Times New Roman" w:cs="Times New Roman"/>
          <w:sz w:val="23"/>
          <w:szCs w:val="23"/>
        </w:rPr>
        <w:t>sama</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sehingga</w:t>
      </w:r>
      <w:proofErr w:type="spellEnd"/>
      <w:r>
        <w:rPr>
          <w:rFonts w:ascii="Times New Roman" w:hAnsi="Times New Roman" w:cs="Times New Roman"/>
          <w:sz w:val="23"/>
          <w:szCs w:val="23"/>
        </w:rPr>
        <w:t xml:space="preserve"> </w:t>
      </w:r>
      <w:r>
        <w:rPr>
          <w:rFonts w:ascii="Times New Roman" w:hAnsi="Times New Roman" w:cs="Times New Roman"/>
          <w:sz w:val="23"/>
          <w:szCs w:val="23"/>
          <w:lang w:val="id-ID"/>
        </w:rPr>
        <w:t>menghasilkan suatu pemahaman yang mampu di terima dalam masyarakat.</w:t>
      </w:r>
    </w:p>
    <w:p w:rsidR="009E1025" w:rsidRDefault="009E1025">
      <w:pPr>
        <w:autoSpaceDE w:val="0"/>
        <w:spacing w:after="0" w:line="240" w:lineRule="auto"/>
        <w:jc w:val="both"/>
        <w:rPr>
          <w:rFonts w:ascii="Times New Roman" w:eastAsia="Calibri" w:hAnsi="Times New Roman" w:cs="Times New Roman"/>
          <w:color w:val="000000"/>
          <w:sz w:val="23"/>
          <w:szCs w:val="23"/>
          <w:lang w:val="id-ID"/>
        </w:rPr>
      </w:pPr>
    </w:p>
    <w:p w:rsidR="00BF09A9" w:rsidRDefault="00BF09A9">
      <w:pPr>
        <w:autoSpaceDE w:val="0"/>
        <w:spacing w:after="0" w:line="240" w:lineRule="auto"/>
        <w:jc w:val="both"/>
        <w:rPr>
          <w:rFonts w:ascii="Times New Roman" w:eastAsia="Calibri" w:hAnsi="Times New Roman" w:cs="Times New Roman"/>
          <w:color w:val="000000"/>
          <w:sz w:val="23"/>
          <w:szCs w:val="23"/>
          <w:lang w:val="id-ID"/>
        </w:rPr>
      </w:pPr>
    </w:p>
    <w:p w:rsidR="00BF09A9" w:rsidRDefault="00BF09A9">
      <w:pPr>
        <w:autoSpaceDE w:val="0"/>
        <w:spacing w:after="0" w:line="240" w:lineRule="auto"/>
        <w:jc w:val="both"/>
        <w:rPr>
          <w:rFonts w:ascii="Times New Roman" w:eastAsia="Calibri" w:hAnsi="Times New Roman" w:cs="Times New Roman"/>
          <w:color w:val="000000"/>
          <w:sz w:val="23"/>
          <w:szCs w:val="23"/>
          <w:lang w:val="id-ID"/>
        </w:rPr>
      </w:pPr>
    </w:p>
    <w:p w:rsidR="009E1025" w:rsidRDefault="00547839">
      <w:pPr>
        <w:autoSpaceDE w:val="0"/>
        <w:spacing w:after="0" w:line="240" w:lineRule="auto"/>
        <w:jc w:val="both"/>
        <w:rPr>
          <w:rFonts w:ascii="Times New Roman" w:eastAsia="Calibri" w:hAnsi="Times New Roman" w:cs="Times New Roman"/>
          <w:b/>
          <w:bCs/>
          <w:color w:val="000000"/>
          <w:sz w:val="23"/>
          <w:szCs w:val="23"/>
        </w:rPr>
      </w:pPr>
      <w:proofErr w:type="spellStart"/>
      <w:r>
        <w:rPr>
          <w:rFonts w:ascii="Times New Roman" w:eastAsia="Calibri" w:hAnsi="Times New Roman" w:cs="Times New Roman"/>
          <w:b/>
          <w:bCs/>
          <w:color w:val="000000"/>
          <w:sz w:val="23"/>
          <w:szCs w:val="23"/>
        </w:rPr>
        <w:lastRenderedPageBreak/>
        <w:t>Metode</w:t>
      </w:r>
      <w:proofErr w:type="spellEnd"/>
      <w:r>
        <w:rPr>
          <w:rFonts w:ascii="Times New Roman" w:eastAsia="Calibri" w:hAnsi="Times New Roman" w:cs="Times New Roman"/>
          <w:b/>
          <w:bCs/>
          <w:color w:val="000000"/>
          <w:sz w:val="23"/>
          <w:szCs w:val="23"/>
        </w:rPr>
        <w:t xml:space="preserve"> </w:t>
      </w:r>
      <w:proofErr w:type="spellStart"/>
      <w:r>
        <w:rPr>
          <w:rFonts w:ascii="Times New Roman" w:eastAsia="Calibri" w:hAnsi="Times New Roman" w:cs="Times New Roman"/>
          <w:b/>
          <w:bCs/>
          <w:color w:val="000000"/>
          <w:sz w:val="23"/>
          <w:szCs w:val="23"/>
        </w:rPr>
        <w:t>Penelitian</w:t>
      </w:r>
      <w:proofErr w:type="spellEnd"/>
    </w:p>
    <w:p w:rsidR="009E1025" w:rsidRDefault="00547839">
      <w:pPr>
        <w:autoSpaceDE w:val="0"/>
        <w:spacing w:after="0" w:line="240" w:lineRule="auto"/>
        <w:jc w:val="both"/>
        <w:rPr>
          <w:rFonts w:ascii="Times New Roman" w:eastAsia="Calibri" w:hAnsi="Times New Roman" w:cs="Times New Roman"/>
          <w:b/>
          <w:bCs/>
          <w:i/>
          <w:iCs/>
          <w:color w:val="000000"/>
          <w:sz w:val="23"/>
          <w:szCs w:val="23"/>
          <w:lang w:val="id-ID"/>
        </w:rPr>
      </w:pPr>
      <w:r>
        <w:rPr>
          <w:rFonts w:ascii="Times New Roman" w:eastAsia="Calibri" w:hAnsi="Times New Roman" w:cs="Times New Roman"/>
          <w:b/>
          <w:bCs/>
          <w:i/>
          <w:iCs/>
          <w:color w:val="000000"/>
          <w:sz w:val="23"/>
          <w:szCs w:val="23"/>
          <w:lang w:val="id-ID"/>
        </w:rPr>
        <w:t>Jenis Penelitian</w:t>
      </w:r>
    </w:p>
    <w:p w:rsidR="009E1025" w:rsidRDefault="00547839" w:rsidP="00BF09A9">
      <w:pPr>
        <w:spacing w:after="0" w:line="240" w:lineRule="auto"/>
        <w:ind w:firstLine="567"/>
        <w:jc w:val="both"/>
        <w:rPr>
          <w:rFonts w:ascii="Times New Roman" w:hAnsi="Times New Roman"/>
          <w:sz w:val="23"/>
          <w:szCs w:val="23"/>
          <w:lang w:val="id-ID"/>
        </w:rPr>
      </w:pPr>
      <w:r>
        <w:rPr>
          <w:rFonts w:ascii="Times New Roman" w:hAnsi="Times New Roman" w:cs="Times New Roman"/>
          <w:sz w:val="24"/>
          <w:szCs w:val="24"/>
          <w:lang w:val="id-ID"/>
        </w:rPr>
        <w:t>Dalam Sugiyono (2015:15) p</w:t>
      </w:r>
      <w:proofErr w:type="spellStart"/>
      <w:r>
        <w:rPr>
          <w:rFonts w:ascii="Times New Roman" w:hAnsi="Times New Roman"/>
          <w:sz w:val="23"/>
          <w:szCs w:val="23"/>
        </w:rPr>
        <w:t>enelitian</w:t>
      </w:r>
      <w:proofErr w:type="spellEnd"/>
      <w:r>
        <w:rPr>
          <w:rFonts w:ascii="Times New Roman" w:hAnsi="Times New Roman"/>
          <w:sz w:val="23"/>
          <w:szCs w:val="23"/>
        </w:rPr>
        <w:t xml:space="preserve"> </w:t>
      </w:r>
      <w:proofErr w:type="spellStart"/>
      <w:r>
        <w:rPr>
          <w:rFonts w:ascii="Times New Roman" w:hAnsi="Times New Roman"/>
          <w:sz w:val="23"/>
          <w:szCs w:val="23"/>
        </w:rPr>
        <w:t>menggunakan</w:t>
      </w:r>
      <w:proofErr w:type="spellEnd"/>
      <w:r>
        <w:rPr>
          <w:rFonts w:ascii="Times New Roman" w:hAnsi="Times New Roman"/>
          <w:sz w:val="23"/>
          <w:szCs w:val="23"/>
        </w:rPr>
        <w:t xml:space="preserve"> </w:t>
      </w:r>
      <w:proofErr w:type="spellStart"/>
      <w:r>
        <w:rPr>
          <w:rFonts w:ascii="Times New Roman" w:hAnsi="Times New Roman"/>
          <w:sz w:val="23"/>
          <w:szCs w:val="23"/>
        </w:rPr>
        <w:t>pendekatan</w:t>
      </w:r>
      <w:proofErr w:type="spellEnd"/>
      <w:r>
        <w:rPr>
          <w:rFonts w:ascii="Times New Roman" w:hAnsi="Times New Roman"/>
          <w:sz w:val="23"/>
          <w:szCs w:val="23"/>
        </w:rPr>
        <w:t xml:space="preserve"> </w:t>
      </w:r>
      <w:proofErr w:type="spellStart"/>
      <w:r>
        <w:rPr>
          <w:rFonts w:ascii="Times New Roman" w:hAnsi="Times New Roman"/>
          <w:sz w:val="23"/>
          <w:szCs w:val="23"/>
        </w:rPr>
        <w:t>kualitatif</w:t>
      </w:r>
      <w:proofErr w:type="spellEnd"/>
      <w:r>
        <w:rPr>
          <w:rFonts w:ascii="Times New Roman" w:hAnsi="Times New Roman"/>
          <w:sz w:val="23"/>
          <w:szCs w:val="23"/>
        </w:rPr>
        <w:t xml:space="preserve"> </w:t>
      </w:r>
      <w:proofErr w:type="spellStart"/>
      <w:r>
        <w:rPr>
          <w:rFonts w:ascii="Times New Roman" w:hAnsi="Times New Roman"/>
          <w:sz w:val="23"/>
          <w:szCs w:val="23"/>
        </w:rPr>
        <w:t>interaktif</w:t>
      </w:r>
      <w:proofErr w:type="spellEnd"/>
      <w:r>
        <w:rPr>
          <w:rFonts w:ascii="Times New Roman" w:hAnsi="Times New Roman"/>
          <w:sz w:val="23"/>
          <w:szCs w:val="23"/>
        </w:rPr>
        <w:t xml:space="preserve"> </w:t>
      </w:r>
      <w:proofErr w:type="spellStart"/>
      <w:r>
        <w:rPr>
          <w:rFonts w:ascii="Times New Roman" w:hAnsi="Times New Roman"/>
          <w:sz w:val="23"/>
          <w:szCs w:val="23"/>
        </w:rPr>
        <w:t>dengan</w:t>
      </w:r>
      <w:proofErr w:type="spellEnd"/>
      <w:r>
        <w:rPr>
          <w:rFonts w:ascii="Times New Roman" w:hAnsi="Times New Roman"/>
          <w:sz w:val="23"/>
          <w:szCs w:val="23"/>
        </w:rPr>
        <w:t xml:space="preserve"> </w:t>
      </w:r>
      <w:proofErr w:type="spellStart"/>
      <w:r>
        <w:rPr>
          <w:rFonts w:ascii="Times New Roman" w:hAnsi="Times New Roman"/>
          <w:sz w:val="23"/>
          <w:szCs w:val="23"/>
        </w:rPr>
        <w:t>metode</w:t>
      </w:r>
      <w:proofErr w:type="spellEnd"/>
      <w:r>
        <w:rPr>
          <w:rFonts w:ascii="Times New Roman" w:hAnsi="Times New Roman"/>
          <w:sz w:val="23"/>
          <w:szCs w:val="23"/>
        </w:rPr>
        <w:t xml:space="preserve"> </w:t>
      </w:r>
      <w:proofErr w:type="spellStart"/>
      <w:r>
        <w:rPr>
          <w:rFonts w:ascii="Times New Roman" w:hAnsi="Times New Roman"/>
          <w:sz w:val="23"/>
          <w:szCs w:val="23"/>
        </w:rPr>
        <w:t>penelitian</w:t>
      </w:r>
      <w:proofErr w:type="spellEnd"/>
      <w:r>
        <w:rPr>
          <w:rFonts w:ascii="Times New Roman" w:hAnsi="Times New Roman"/>
          <w:sz w:val="23"/>
          <w:szCs w:val="23"/>
        </w:rPr>
        <w:t xml:space="preserve"> </w:t>
      </w:r>
      <w:proofErr w:type="spellStart"/>
      <w:r>
        <w:rPr>
          <w:rFonts w:ascii="Times New Roman" w:hAnsi="Times New Roman"/>
          <w:sz w:val="23"/>
          <w:szCs w:val="23"/>
        </w:rPr>
        <w:t>deskriptif</w:t>
      </w:r>
      <w:proofErr w:type="spellEnd"/>
      <w:r>
        <w:rPr>
          <w:rFonts w:ascii="Times New Roman" w:hAnsi="Times New Roman"/>
          <w:sz w:val="23"/>
          <w:szCs w:val="23"/>
          <w:lang w:val="id-ID"/>
        </w:rPr>
        <w:t xml:space="preserve">, </w:t>
      </w:r>
      <w:r>
        <w:rPr>
          <w:rFonts w:ascii="Times New Roman" w:hAnsi="Times New Roman" w:cs="Times New Roman"/>
          <w:sz w:val="23"/>
          <w:szCs w:val="23"/>
          <w:lang w:val="id-ID"/>
        </w:rPr>
        <w:t xml:space="preserve">dimana peneliti adalah sebagai instrument kunci, pengambilan sampel sumber data dilakukan secara </w:t>
      </w:r>
      <w:r>
        <w:rPr>
          <w:rFonts w:ascii="Times New Roman" w:hAnsi="Times New Roman" w:cs="Times New Roman"/>
          <w:i/>
          <w:iCs/>
          <w:sz w:val="23"/>
          <w:szCs w:val="23"/>
          <w:lang w:val="id-ID"/>
        </w:rPr>
        <w:t xml:space="preserve">purposive </w:t>
      </w:r>
      <w:r>
        <w:rPr>
          <w:rFonts w:ascii="Times New Roman" w:hAnsi="Times New Roman" w:cs="Times New Roman"/>
          <w:sz w:val="23"/>
          <w:szCs w:val="23"/>
          <w:lang w:val="id-ID"/>
        </w:rPr>
        <w:t xml:space="preserve">dan </w:t>
      </w:r>
      <w:r>
        <w:rPr>
          <w:rFonts w:ascii="Times New Roman" w:hAnsi="Times New Roman" w:cs="Times New Roman"/>
          <w:i/>
          <w:iCs/>
          <w:sz w:val="23"/>
          <w:szCs w:val="23"/>
          <w:lang w:val="id-ID"/>
        </w:rPr>
        <w:t xml:space="preserve">snowball, </w:t>
      </w:r>
      <w:r>
        <w:rPr>
          <w:rFonts w:ascii="Times New Roman" w:hAnsi="Times New Roman" w:cs="Times New Roman"/>
          <w:sz w:val="23"/>
          <w:szCs w:val="23"/>
          <w:lang w:val="id-ID"/>
        </w:rPr>
        <w:t xml:space="preserve">teknik penggabungan dengan trianggulasi (gabungan), analisis data bersifat induktif/kualitatif, dan hasil penelitian kualitatif lebih menekankan makna dari pada </w:t>
      </w:r>
      <w:r>
        <w:rPr>
          <w:rFonts w:ascii="Times New Roman" w:hAnsi="Times New Roman" w:cs="Times New Roman"/>
          <w:i/>
          <w:iCs/>
          <w:sz w:val="23"/>
          <w:szCs w:val="23"/>
          <w:lang w:val="id-ID"/>
        </w:rPr>
        <w:t>generalisasi</w:t>
      </w:r>
      <w:r>
        <w:rPr>
          <w:rFonts w:ascii="Times New Roman" w:hAnsi="Times New Roman" w:cs="Times New Roman"/>
          <w:sz w:val="23"/>
          <w:szCs w:val="23"/>
          <w:lang w:val="id-ID"/>
        </w:rPr>
        <w:t xml:space="preserve">. Obyek dalam penelitian kualitatif adalah obyek yang alamiah atau </w:t>
      </w:r>
      <w:r>
        <w:rPr>
          <w:rFonts w:ascii="Times New Roman" w:hAnsi="Times New Roman" w:cs="Times New Roman"/>
          <w:i/>
          <w:iCs/>
          <w:sz w:val="23"/>
          <w:szCs w:val="23"/>
          <w:lang w:val="id-ID"/>
        </w:rPr>
        <w:t xml:space="preserve">natural setting </w:t>
      </w:r>
      <w:r>
        <w:rPr>
          <w:rFonts w:ascii="Times New Roman" w:hAnsi="Times New Roman" w:cs="Times New Roman"/>
          <w:sz w:val="23"/>
          <w:szCs w:val="23"/>
          <w:lang w:val="id-ID"/>
        </w:rPr>
        <w:t>sehingga metode penelitian ini sering disebut sebagai metode naturalistik.</w:t>
      </w:r>
    </w:p>
    <w:p w:rsidR="009E1025" w:rsidRDefault="009E1025">
      <w:pPr>
        <w:autoSpaceDE w:val="0"/>
        <w:spacing w:after="0" w:line="240" w:lineRule="auto"/>
        <w:jc w:val="both"/>
        <w:rPr>
          <w:rFonts w:ascii="Times New Roman" w:eastAsia="Calibri" w:hAnsi="Times New Roman" w:cs="Times New Roman"/>
          <w:b/>
          <w:bCs/>
          <w:i/>
          <w:iCs/>
          <w:color w:val="000000"/>
          <w:sz w:val="23"/>
          <w:szCs w:val="23"/>
          <w:lang w:val="id-ID"/>
        </w:rPr>
      </w:pPr>
    </w:p>
    <w:p w:rsidR="009E1025" w:rsidRDefault="00547839">
      <w:pPr>
        <w:autoSpaceDE w:val="0"/>
        <w:spacing w:after="0" w:line="240" w:lineRule="auto"/>
        <w:jc w:val="both"/>
        <w:rPr>
          <w:rFonts w:ascii="Times New Roman" w:eastAsia="Calibri" w:hAnsi="Times New Roman" w:cs="Times New Roman"/>
          <w:b/>
          <w:bCs/>
          <w:i/>
          <w:iCs/>
          <w:color w:val="000000"/>
          <w:sz w:val="23"/>
          <w:szCs w:val="23"/>
          <w:lang w:val="id-ID"/>
        </w:rPr>
      </w:pPr>
      <w:r>
        <w:rPr>
          <w:rFonts w:ascii="Times New Roman" w:eastAsia="Calibri" w:hAnsi="Times New Roman" w:cs="Times New Roman"/>
          <w:b/>
          <w:bCs/>
          <w:i/>
          <w:iCs/>
          <w:color w:val="000000"/>
          <w:sz w:val="23"/>
          <w:szCs w:val="23"/>
          <w:lang w:val="id-ID"/>
        </w:rPr>
        <w:t>Fokus Penelitian</w:t>
      </w:r>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Fokus dalam penelitian ini yaitu tentang Strategi Komunikasi Pemasaran Terpadu Dalam Membangun </w:t>
      </w:r>
      <w:r>
        <w:rPr>
          <w:rFonts w:ascii="Times New Roman" w:hAnsi="Times New Roman" w:cs="Times New Roman"/>
          <w:i/>
          <w:iCs/>
          <w:sz w:val="23"/>
          <w:szCs w:val="23"/>
          <w:lang w:val="id-ID"/>
        </w:rPr>
        <w:t>Brand Image</w:t>
      </w:r>
      <w:r>
        <w:rPr>
          <w:rFonts w:ascii="Times New Roman" w:hAnsi="Times New Roman" w:cs="Times New Roman"/>
          <w:sz w:val="23"/>
          <w:szCs w:val="23"/>
          <w:lang w:val="id-ID"/>
        </w:rPr>
        <w:t xml:space="preserve"> Klub Sepak Bola Profesional </w:t>
      </w: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Samarinda. Hal ini mengacu pada elemen-elemen komunikasi pemasaran terpadu dalam membangun </w:t>
      </w:r>
      <w:r>
        <w:rPr>
          <w:rFonts w:ascii="Times New Roman" w:hAnsi="Times New Roman" w:cs="Times New Roman"/>
          <w:i/>
          <w:iCs/>
          <w:sz w:val="23"/>
          <w:szCs w:val="23"/>
          <w:lang w:val="id-ID"/>
        </w:rPr>
        <w:t>brand image</w:t>
      </w:r>
      <w:r>
        <w:rPr>
          <w:rFonts w:ascii="Times New Roman" w:hAnsi="Times New Roman" w:cs="Times New Roman"/>
          <w:sz w:val="23"/>
          <w:szCs w:val="23"/>
          <w:lang w:val="id-ID"/>
        </w:rPr>
        <w:t xml:space="preserve"> (citra merek) klub sepak bola profesional </w:t>
      </w: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antara lain :</w:t>
      </w:r>
    </w:p>
    <w:p w:rsidR="009E1025" w:rsidRDefault="00547839">
      <w:pPr>
        <w:spacing w:after="0" w:line="240" w:lineRule="auto"/>
        <w:jc w:val="both"/>
        <w:rPr>
          <w:rFonts w:ascii="Times New Roman" w:hAnsi="Times New Roman"/>
          <w:sz w:val="23"/>
          <w:szCs w:val="23"/>
          <w:lang w:val="id-ID"/>
        </w:rPr>
      </w:pPr>
      <w:r>
        <w:rPr>
          <w:rFonts w:ascii="Times New Roman" w:hAnsi="Times New Roman"/>
          <w:iCs/>
          <w:sz w:val="23"/>
          <w:szCs w:val="23"/>
          <w:lang w:val="id-ID"/>
        </w:rPr>
        <w:t xml:space="preserve">1. </w:t>
      </w:r>
      <w:r>
        <w:rPr>
          <w:rFonts w:ascii="Times New Roman" w:hAnsi="Times New Roman"/>
          <w:i/>
          <w:iCs/>
          <w:sz w:val="23"/>
          <w:szCs w:val="23"/>
          <w:lang w:val="id-ID"/>
        </w:rPr>
        <w:t>Advertising</w:t>
      </w:r>
      <w:r>
        <w:rPr>
          <w:rFonts w:ascii="Times New Roman" w:hAnsi="Times New Roman"/>
          <w:sz w:val="23"/>
          <w:szCs w:val="23"/>
          <w:lang w:val="id-ID"/>
        </w:rPr>
        <w:t xml:space="preserve"> (Iklan)</w:t>
      </w:r>
    </w:p>
    <w:p w:rsidR="009E1025" w:rsidRDefault="00547839">
      <w:pPr>
        <w:spacing w:after="0" w:line="240" w:lineRule="auto"/>
        <w:jc w:val="both"/>
        <w:rPr>
          <w:rFonts w:ascii="Times New Roman" w:hAnsi="Times New Roman" w:cs="Times New Roman"/>
          <w:sz w:val="23"/>
          <w:szCs w:val="23"/>
          <w:lang w:val="id-ID"/>
        </w:rPr>
      </w:pPr>
      <w:r>
        <w:rPr>
          <w:rFonts w:ascii="Times New Roman" w:hAnsi="Times New Roman" w:cs="Times New Roman"/>
          <w:iCs/>
          <w:sz w:val="23"/>
          <w:szCs w:val="23"/>
          <w:lang w:val="id-ID"/>
        </w:rPr>
        <w:t>2.</w:t>
      </w:r>
      <w:r>
        <w:rPr>
          <w:rFonts w:ascii="Times New Roman" w:hAnsi="Times New Roman" w:cs="Times New Roman"/>
          <w:i/>
          <w:iCs/>
          <w:sz w:val="23"/>
          <w:szCs w:val="23"/>
          <w:lang w:val="id-ID"/>
        </w:rPr>
        <w:t xml:space="preserve"> Sales Promotion</w:t>
      </w:r>
      <w:r>
        <w:rPr>
          <w:rFonts w:ascii="Times New Roman" w:hAnsi="Times New Roman" w:cs="Times New Roman"/>
          <w:sz w:val="23"/>
          <w:szCs w:val="23"/>
          <w:lang w:val="id-ID"/>
        </w:rPr>
        <w:t xml:space="preserve"> (Promosi Penjualan)</w:t>
      </w:r>
    </w:p>
    <w:p w:rsidR="009E1025" w:rsidRDefault="00547839">
      <w:pPr>
        <w:spacing w:after="0" w:line="240" w:lineRule="auto"/>
        <w:jc w:val="both"/>
        <w:rPr>
          <w:rFonts w:ascii="Times New Roman" w:hAnsi="Times New Roman" w:cs="Times New Roman"/>
          <w:sz w:val="23"/>
          <w:szCs w:val="23"/>
          <w:lang w:val="id-ID"/>
        </w:rPr>
      </w:pPr>
      <w:r>
        <w:rPr>
          <w:rFonts w:ascii="Times New Roman" w:hAnsi="Times New Roman" w:cs="Times New Roman"/>
          <w:iCs/>
          <w:sz w:val="23"/>
          <w:szCs w:val="23"/>
          <w:lang w:val="id-ID"/>
        </w:rPr>
        <w:t xml:space="preserve">3. </w:t>
      </w:r>
      <w:r>
        <w:rPr>
          <w:rFonts w:ascii="Times New Roman" w:hAnsi="Times New Roman" w:cs="Times New Roman"/>
          <w:i/>
          <w:iCs/>
          <w:sz w:val="23"/>
          <w:szCs w:val="23"/>
          <w:lang w:val="id-ID"/>
        </w:rPr>
        <w:t>Personal Selling</w:t>
      </w:r>
      <w:r>
        <w:rPr>
          <w:rFonts w:ascii="Times New Roman" w:hAnsi="Times New Roman" w:cs="Times New Roman"/>
          <w:sz w:val="23"/>
          <w:szCs w:val="23"/>
          <w:lang w:val="id-ID"/>
        </w:rPr>
        <w:t xml:space="preserve"> (Penjualan Personal)</w:t>
      </w:r>
    </w:p>
    <w:p w:rsidR="009E1025" w:rsidRDefault="00547839">
      <w:pPr>
        <w:spacing w:after="0" w:line="240" w:lineRule="auto"/>
        <w:jc w:val="both"/>
        <w:rPr>
          <w:rFonts w:ascii="Times New Roman" w:hAnsi="Times New Roman" w:cs="Times New Roman"/>
          <w:sz w:val="23"/>
          <w:szCs w:val="23"/>
          <w:lang w:val="id-ID"/>
        </w:rPr>
      </w:pPr>
      <w:r>
        <w:rPr>
          <w:rFonts w:ascii="Times New Roman" w:hAnsi="Times New Roman" w:cs="Times New Roman"/>
          <w:iCs/>
          <w:sz w:val="23"/>
          <w:szCs w:val="23"/>
          <w:lang w:val="id-ID"/>
        </w:rPr>
        <w:t xml:space="preserve">4. </w:t>
      </w:r>
      <w:r>
        <w:rPr>
          <w:rFonts w:ascii="Times New Roman" w:hAnsi="Times New Roman" w:cs="Times New Roman"/>
          <w:i/>
          <w:iCs/>
          <w:sz w:val="23"/>
          <w:szCs w:val="23"/>
          <w:lang w:val="id-ID"/>
        </w:rPr>
        <w:t>Public Relations</w:t>
      </w:r>
      <w:r>
        <w:rPr>
          <w:rFonts w:ascii="Times New Roman" w:hAnsi="Times New Roman" w:cs="Times New Roman"/>
          <w:sz w:val="23"/>
          <w:szCs w:val="23"/>
          <w:lang w:val="id-ID"/>
        </w:rPr>
        <w:t xml:space="preserve"> (Hubungan Masyarakat)</w:t>
      </w:r>
    </w:p>
    <w:p w:rsidR="009E1025" w:rsidRDefault="00547839">
      <w:pPr>
        <w:spacing w:after="0" w:line="240" w:lineRule="auto"/>
        <w:jc w:val="both"/>
        <w:rPr>
          <w:rFonts w:ascii="Times New Roman" w:hAnsi="Times New Roman" w:cs="Times New Roman"/>
          <w:sz w:val="23"/>
          <w:szCs w:val="23"/>
          <w:lang w:val="id-ID"/>
        </w:rPr>
      </w:pPr>
      <w:r>
        <w:rPr>
          <w:rFonts w:ascii="Times New Roman" w:hAnsi="Times New Roman" w:cs="Times New Roman"/>
          <w:iCs/>
          <w:sz w:val="23"/>
          <w:szCs w:val="23"/>
          <w:lang w:val="id-ID"/>
        </w:rPr>
        <w:t xml:space="preserve">5. </w:t>
      </w:r>
      <w:r>
        <w:rPr>
          <w:rFonts w:ascii="Times New Roman" w:hAnsi="Times New Roman" w:cs="Times New Roman"/>
          <w:i/>
          <w:iCs/>
          <w:sz w:val="23"/>
          <w:szCs w:val="23"/>
          <w:lang w:val="id-ID"/>
        </w:rPr>
        <w:t>Direct Marketing</w:t>
      </w:r>
      <w:r>
        <w:rPr>
          <w:rFonts w:ascii="Times New Roman" w:hAnsi="Times New Roman" w:cs="Times New Roman"/>
          <w:sz w:val="23"/>
          <w:szCs w:val="23"/>
          <w:lang w:val="id-ID"/>
        </w:rPr>
        <w:t xml:space="preserve"> (Pemasaran Langsung)</w:t>
      </w:r>
    </w:p>
    <w:p w:rsidR="009E1025" w:rsidRDefault="00547839">
      <w:pPr>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6. Penjualan Interaktif.</w:t>
      </w:r>
    </w:p>
    <w:p w:rsidR="009E1025" w:rsidRDefault="009E1025">
      <w:pPr>
        <w:autoSpaceDE w:val="0"/>
        <w:spacing w:after="0" w:line="240" w:lineRule="auto"/>
        <w:jc w:val="both"/>
        <w:rPr>
          <w:rFonts w:ascii="Times New Roman" w:eastAsia="Calibri" w:hAnsi="Times New Roman" w:cs="Times New Roman"/>
          <w:b/>
          <w:bCs/>
          <w:color w:val="000000"/>
          <w:sz w:val="23"/>
          <w:szCs w:val="23"/>
          <w:lang w:val="id-ID"/>
        </w:rPr>
      </w:pPr>
    </w:p>
    <w:p w:rsidR="009E1025" w:rsidRDefault="00547839">
      <w:pPr>
        <w:autoSpaceDE w:val="0"/>
        <w:spacing w:after="0" w:line="240" w:lineRule="auto"/>
        <w:jc w:val="both"/>
        <w:rPr>
          <w:rFonts w:ascii="Times New Roman" w:eastAsia="Calibri" w:hAnsi="Times New Roman" w:cs="Times New Roman"/>
          <w:b/>
          <w:bCs/>
          <w:i/>
          <w:iCs/>
          <w:color w:val="000000"/>
          <w:sz w:val="23"/>
          <w:szCs w:val="23"/>
          <w:lang w:val="id-ID"/>
        </w:rPr>
      </w:pPr>
      <w:r>
        <w:rPr>
          <w:rFonts w:ascii="Times New Roman" w:eastAsia="Calibri" w:hAnsi="Times New Roman" w:cs="Times New Roman"/>
          <w:b/>
          <w:bCs/>
          <w:i/>
          <w:iCs/>
          <w:color w:val="000000"/>
          <w:sz w:val="23"/>
          <w:szCs w:val="23"/>
          <w:lang w:val="id-ID"/>
        </w:rPr>
        <w:t>Lokasi Penelitian</w:t>
      </w:r>
    </w:p>
    <w:p w:rsidR="009E1025" w:rsidRDefault="00547839" w:rsidP="00BF09A9">
      <w:pPr>
        <w:autoSpaceDE w:val="0"/>
        <w:spacing w:after="0" w:line="240" w:lineRule="auto"/>
        <w:ind w:firstLineChars="246" w:firstLine="566"/>
        <w:jc w:val="both"/>
        <w:rPr>
          <w:rFonts w:ascii="Times New Roman" w:eastAsia="Calibri" w:hAnsi="Times New Roman" w:cs="Times New Roman"/>
          <w:color w:val="000000" w:themeColor="text1"/>
          <w:sz w:val="23"/>
          <w:szCs w:val="23"/>
          <w:lang w:val="id-ID"/>
        </w:rPr>
      </w:pPr>
      <w:r>
        <w:rPr>
          <w:rFonts w:ascii="Times New Roman" w:eastAsia="Calibri" w:hAnsi="Times New Roman" w:cs="Times New Roman"/>
          <w:color w:val="000000" w:themeColor="text1"/>
          <w:sz w:val="23"/>
          <w:szCs w:val="23"/>
          <w:lang w:val="id-ID"/>
        </w:rPr>
        <w:t>P</w:t>
      </w:r>
      <w:proofErr w:type="spellStart"/>
      <w:r>
        <w:rPr>
          <w:rFonts w:ascii="Times New Roman" w:eastAsia="Calibri" w:hAnsi="Times New Roman" w:cs="Times New Roman"/>
          <w:color w:val="000000" w:themeColor="text1"/>
          <w:sz w:val="23"/>
          <w:szCs w:val="23"/>
        </w:rPr>
        <w:t>engumpulan</w:t>
      </w:r>
      <w:proofErr w:type="spellEnd"/>
      <w:r>
        <w:rPr>
          <w:rFonts w:ascii="Times New Roman" w:eastAsia="Calibri" w:hAnsi="Times New Roman" w:cs="Times New Roman"/>
          <w:color w:val="000000" w:themeColor="text1"/>
          <w:sz w:val="23"/>
          <w:szCs w:val="23"/>
        </w:rPr>
        <w:t xml:space="preserve"> data </w:t>
      </w:r>
      <w:proofErr w:type="spellStart"/>
      <w:r>
        <w:rPr>
          <w:rFonts w:ascii="Times New Roman" w:eastAsia="Calibri" w:hAnsi="Times New Roman" w:cs="Times New Roman"/>
          <w:color w:val="000000" w:themeColor="text1"/>
          <w:sz w:val="23"/>
          <w:szCs w:val="23"/>
        </w:rPr>
        <w:t>lapangan</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dalam</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penelitian</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ini</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bertempat</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di</w:t>
      </w:r>
      <w:proofErr w:type="spellEnd"/>
      <w:r>
        <w:rPr>
          <w:rFonts w:ascii="Times New Roman" w:eastAsia="Calibri" w:hAnsi="Times New Roman" w:cs="Times New Roman"/>
          <w:color w:val="000000" w:themeColor="text1"/>
          <w:sz w:val="23"/>
          <w:szCs w:val="23"/>
          <w:lang w:val="id-ID"/>
        </w:rPr>
        <w:t xml:space="preserve"> PT. Nahusam Pratama Indonesia atau Kantor Manajemen </w:t>
      </w:r>
      <w:r>
        <w:rPr>
          <w:rFonts w:ascii="Times New Roman" w:eastAsia="Calibri" w:hAnsi="Times New Roman" w:cs="Times New Roman"/>
          <w:i/>
          <w:color w:val="000000" w:themeColor="text1"/>
          <w:sz w:val="23"/>
          <w:szCs w:val="23"/>
          <w:lang w:val="id-ID"/>
        </w:rPr>
        <w:t xml:space="preserve">Borneo Football Club </w:t>
      </w:r>
      <w:proofErr w:type="spellStart"/>
      <w:r>
        <w:rPr>
          <w:rFonts w:ascii="Times New Roman" w:eastAsia="Calibri" w:hAnsi="Times New Roman" w:cs="Times New Roman"/>
          <w:color w:val="000000" w:themeColor="text1"/>
          <w:sz w:val="23"/>
          <w:szCs w:val="23"/>
        </w:rPr>
        <w:t>Jalan</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Kesuma</w:t>
      </w:r>
      <w:proofErr w:type="spellEnd"/>
      <w:r>
        <w:rPr>
          <w:rFonts w:ascii="Times New Roman" w:eastAsia="Calibri" w:hAnsi="Times New Roman" w:cs="Times New Roman"/>
          <w:color w:val="000000" w:themeColor="text1"/>
          <w:sz w:val="23"/>
          <w:szCs w:val="23"/>
        </w:rPr>
        <w:t xml:space="preserve"> Bangs</w:t>
      </w:r>
      <w:r>
        <w:rPr>
          <w:rFonts w:ascii="Times New Roman" w:eastAsia="Calibri" w:hAnsi="Times New Roman" w:cs="Times New Roman"/>
          <w:color w:val="000000" w:themeColor="text1"/>
          <w:sz w:val="23"/>
          <w:szCs w:val="23"/>
          <w:lang w:val="id-ID"/>
        </w:rPr>
        <w:t xml:space="preserve">a Kompleks </w:t>
      </w:r>
      <w:proofErr w:type="spellStart"/>
      <w:r>
        <w:rPr>
          <w:rFonts w:ascii="Times New Roman" w:eastAsia="Calibri" w:hAnsi="Times New Roman" w:cs="Times New Roman"/>
          <w:color w:val="000000" w:themeColor="text1"/>
          <w:sz w:val="23"/>
          <w:szCs w:val="23"/>
        </w:rPr>
        <w:t>Stadion</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Segiri</w:t>
      </w:r>
      <w:proofErr w:type="spellEnd"/>
      <w:r>
        <w:rPr>
          <w:rFonts w:ascii="Times New Roman" w:eastAsia="Calibri" w:hAnsi="Times New Roman" w:cs="Times New Roman"/>
          <w:color w:val="000000" w:themeColor="text1"/>
          <w:sz w:val="23"/>
          <w:szCs w:val="23"/>
          <w:lang w:val="id-ID"/>
        </w:rPr>
        <w:t xml:space="preserve"> </w:t>
      </w:r>
      <w:proofErr w:type="spellStart"/>
      <w:r>
        <w:rPr>
          <w:rFonts w:ascii="Times New Roman" w:eastAsia="Calibri" w:hAnsi="Times New Roman" w:cs="Times New Roman"/>
          <w:color w:val="000000" w:themeColor="text1"/>
          <w:sz w:val="23"/>
          <w:szCs w:val="23"/>
        </w:rPr>
        <w:t>Samarinda</w:t>
      </w:r>
      <w:proofErr w:type="spellEnd"/>
      <w:r>
        <w:rPr>
          <w:rFonts w:ascii="Times New Roman" w:eastAsia="Calibri" w:hAnsi="Times New Roman" w:cs="Times New Roman"/>
          <w:color w:val="000000" w:themeColor="text1"/>
          <w:sz w:val="23"/>
          <w:szCs w:val="23"/>
          <w:lang w:val="id-ID"/>
        </w:rPr>
        <w:t xml:space="preserve"> Kota.</w:t>
      </w:r>
    </w:p>
    <w:p w:rsidR="009E1025" w:rsidRDefault="009E1025">
      <w:pPr>
        <w:autoSpaceDE w:val="0"/>
        <w:spacing w:after="0" w:line="240" w:lineRule="auto"/>
        <w:jc w:val="both"/>
        <w:rPr>
          <w:rFonts w:ascii="Times New Roman" w:eastAsia="Calibri" w:hAnsi="Times New Roman" w:cs="Times New Roman"/>
          <w:color w:val="000000" w:themeColor="text1"/>
          <w:sz w:val="23"/>
          <w:szCs w:val="23"/>
          <w:lang w:val="id-ID"/>
        </w:rPr>
      </w:pPr>
    </w:p>
    <w:p w:rsidR="009E1025" w:rsidRDefault="00547839">
      <w:pPr>
        <w:spacing w:after="0" w:line="240" w:lineRule="auto"/>
        <w:jc w:val="both"/>
        <w:rPr>
          <w:rFonts w:ascii="Times New Roman" w:hAnsi="Times New Roman"/>
          <w:b/>
          <w:i/>
          <w:sz w:val="23"/>
          <w:szCs w:val="23"/>
          <w:lang w:val="id-ID"/>
        </w:rPr>
      </w:pPr>
      <w:proofErr w:type="spellStart"/>
      <w:r>
        <w:rPr>
          <w:rFonts w:ascii="Times New Roman" w:hAnsi="Times New Roman"/>
          <w:b/>
          <w:i/>
          <w:sz w:val="23"/>
          <w:szCs w:val="23"/>
        </w:rPr>
        <w:t>Sumber</w:t>
      </w:r>
      <w:proofErr w:type="spellEnd"/>
      <w:r>
        <w:rPr>
          <w:rFonts w:ascii="Times New Roman" w:hAnsi="Times New Roman"/>
          <w:b/>
          <w:i/>
          <w:sz w:val="23"/>
          <w:szCs w:val="23"/>
        </w:rPr>
        <w:t xml:space="preserve"> </w:t>
      </w:r>
      <w:proofErr w:type="spellStart"/>
      <w:r>
        <w:rPr>
          <w:rFonts w:ascii="Times New Roman" w:hAnsi="Times New Roman"/>
          <w:b/>
          <w:i/>
          <w:sz w:val="23"/>
          <w:szCs w:val="23"/>
        </w:rPr>
        <w:t>dan</w:t>
      </w:r>
      <w:proofErr w:type="spellEnd"/>
      <w:r>
        <w:rPr>
          <w:rFonts w:ascii="Times New Roman" w:hAnsi="Times New Roman"/>
          <w:b/>
          <w:i/>
          <w:sz w:val="23"/>
          <w:szCs w:val="23"/>
        </w:rPr>
        <w:t xml:space="preserve"> </w:t>
      </w:r>
      <w:proofErr w:type="spellStart"/>
      <w:r>
        <w:rPr>
          <w:rFonts w:ascii="Times New Roman" w:hAnsi="Times New Roman"/>
          <w:b/>
          <w:i/>
          <w:sz w:val="23"/>
          <w:szCs w:val="23"/>
        </w:rPr>
        <w:t>Jenis</w:t>
      </w:r>
      <w:proofErr w:type="spellEnd"/>
      <w:r>
        <w:rPr>
          <w:rFonts w:ascii="Times New Roman" w:hAnsi="Times New Roman"/>
          <w:b/>
          <w:i/>
          <w:sz w:val="23"/>
          <w:szCs w:val="23"/>
        </w:rPr>
        <w:t xml:space="preserve"> Data </w:t>
      </w:r>
      <w:proofErr w:type="spellStart"/>
      <w:r>
        <w:rPr>
          <w:rFonts w:ascii="Times New Roman" w:hAnsi="Times New Roman"/>
          <w:b/>
          <w:i/>
          <w:sz w:val="23"/>
          <w:szCs w:val="23"/>
        </w:rPr>
        <w:t>Penelitian</w:t>
      </w:r>
      <w:proofErr w:type="spellEnd"/>
    </w:p>
    <w:p w:rsidR="009E1025" w:rsidRDefault="00547839" w:rsidP="00FB281F">
      <w:pPr>
        <w:pStyle w:val="ListParagraph1"/>
        <w:spacing w:after="0" w:line="240" w:lineRule="auto"/>
        <w:ind w:left="0"/>
        <w:jc w:val="both"/>
        <w:rPr>
          <w:rFonts w:ascii="Times New Roman" w:hAnsi="Times New Roman"/>
          <w:spacing w:val="1"/>
          <w:sz w:val="23"/>
          <w:szCs w:val="23"/>
        </w:rPr>
      </w:pPr>
      <w:proofErr w:type="spellStart"/>
      <w:r>
        <w:rPr>
          <w:rFonts w:ascii="Times New Roman" w:hAnsi="Times New Roman"/>
          <w:spacing w:val="1"/>
          <w:sz w:val="23"/>
          <w:szCs w:val="23"/>
        </w:rPr>
        <w:t>Jenis</w:t>
      </w:r>
      <w:proofErr w:type="spellEnd"/>
      <w:r>
        <w:rPr>
          <w:rFonts w:ascii="Times New Roman" w:hAnsi="Times New Roman"/>
          <w:spacing w:val="1"/>
          <w:sz w:val="23"/>
          <w:szCs w:val="23"/>
        </w:rPr>
        <w:t xml:space="preserve"> data </w:t>
      </w:r>
      <w:proofErr w:type="spellStart"/>
      <w:r>
        <w:rPr>
          <w:rFonts w:ascii="Times New Roman" w:hAnsi="Times New Roman"/>
          <w:spacing w:val="1"/>
          <w:sz w:val="23"/>
          <w:szCs w:val="23"/>
        </w:rPr>
        <w:t>dalam</w:t>
      </w:r>
      <w:proofErr w:type="spellEnd"/>
      <w:r>
        <w:rPr>
          <w:rFonts w:ascii="Times New Roman" w:hAnsi="Times New Roman"/>
          <w:spacing w:val="1"/>
          <w:sz w:val="23"/>
          <w:szCs w:val="23"/>
        </w:rPr>
        <w:t xml:space="preserve"> </w:t>
      </w:r>
      <w:proofErr w:type="spellStart"/>
      <w:r>
        <w:rPr>
          <w:rFonts w:ascii="Times New Roman" w:hAnsi="Times New Roman"/>
          <w:spacing w:val="1"/>
          <w:sz w:val="23"/>
          <w:szCs w:val="23"/>
        </w:rPr>
        <w:t>penelitian</w:t>
      </w:r>
      <w:proofErr w:type="spellEnd"/>
      <w:r>
        <w:rPr>
          <w:rFonts w:ascii="Times New Roman" w:hAnsi="Times New Roman"/>
          <w:spacing w:val="1"/>
          <w:sz w:val="23"/>
          <w:szCs w:val="23"/>
        </w:rPr>
        <w:t xml:space="preserve"> </w:t>
      </w:r>
      <w:proofErr w:type="spellStart"/>
      <w:r>
        <w:rPr>
          <w:rFonts w:ascii="Times New Roman" w:hAnsi="Times New Roman"/>
          <w:spacing w:val="1"/>
          <w:sz w:val="23"/>
          <w:szCs w:val="23"/>
        </w:rPr>
        <w:t>ini</w:t>
      </w:r>
      <w:proofErr w:type="spellEnd"/>
      <w:r>
        <w:rPr>
          <w:rFonts w:ascii="Times New Roman" w:hAnsi="Times New Roman"/>
          <w:spacing w:val="1"/>
          <w:sz w:val="23"/>
          <w:szCs w:val="23"/>
        </w:rPr>
        <w:t xml:space="preserve"> </w:t>
      </w:r>
      <w:proofErr w:type="spellStart"/>
      <w:r>
        <w:rPr>
          <w:rFonts w:ascii="Times New Roman" w:hAnsi="Times New Roman"/>
          <w:spacing w:val="1"/>
          <w:sz w:val="23"/>
          <w:szCs w:val="23"/>
        </w:rPr>
        <w:t>adalah</w:t>
      </w:r>
      <w:proofErr w:type="spellEnd"/>
      <w:r>
        <w:rPr>
          <w:rFonts w:ascii="Times New Roman" w:hAnsi="Times New Roman"/>
          <w:spacing w:val="1"/>
          <w:sz w:val="23"/>
          <w:szCs w:val="23"/>
        </w:rPr>
        <w:t xml:space="preserve"> </w:t>
      </w:r>
      <w:proofErr w:type="spellStart"/>
      <w:r>
        <w:rPr>
          <w:rFonts w:ascii="Times New Roman" w:hAnsi="Times New Roman"/>
          <w:spacing w:val="1"/>
          <w:sz w:val="23"/>
          <w:szCs w:val="23"/>
        </w:rPr>
        <w:t>sebagai</w:t>
      </w:r>
      <w:proofErr w:type="spellEnd"/>
      <w:r>
        <w:rPr>
          <w:rFonts w:ascii="Times New Roman" w:hAnsi="Times New Roman"/>
          <w:spacing w:val="1"/>
          <w:sz w:val="23"/>
          <w:szCs w:val="23"/>
        </w:rPr>
        <w:t xml:space="preserve"> </w:t>
      </w:r>
      <w:proofErr w:type="spellStart"/>
      <w:proofErr w:type="gramStart"/>
      <w:r>
        <w:rPr>
          <w:rFonts w:ascii="Times New Roman" w:hAnsi="Times New Roman"/>
          <w:spacing w:val="1"/>
          <w:sz w:val="23"/>
          <w:szCs w:val="23"/>
        </w:rPr>
        <w:t>berikut</w:t>
      </w:r>
      <w:proofErr w:type="spellEnd"/>
      <w:r>
        <w:rPr>
          <w:rFonts w:ascii="Times New Roman" w:hAnsi="Times New Roman"/>
          <w:spacing w:val="1"/>
          <w:sz w:val="23"/>
          <w:szCs w:val="23"/>
        </w:rPr>
        <w:t xml:space="preserve"> :</w:t>
      </w:r>
      <w:proofErr w:type="gramEnd"/>
    </w:p>
    <w:p w:rsidR="009E1025" w:rsidRPr="00FB281F" w:rsidRDefault="00547839" w:rsidP="00FB281F">
      <w:pPr>
        <w:pStyle w:val="ListParagraph"/>
        <w:numPr>
          <w:ilvl w:val="0"/>
          <w:numId w:val="16"/>
        </w:numPr>
        <w:tabs>
          <w:tab w:val="left" w:pos="425"/>
        </w:tabs>
        <w:autoSpaceDE w:val="0"/>
        <w:spacing w:after="0" w:line="240" w:lineRule="auto"/>
        <w:ind w:left="284" w:hanging="284"/>
        <w:jc w:val="both"/>
        <w:rPr>
          <w:rFonts w:ascii="Times New Roman" w:hAnsi="Times New Roman"/>
          <w:color w:val="000000" w:themeColor="text1"/>
          <w:sz w:val="23"/>
          <w:szCs w:val="23"/>
          <w:lang w:val="id-ID"/>
        </w:rPr>
      </w:pPr>
      <w:r w:rsidRPr="00FB281F">
        <w:rPr>
          <w:rFonts w:ascii="Times New Roman" w:hAnsi="Times New Roman"/>
          <w:color w:val="000000" w:themeColor="text1"/>
          <w:sz w:val="23"/>
          <w:szCs w:val="23"/>
          <w:lang w:val="id-ID"/>
        </w:rPr>
        <w:t xml:space="preserve">Data Primer, yaitu </w:t>
      </w:r>
      <w:r w:rsidRPr="00FB281F">
        <w:rPr>
          <w:rFonts w:ascii="Times New Roman" w:hAnsi="Times New Roman"/>
          <w:sz w:val="23"/>
          <w:szCs w:val="23"/>
          <w:lang w:val="id-ID"/>
        </w:rPr>
        <w:t>data yang dihimpun secara langsung yaitu dengan bertanya kepada informan yang dianggap paling tahu melalui pertanyaan-pertanyaan yang sesuai dengan fokus penelitian. Pemilihan Informan didasarkan pada subyek yang banyak memiliki informan yang berkualitas dengan masalah yang diteliti dan bersedia memberikan data.</w:t>
      </w:r>
    </w:p>
    <w:p w:rsidR="009E1025" w:rsidRPr="00FB281F" w:rsidRDefault="00547839" w:rsidP="00FB281F">
      <w:pPr>
        <w:pStyle w:val="ListParagraph"/>
        <w:numPr>
          <w:ilvl w:val="0"/>
          <w:numId w:val="16"/>
        </w:numPr>
        <w:autoSpaceDE w:val="0"/>
        <w:spacing w:after="0" w:line="240" w:lineRule="auto"/>
        <w:ind w:left="284" w:hanging="284"/>
        <w:jc w:val="both"/>
        <w:rPr>
          <w:rFonts w:ascii="Times New Roman" w:hAnsi="Times New Roman"/>
          <w:color w:val="000000" w:themeColor="text1"/>
          <w:sz w:val="23"/>
          <w:szCs w:val="23"/>
          <w:lang w:val="id-ID"/>
        </w:rPr>
      </w:pPr>
      <w:r w:rsidRPr="00FB281F">
        <w:rPr>
          <w:rFonts w:ascii="Times New Roman" w:hAnsi="Times New Roman"/>
          <w:sz w:val="23"/>
          <w:szCs w:val="23"/>
          <w:lang w:val="id-ID"/>
        </w:rPr>
        <w:t xml:space="preserve">Data Sekunder, yaitu </w:t>
      </w:r>
      <w:r w:rsidRPr="00FB281F">
        <w:rPr>
          <w:rFonts w:ascii="Times New Roman" w:hAnsi="Times New Roman"/>
          <w:color w:val="000000" w:themeColor="text1"/>
          <w:sz w:val="23"/>
          <w:szCs w:val="23"/>
          <w:lang w:val="id-ID"/>
        </w:rPr>
        <w:t xml:space="preserve">adalah data yang di peroleh secara tidak langsung kepada peneliti, misalnya penelitian harus melalui orang lain atau mencari melalui dokumen (Sugiyono, 2005:62). Data sekunder dalam penelitian ini adalah data yang digunakan untuk melengkapi data primer. Data sekunder adalah data yang diperoleh melalui beberapa sumber informasi, antara lain; </w:t>
      </w:r>
    </w:p>
    <w:p w:rsidR="00FB281F" w:rsidRPr="00FB281F" w:rsidRDefault="00547839" w:rsidP="00FB281F">
      <w:pPr>
        <w:pStyle w:val="ListParagraph"/>
        <w:numPr>
          <w:ilvl w:val="0"/>
          <w:numId w:val="17"/>
        </w:numPr>
        <w:spacing w:after="0" w:line="240" w:lineRule="auto"/>
        <w:ind w:left="567" w:hanging="283"/>
        <w:jc w:val="both"/>
        <w:rPr>
          <w:rFonts w:ascii="Times New Roman" w:hAnsi="Times New Roman"/>
          <w:color w:val="000000" w:themeColor="text1"/>
          <w:sz w:val="23"/>
          <w:szCs w:val="23"/>
          <w:lang w:val="id-ID"/>
        </w:rPr>
      </w:pPr>
      <w:r w:rsidRPr="00FB281F">
        <w:rPr>
          <w:rFonts w:ascii="Times New Roman" w:hAnsi="Times New Roman"/>
          <w:color w:val="000000" w:themeColor="text1"/>
          <w:sz w:val="23"/>
          <w:szCs w:val="23"/>
          <w:lang w:val="id-ID"/>
        </w:rPr>
        <w:t xml:space="preserve">Dokumentasi baik berupa foto maupun video yang berkaitan mengenai </w:t>
      </w:r>
      <w:r w:rsidRPr="00FB281F">
        <w:rPr>
          <w:rFonts w:ascii="Times New Roman" w:hAnsi="Times New Roman"/>
          <w:i/>
          <w:color w:val="000000" w:themeColor="text1"/>
          <w:sz w:val="23"/>
          <w:szCs w:val="23"/>
          <w:lang w:val="id-ID"/>
        </w:rPr>
        <w:t xml:space="preserve">Borneo Football Club </w:t>
      </w:r>
      <w:r w:rsidRPr="00FB281F">
        <w:rPr>
          <w:rFonts w:ascii="Times New Roman" w:hAnsi="Times New Roman"/>
          <w:color w:val="000000" w:themeColor="text1"/>
          <w:sz w:val="23"/>
          <w:szCs w:val="23"/>
          <w:lang w:val="id-ID"/>
        </w:rPr>
        <w:t>Samarinda.</w:t>
      </w:r>
    </w:p>
    <w:p w:rsidR="009E1025" w:rsidRPr="00FB281F" w:rsidRDefault="00547839" w:rsidP="00FB281F">
      <w:pPr>
        <w:pStyle w:val="ListParagraph"/>
        <w:numPr>
          <w:ilvl w:val="0"/>
          <w:numId w:val="17"/>
        </w:numPr>
        <w:spacing w:after="0" w:line="240" w:lineRule="auto"/>
        <w:ind w:left="567" w:hanging="283"/>
        <w:jc w:val="both"/>
        <w:rPr>
          <w:rFonts w:ascii="Times New Roman" w:hAnsi="Times New Roman"/>
          <w:color w:val="000000" w:themeColor="text1"/>
          <w:sz w:val="23"/>
          <w:szCs w:val="23"/>
          <w:lang w:val="id-ID"/>
        </w:rPr>
      </w:pPr>
      <w:r w:rsidRPr="00FB281F">
        <w:rPr>
          <w:rFonts w:ascii="Times New Roman" w:hAnsi="Times New Roman"/>
          <w:color w:val="000000" w:themeColor="text1"/>
          <w:sz w:val="23"/>
          <w:szCs w:val="23"/>
          <w:lang w:val="id-ID"/>
        </w:rPr>
        <w:lastRenderedPageBreak/>
        <w:t xml:space="preserve">Dokumen resmi atau catatan yang ada, buku-buku pustaka/undang-undang, file yang di </w:t>
      </w:r>
      <w:r w:rsidRPr="00FB281F">
        <w:rPr>
          <w:rFonts w:ascii="Times New Roman" w:hAnsi="Times New Roman"/>
          <w:i/>
          <w:iCs/>
          <w:color w:val="000000" w:themeColor="text1"/>
          <w:sz w:val="23"/>
          <w:szCs w:val="23"/>
          <w:lang w:val="id-ID"/>
        </w:rPr>
        <w:t xml:space="preserve">download </w:t>
      </w:r>
      <w:r w:rsidRPr="00FB281F">
        <w:rPr>
          <w:rFonts w:ascii="Times New Roman" w:hAnsi="Times New Roman"/>
          <w:color w:val="000000" w:themeColor="text1"/>
          <w:sz w:val="23"/>
          <w:szCs w:val="23"/>
          <w:lang w:val="id-ID"/>
        </w:rPr>
        <w:t>melalui internet dan tulisan-tulisan karya ilmiah dari berbagai media.</w:t>
      </w:r>
    </w:p>
    <w:p w:rsidR="009E1025" w:rsidRDefault="009E1025">
      <w:pPr>
        <w:spacing w:after="0" w:line="240" w:lineRule="auto"/>
        <w:jc w:val="both"/>
        <w:rPr>
          <w:rFonts w:ascii="Times New Roman" w:eastAsia="Calibri" w:hAnsi="Times New Roman" w:cs="Times New Roman"/>
          <w:color w:val="000000" w:themeColor="text1"/>
          <w:sz w:val="23"/>
          <w:szCs w:val="23"/>
          <w:lang w:val="id-ID"/>
        </w:rPr>
      </w:pPr>
    </w:p>
    <w:p w:rsidR="009E1025" w:rsidRDefault="00547839">
      <w:pPr>
        <w:spacing w:after="0" w:line="240" w:lineRule="auto"/>
        <w:jc w:val="both"/>
        <w:rPr>
          <w:rFonts w:ascii="Times New Roman" w:eastAsia="Calibri" w:hAnsi="Times New Roman" w:cs="Times New Roman"/>
          <w:b/>
          <w:bCs/>
          <w:i/>
          <w:iCs/>
          <w:color w:val="000000" w:themeColor="text1"/>
          <w:sz w:val="23"/>
          <w:szCs w:val="23"/>
          <w:lang w:val="id-ID"/>
        </w:rPr>
      </w:pPr>
      <w:r>
        <w:rPr>
          <w:rFonts w:ascii="Times New Roman" w:eastAsia="Calibri" w:hAnsi="Times New Roman" w:cs="Times New Roman"/>
          <w:b/>
          <w:bCs/>
          <w:i/>
          <w:iCs/>
          <w:color w:val="000000" w:themeColor="text1"/>
          <w:sz w:val="23"/>
          <w:szCs w:val="23"/>
          <w:lang w:val="id-ID"/>
        </w:rPr>
        <w:t>Teknik Pengumpulan Data</w:t>
      </w:r>
    </w:p>
    <w:p w:rsidR="009E1025" w:rsidRDefault="00547839" w:rsidP="00BF09A9">
      <w:pPr>
        <w:pStyle w:val="ListParagraph"/>
        <w:spacing w:after="0" w:line="240" w:lineRule="auto"/>
        <w:ind w:left="0" w:firstLine="567"/>
        <w:jc w:val="both"/>
        <w:rPr>
          <w:rFonts w:ascii="Times New Roman" w:hAnsi="Times New Roman"/>
          <w:sz w:val="23"/>
          <w:szCs w:val="23"/>
        </w:rPr>
      </w:pPr>
      <w:proofErr w:type="spellStart"/>
      <w:r>
        <w:rPr>
          <w:rFonts w:ascii="Times New Roman" w:hAnsi="Times New Roman"/>
          <w:sz w:val="23"/>
          <w:szCs w:val="23"/>
        </w:rPr>
        <w:t>Teknik</w:t>
      </w:r>
      <w:proofErr w:type="spellEnd"/>
      <w:r>
        <w:rPr>
          <w:rFonts w:ascii="Times New Roman" w:hAnsi="Times New Roman"/>
          <w:sz w:val="23"/>
          <w:szCs w:val="23"/>
        </w:rPr>
        <w:t xml:space="preserve"> </w:t>
      </w:r>
      <w:proofErr w:type="spellStart"/>
      <w:r>
        <w:rPr>
          <w:rFonts w:ascii="Times New Roman" w:hAnsi="Times New Roman"/>
          <w:sz w:val="23"/>
          <w:szCs w:val="23"/>
        </w:rPr>
        <w:t>pengumpulan</w:t>
      </w:r>
      <w:proofErr w:type="spellEnd"/>
      <w:r>
        <w:rPr>
          <w:rFonts w:ascii="Times New Roman" w:hAnsi="Times New Roman"/>
          <w:sz w:val="23"/>
          <w:szCs w:val="23"/>
        </w:rPr>
        <w:t xml:space="preserve"> data </w:t>
      </w:r>
      <w:proofErr w:type="spellStart"/>
      <w:r>
        <w:rPr>
          <w:rFonts w:ascii="Times New Roman" w:hAnsi="Times New Roman"/>
          <w:sz w:val="23"/>
          <w:szCs w:val="23"/>
        </w:rPr>
        <w:t>dilakukan</w:t>
      </w:r>
      <w:proofErr w:type="spellEnd"/>
      <w:r>
        <w:rPr>
          <w:rFonts w:ascii="Times New Roman" w:hAnsi="Times New Roman"/>
          <w:sz w:val="23"/>
          <w:szCs w:val="23"/>
        </w:rPr>
        <w:t xml:space="preserve"> </w:t>
      </w:r>
      <w:proofErr w:type="spellStart"/>
      <w:r>
        <w:rPr>
          <w:rFonts w:ascii="Times New Roman" w:hAnsi="Times New Roman"/>
          <w:sz w:val="23"/>
          <w:szCs w:val="23"/>
        </w:rPr>
        <w:t>denga</w:t>
      </w:r>
      <w:proofErr w:type="spellEnd"/>
      <w:r>
        <w:rPr>
          <w:rFonts w:ascii="Times New Roman" w:hAnsi="Times New Roman"/>
          <w:sz w:val="23"/>
          <w:szCs w:val="23"/>
        </w:rPr>
        <w:t xml:space="preserve"> </w:t>
      </w:r>
      <w:r>
        <w:rPr>
          <w:rFonts w:ascii="Times New Roman" w:hAnsi="Times New Roman"/>
          <w:i/>
          <w:iCs/>
          <w:sz w:val="23"/>
          <w:szCs w:val="23"/>
        </w:rPr>
        <w:t>Field Work Research</w:t>
      </w:r>
      <w:r>
        <w:rPr>
          <w:rFonts w:ascii="Times New Roman" w:hAnsi="Times New Roman"/>
          <w:sz w:val="23"/>
          <w:szCs w:val="23"/>
        </w:rPr>
        <w:t xml:space="preserve">, </w:t>
      </w:r>
      <w:proofErr w:type="spellStart"/>
      <w:r>
        <w:rPr>
          <w:rFonts w:ascii="Times New Roman" w:hAnsi="Times New Roman"/>
          <w:sz w:val="23"/>
          <w:szCs w:val="23"/>
        </w:rPr>
        <w:t>yaitu</w:t>
      </w:r>
      <w:proofErr w:type="spellEnd"/>
      <w:r>
        <w:rPr>
          <w:rFonts w:ascii="Times New Roman" w:hAnsi="Times New Roman"/>
          <w:sz w:val="23"/>
          <w:szCs w:val="23"/>
        </w:rPr>
        <w:t xml:space="preserve"> </w:t>
      </w:r>
      <w:proofErr w:type="spellStart"/>
      <w:r>
        <w:rPr>
          <w:rFonts w:ascii="Times New Roman" w:hAnsi="Times New Roman"/>
          <w:sz w:val="23"/>
          <w:szCs w:val="23"/>
        </w:rPr>
        <w:t>penelitian</w:t>
      </w:r>
      <w:proofErr w:type="spellEnd"/>
      <w:r>
        <w:rPr>
          <w:rFonts w:ascii="Times New Roman" w:hAnsi="Times New Roman"/>
          <w:sz w:val="23"/>
          <w:szCs w:val="23"/>
        </w:rPr>
        <w:t xml:space="preserve"> </w:t>
      </w:r>
      <w:proofErr w:type="spellStart"/>
      <w:r>
        <w:rPr>
          <w:rFonts w:ascii="Times New Roman" w:hAnsi="Times New Roman"/>
          <w:sz w:val="23"/>
          <w:szCs w:val="23"/>
        </w:rPr>
        <w:t>langsung</w:t>
      </w:r>
      <w:proofErr w:type="spellEnd"/>
      <w:r>
        <w:rPr>
          <w:rFonts w:ascii="Times New Roman" w:hAnsi="Times New Roman"/>
          <w:sz w:val="23"/>
          <w:szCs w:val="23"/>
        </w:rPr>
        <w:t xml:space="preserve"> </w:t>
      </w:r>
      <w:proofErr w:type="spellStart"/>
      <w:r>
        <w:rPr>
          <w:rFonts w:ascii="Times New Roman" w:hAnsi="Times New Roman"/>
          <w:sz w:val="23"/>
          <w:szCs w:val="23"/>
        </w:rPr>
        <w:t>ke</w:t>
      </w:r>
      <w:proofErr w:type="spellEnd"/>
      <w:r>
        <w:rPr>
          <w:rFonts w:ascii="Times New Roman" w:hAnsi="Times New Roman"/>
          <w:sz w:val="23"/>
          <w:szCs w:val="23"/>
        </w:rPr>
        <w:t xml:space="preserve"> </w:t>
      </w:r>
      <w:proofErr w:type="spellStart"/>
      <w:r>
        <w:rPr>
          <w:rFonts w:ascii="Times New Roman" w:hAnsi="Times New Roman"/>
          <w:sz w:val="23"/>
          <w:szCs w:val="23"/>
        </w:rPr>
        <w:t>lapangan</w:t>
      </w:r>
      <w:proofErr w:type="spellEnd"/>
      <w:r>
        <w:rPr>
          <w:rFonts w:ascii="Times New Roman" w:hAnsi="Times New Roman"/>
          <w:sz w:val="23"/>
          <w:szCs w:val="23"/>
        </w:rPr>
        <w:t xml:space="preserve"> </w:t>
      </w:r>
      <w:proofErr w:type="spellStart"/>
      <w:r>
        <w:rPr>
          <w:rFonts w:ascii="Times New Roman" w:hAnsi="Times New Roman"/>
          <w:sz w:val="23"/>
          <w:szCs w:val="23"/>
        </w:rPr>
        <w:t>dengan</w:t>
      </w:r>
      <w:proofErr w:type="spellEnd"/>
      <w:r>
        <w:rPr>
          <w:rFonts w:ascii="Times New Roman" w:hAnsi="Times New Roman"/>
          <w:sz w:val="23"/>
          <w:szCs w:val="23"/>
        </w:rPr>
        <w:t xml:space="preserve"> </w:t>
      </w:r>
      <w:proofErr w:type="spellStart"/>
      <w:proofErr w:type="gramStart"/>
      <w:r>
        <w:rPr>
          <w:rFonts w:ascii="Times New Roman" w:hAnsi="Times New Roman"/>
          <w:sz w:val="23"/>
          <w:szCs w:val="23"/>
        </w:rPr>
        <w:t>jalan</w:t>
      </w:r>
      <w:proofErr w:type="spellEnd"/>
      <w:r>
        <w:rPr>
          <w:rFonts w:ascii="Times New Roman" w:hAnsi="Times New Roman"/>
          <w:sz w:val="23"/>
          <w:szCs w:val="23"/>
        </w:rPr>
        <w:t xml:space="preserve"> :</w:t>
      </w:r>
      <w:proofErr w:type="gramEnd"/>
    </w:p>
    <w:p w:rsidR="009E1025" w:rsidRDefault="00547839">
      <w:pPr>
        <w:pStyle w:val="ListParagraph"/>
        <w:numPr>
          <w:ilvl w:val="0"/>
          <w:numId w:val="8"/>
        </w:numPr>
        <w:spacing w:after="0" w:line="240" w:lineRule="auto"/>
        <w:ind w:left="430" w:hangingChars="187" w:hanging="430"/>
        <w:jc w:val="both"/>
        <w:rPr>
          <w:rFonts w:ascii="Times New Roman" w:hAnsi="Times New Roman"/>
          <w:sz w:val="23"/>
          <w:szCs w:val="23"/>
        </w:rPr>
      </w:pPr>
      <w:proofErr w:type="spellStart"/>
      <w:r>
        <w:rPr>
          <w:rFonts w:ascii="Times New Roman" w:hAnsi="Times New Roman"/>
          <w:sz w:val="23"/>
          <w:szCs w:val="23"/>
        </w:rPr>
        <w:t>Observasi</w:t>
      </w:r>
      <w:proofErr w:type="spellEnd"/>
    </w:p>
    <w:p w:rsidR="009E1025" w:rsidRDefault="00547839">
      <w:pPr>
        <w:pStyle w:val="ListParagraph"/>
        <w:numPr>
          <w:ilvl w:val="0"/>
          <w:numId w:val="8"/>
        </w:numPr>
        <w:spacing w:after="0" w:line="240" w:lineRule="auto"/>
        <w:ind w:left="430" w:hangingChars="187" w:hanging="430"/>
        <w:jc w:val="both"/>
        <w:rPr>
          <w:rFonts w:ascii="Times New Roman" w:hAnsi="Times New Roman"/>
          <w:sz w:val="23"/>
          <w:szCs w:val="23"/>
        </w:rPr>
      </w:pPr>
      <w:proofErr w:type="spellStart"/>
      <w:r>
        <w:rPr>
          <w:rFonts w:ascii="Times New Roman" w:hAnsi="Times New Roman"/>
          <w:sz w:val="23"/>
          <w:szCs w:val="23"/>
        </w:rPr>
        <w:t>Wawancara</w:t>
      </w:r>
      <w:proofErr w:type="spellEnd"/>
    </w:p>
    <w:p w:rsidR="009E1025" w:rsidRDefault="00547839">
      <w:pPr>
        <w:pStyle w:val="ListParagraph"/>
        <w:numPr>
          <w:ilvl w:val="0"/>
          <w:numId w:val="8"/>
        </w:numPr>
        <w:spacing w:after="0" w:line="240" w:lineRule="auto"/>
        <w:ind w:left="430" w:hangingChars="187" w:hanging="430"/>
        <w:jc w:val="both"/>
        <w:rPr>
          <w:rFonts w:ascii="Times New Roman" w:hAnsi="Times New Roman"/>
          <w:sz w:val="23"/>
          <w:szCs w:val="23"/>
        </w:rPr>
      </w:pPr>
      <w:proofErr w:type="spellStart"/>
      <w:r>
        <w:rPr>
          <w:rFonts w:ascii="Times New Roman" w:hAnsi="Times New Roman"/>
          <w:sz w:val="23"/>
          <w:szCs w:val="23"/>
        </w:rPr>
        <w:t>Dokumentasi</w:t>
      </w:r>
      <w:proofErr w:type="spellEnd"/>
    </w:p>
    <w:p w:rsidR="009E1025" w:rsidRDefault="009E1025">
      <w:pPr>
        <w:spacing w:after="0" w:line="240" w:lineRule="auto"/>
        <w:jc w:val="both"/>
        <w:rPr>
          <w:rFonts w:ascii="Times New Roman" w:eastAsia="Calibri" w:hAnsi="Times New Roman" w:cs="Times New Roman"/>
          <w:b/>
          <w:bCs/>
          <w:i/>
          <w:iCs/>
          <w:color w:val="000000" w:themeColor="text1"/>
          <w:sz w:val="23"/>
          <w:szCs w:val="23"/>
          <w:lang w:val="id-ID"/>
        </w:rPr>
      </w:pPr>
    </w:p>
    <w:p w:rsidR="009E1025" w:rsidRDefault="00547839">
      <w:pPr>
        <w:spacing w:after="0" w:line="240" w:lineRule="auto"/>
        <w:jc w:val="both"/>
        <w:rPr>
          <w:rFonts w:ascii="Times New Roman" w:eastAsia="Calibri" w:hAnsi="Times New Roman" w:cs="Times New Roman"/>
          <w:b/>
          <w:bCs/>
          <w:i/>
          <w:iCs/>
          <w:color w:val="000000" w:themeColor="text1"/>
          <w:sz w:val="23"/>
          <w:szCs w:val="23"/>
          <w:lang w:val="id-ID"/>
        </w:rPr>
      </w:pPr>
      <w:r>
        <w:rPr>
          <w:rFonts w:ascii="Times New Roman" w:eastAsia="Calibri" w:hAnsi="Times New Roman" w:cs="Times New Roman"/>
          <w:b/>
          <w:bCs/>
          <w:i/>
          <w:iCs/>
          <w:color w:val="000000" w:themeColor="text1"/>
          <w:sz w:val="23"/>
          <w:szCs w:val="23"/>
          <w:lang w:val="id-ID"/>
        </w:rPr>
        <w:t>Teknik Analisis Data</w:t>
      </w:r>
    </w:p>
    <w:p w:rsidR="009E1025" w:rsidRDefault="00547839" w:rsidP="00BF09A9">
      <w:pPr>
        <w:spacing w:after="0" w:line="240" w:lineRule="auto"/>
        <w:ind w:firstLineChars="246" w:firstLine="566"/>
        <w:jc w:val="both"/>
        <w:rPr>
          <w:rFonts w:ascii="Times New Roman" w:eastAsia="Calibri" w:hAnsi="Times New Roman" w:cs="Times New Roman"/>
          <w:color w:val="000000" w:themeColor="text1"/>
          <w:sz w:val="23"/>
          <w:szCs w:val="23"/>
          <w:lang w:val="id-ID"/>
        </w:rPr>
      </w:pPr>
      <w:proofErr w:type="spellStart"/>
      <w:proofErr w:type="gramStart"/>
      <w:r>
        <w:rPr>
          <w:rFonts w:ascii="Times New Roman" w:eastAsia="Calibri" w:hAnsi="Times New Roman" w:cs="Times New Roman"/>
          <w:color w:val="000000" w:themeColor="text1"/>
          <w:sz w:val="23"/>
          <w:szCs w:val="23"/>
        </w:rPr>
        <w:t>Teknik</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analisis</w:t>
      </w:r>
      <w:proofErr w:type="spellEnd"/>
      <w:r>
        <w:rPr>
          <w:rFonts w:ascii="Times New Roman" w:eastAsia="Calibri" w:hAnsi="Times New Roman" w:cs="Times New Roman"/>
          <w:color w:val="000000" w:themeColor="text1"/>
          <w:sz w:val="23"/>
          <w:szCs w:val="23"/>
        </w:rPr>
        <w:t xml:space="preserve"> data yang </w:t>
      </w:r>
      <w:proofErr w:type="spellStart"/>
      <w:r>
        <w:rPr>
          <w:rFonts w:ascii="Times New Roman" w:eastAsia="Calibri" w:hAnsi="Times New Roman" w:cs="Times New Roman"/>
          <w:color w:val="000000" w:themeColor="text1"/>
          <w:sz w:val="23"/>
          <w:szCs w:val="23"/>
        </w:rPr>
        <w:t>digunakan</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dalam</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penelitian</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ini</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adalah</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analisis</w:t>
      </w:r>
      <w:proofErr w:type="spellEnd"/>
      <w:r>
        <w:rPr>
          <w:rFonts w:ascii="Times New Roman" w:eastAsia="Calibri" w:hAnsi="Times New Roman" w:cs="Times New Roman"/>
          <w:color w:val="000000" w:themeColor="text1"/>
          <w:sz w:val="23"/>
          <w:szCs w:val="23"/>
        </w:rPr>
        <w:t xml:space="preserve"> data </w:t>
      </w:r>
      <w:r>
        <w:rPr>
          <w:rFonts w:ascii="Times New Roman" w:eastAsia="Calibri" w:hAnsi="Times New Roman" w:cs="Times New Roman"/>
          <w:color w:val="000000" w:themeColor="text1"/>
          <w:sz w:val="23"/>
          <w:szCs w:val="23"/>
          <w:lang w:val="id-ID"/>
        </w:rPr>
        <w:t>k</w:t>
      </w:r>
      <w:proofErr w:type="spellStart"/>
      <w:r>
        <w:rPr>
          <w:rFonts w:ascii="Times New Roman" w:eastAsia="Calibri" w:hAnsi="Times New Roman" w:cs="Times New Roman"/>
          <w:color w:val="000000" w:themeColor="text1"/>
          <w:sz w:val="23"/>
          <w:szCs w:val="23"/>
        </w:rPr>
        <w:t>ualitatif</w:t>
      </w:r>
      <w:proofErr w:type="spellEnd"/>
      <w:r>
        <w:rPr>
          <w:rFonts w:ascii="Times New Roman" w:eastAsia="Calibri" w:hAnsi="Times New Roman" w:cs="Times New Roman"/>
          <w:color w:val="000000" w:themeColor="text1"/>
          <w:sz w:val="23"/>
          <w:szCs w:val="23"/>
          <w:lang w:val="id-ID"/>
        </w:rPr>
        <w:t>.</w:t>
      </w:r>
      <w:proofErr w:type="gramEnd"/>
      <w:r>
        <w:rPr>
          <w:rFonts w:ascii="Times New Roman" w:eastAsia="Calibri" w:hAnsi="Times New Roman" w:cs="Times New Roman"/>
          <w:color w:val="000000" w:themeColor="text1"/>
          <w:sz w:val="23"/>
          <w:szCs w:val="23"/>
          <w:lang w:val="id-ID"/>
        </w:rPr>
        <w:t xml:space="preserve"> Analisis data adalah proses mencari dan menyusun secara sistematis data yang diperoleh dari hasil wawancara, catatan lapangan, dan dokumentasi (Sugiyono, 2015:244) </w:t>
      </w:r>
      <w:proofErr w:type="spellStart"/>
      <w:r>
        <w:rPr>
          <w:rFonts w:ascii="Times New Roman" w:eastAsia="Calibri" w:hAnsi="Times New Roman" w:cs="Times New Roman"/>
          <w:color w:val="000000" w:themeColor="text1"/>
          <w:sz w:val="23"/>
          <w:szCs w:val="23"/>
        </w:rPr>
        <w:t>Metode</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analisis</w:t>
      </w:r>
      <w:proofErr w:type="spellEnd"/>
      <w:r>
        <w:rPr>
          <w:rFonts w:ascii="Times New Roman" w:eastAsia="Calibri" w:hAnsi="Times New Roman" w:cs="Times New Roman"/>
          <w:color w:val="000000" w:themeColor="text1"/>
          <w:sz w:val="23"/>
          <w:szCs w:val="23"/>
        </w:rPr>
        <w:t xml:space="preserve"> data yang </w:t>
      </w:r>
      <w:proofErr w:type="spellStart"/>
      <w:r>
        <w:rPr>
          <w:rFonts w:ascii="Times New Roman" w:eastAsia="Calibri" w:hAnsi="Times New Roman" w:cs="Times New Roman"/>
          <w:color w:val="000000" w:themeColor="text1"/>
          <w:sz w:val="23"/>
          <w:szCs w:val="23"/>
        </w:rPr>
        <w:t>digunakan</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adalah</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deskriptif</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kualitatif</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dengan</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melakukan</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pendekatan</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dengan</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metode</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analisis</w:t>
      </w:r>
      <w:proofErr w:type="spellEnd"/>
      <w:r>
        <w:rPr>
          <w:rFonts w:ascii="Times New Roman" w:eastAsia="Calibri" w:hAnsi="Times New Roman" w:cs="Times New Roman"/>
          <w:color w:val="000000" w:themeColor="text1"/>
          <w:sz w:val="23"/>
          <w:szCs w:val="23"/>
        </w:rPr>
        <w:t xml:space="preserve"> data </w:t>
      </w:r>
      <w:proofErr w:type="spellStart"/>
      <w:r>
        <w:rPr>
          <w:rFonts w:ascii="Times New Roman" w:eastAsia="Calibri" w:hAnsi="Times New Roman" w:cs="Times New Roman"/>
          <w:color w:val="000000" w:themeColor="text1"/>
          <w:sz w:val="23"/>
          <w:szCs w:val="23"/>
        </w:rPr>
        <w:t>kualitatif</w:t>
      </w:r>
      <w:proofErr w:type="spellEnd"/>
      <w:r>
        <w:rPr>
          <w:rFonts w:ascii="Times New Roman" w:eastAsia="Calibri" w:hAnsi="Times New Roman" w:cs="Times New Roman"/>
          <w:color w:val="000000" w:themeColor="text1"/>
          <w:sz w:val="23"/>
          <w:szCs w:val="23"/>
          <w:lang w:val="id-ID"/>
        </w:rPr>
        <w:t xml:space="preserve"> model </w:t>
      </w:r>
      <w:proofErr w:type="spellStart"/>
      <w:r>
        <w:rPr>
          <w:rFonts w:ascii="Times New Roman" w:eastAsia="Calibri" w:hAnsi="Times New Roman" w:cs="Times New Roman"/>
          <w:color w:val="000000" w:themeColor="text1"/>
          <w:sz w:val="23"/>
          <w:szCs w:val="23"/>
        </w:rPr>
        <w:t>interaktif</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dari</w:t>
      </w:r>
      <w:proofErr w:type="spellEnd"/>
      <w:r>
        <w:rPr>
          <w:rFonts w:ascii="Times New Roman" w:eastAsia="Calibri" w:hAnsi="Times New Roman" w:cs="Times New Roman"/>
          <w:color w:val="000000" w:themeColor="text1"/>
          <w:sz w:val="23"/>
          <w:szCs w:val="23"/>
        </w:rPr>
        <w:t xml:space="preserve"> </w:t>
      </w:r>
      <w:r>
        <w:rPr>
          <w:rFonts w:ascii="Times New Roman" w:eastAsia="Calibri" w:hAnsi="Times New Roman" w:cs="Times New Roman"/>
          <w:iCs/>
          <w:color w:val="000000" w:themeColor="text1"/>
          <w:sz w:val="23"/>
          <w:szCs w:val="23"/>
        </w:rPr>
        <w:t xml:space="preserve">Miles </w:t>
      </w:r>
      <w:proofErr w:type="spellStart"/>
      <w:r>
        <w:rPr>
          <w:rFonts w:ascii="Times New Roman" w:eastAsia="Calibri" w:hAnsi="Times New Roman" w:cs="Times New Roman"/>
          <w:iCs/>
          <w:color w:val="000000" w:themeColor="text1"/>
          <w:sz w:val="23"/>
          <w:szCs w:val="23"/>
        </w:rPr>
        <w:t>dan</w:t>
      </w:r>
      <w:proofErr w:type="spellEnd"/>
      <w:r>
        <w:rPr>
          <w:rFonts w:ascii="Times New Roman" w:eastAsia="Calibri" w:hAnsi="Times New Roman" w:cs="Times New Roman"/>
          <w:iCs/>
          <w:color w:val="000000" w:themeColor="text1"/>
          <w:sz w:val="23"/>
          <w:szCs w:val="23"/>
        </w:rPr>
        <w:t xml:space="preserve"> </w:t>
      </w:r>
      <w:proofErr w:type="spellStart"/>
      <w:r>
        <w:rPr>
          <w:rFonts w:ascii="Times New Roman" w:eastAsia="Calibri" w:hAnsi="Times New Roman" w:cs="Times New Roman"/>
          <w:iCs/>
          <w:color w:val="000000" w:themeColor="text1"/>
          <w:sz w:val="23"/>
          <w:szCs w:val="23"/>
        </w:rPr>
        <w:t>Huberman</w:t>
      </w:r>
      <w:proofErr w:type="spellEnd"/>
      <w:r>
        <w:rPr>
          <w:rFonts w:ascii="Times New Roman" w:eastAsia="Calibri" w:hAnsi="Times New Roman" w:cs="Times New Roman"/>
          <w:i/>
          <w:color w:val="000000" w:themeColor="text1"/>
          <w:sz w:val="23"/>
          <w:szCs w:val="23"/>
        </w:rPr>
        <w:t xml:space="preserve"> </w:t>
      </w:r>
      <w:proofErr w:type="spellStart"/>
      <w:r>
        <w:rPr>
          <w:rFonts w:ascii="Times New Roman" w:eastAsia="Calibri" w:hAnsi="Times New Roman" w:cs="Times New Roman"/>
          <w:color w:val="000000" w:themeColor="text1"/>
          <w:sz w:val="23"/>
          <w:szCs w:val="23"/>
        </w:rPr>
        <w:t>dalam</w:t>
      </w:r>
      <w:proofErr w:type="spellEnd"/>
      <w:r>
        <w:rPr>
          <w:rFonts w:ascii="Times New Roman" w:eastAsia="Calibri" w:hAnsi="Times New Roman" w:cs="Times New Roman"/>
          <w:color w:val="000000" w:themeColor="text1"/>
          <w:sz w:val="23"/>
          <w:szCs w:val="23"/>
        </w:rPr>
        <w:t xml:space="preserve"> </w:t>
      </w:r>
      <w:proofErr w:type="spellStart"/>
      <w:r>
        <w:rPr>
          <w:rFonts w:ascii="Times New Roman" w:eastAsia="Calibri" w:hAnsi="Times New Roman" w:cs="Times New Roman"/>
          <w:color w:val="000000" w:themeColor="text1"/>
          <w:sz w:val="23"/>
          <w:szCs w:val="23"/>
        </w:rPr>
        <w:t>Sugiyono</w:t>
      </w:r>
      <w:proofErr w:type="spellEnd"/>
      <w:r>
        <w:rPr>
          <w:rFonts w:ascii="Times New Roman" w:eastAsia="Calibri" w:hAnsi="Times New Roman" w:cs="Times New Roman"/>
          <w:color w:val="000000" w:themeColor="text1"/>
          <w:sz w:val="23"/>
          <w:szCs w:val="23"/>
        </w:rPr>
        <w:t xml:space="preserve"> (20</w:t>
      </w:r>
      <w:r>
        <w:rPr>
          <w:rFonts w:ascii="Times New Roman" w:eastAsia="Calibri" w:hAnsi="Times New Roman" w:cs="Times New Roman"/>
          <w:color w:val="000000" w:themeColor="text1"/>
          <w:sz w:val="23"/>
          <w:szCs w:val="23"/>
          <w:lang w:val="id-ID"/>
        </w:rPr>
        <w:t>15</w:t>
      </w:r>
      <w:r>
        <w:rPr>
          <w:rFonts w:ascii="Times New Roman" w:eastAsia="Calibri" w:hAnsi="Times New Roman" w:cs="Times New Roman"/>
          <w:color w:val="000000" w:themeColor="text1"/>
          <w:sz w:val="23"/>
          <w:szCs w:val="23"/>
        </w:rPr>
        <w:t xml:space="preserve">:247) </w:t>
      </w:r>
      <w:r>
        <w:rPr>
          <w:rFonts w:ascii="Times New Roman" w:eastAsia="Calibri" w:hAnsi="Times New Roman" w:cs="Times New Roman"/>
          <w:color w:val="000000" w:themeColor="text1"/>
          <w:sz w:val="23"/>
          <w:szCs w:val="23"/>
          <w:lang w:val="id-ID"/>
        </w:rPr>
        <w:t>yakni adalah sebagai berikut :</w:t>
      </w:r>
    </w:p>
    <w:p w:rsidR="009E1025" w:rsidRDefault="00547839" w:rsidP="009E1025">
      <w:pPr>
        <w:pStyle w:val="ListParagraph"/>
        <w:numPr>
          <w:ilvl w:val="0"/>
          <w:numId w:val="9"/>
        </w:numPr>
        <w:spacing w:after="0" w:line="240" w:lineRule="auto"/>
        <w:ind w:left="283" w:hangingChars="123" w:hanging="283"/>
        <w:contextualSpacing/>
        <w:jc w:val="both"/>
        <w:rPr>
          <w:rFonts w:ascii="Times New Roman" w:hAnsi="Times New Roman"/>
          <w:sz w:val="23"/>
          <w:szCs w:val="23"/>
        </w:rPr>
      </w:pPr>
      <w:proofErr w:type="spellStart"/>
      <w:r>
        <w:rPr>
          <w:rFonts w:ascii="Times New Roman" w:hAnsi="Times New Roman"/>
          <w:sz w:val="23"/>
          <w:szCs w:val="23"/>
        </w:rPr>
        <w:t>Pengumpulan</w:t>
      </w:r>
      <w:proofErr w:type="spellEnd"/>
      <w:r>
        <w:rPr>
          <w:rFonts w:ascii="Times New Roman" w:hAnsi="Times New Roman"/>
          <w:sz w:val="23"/>
          <w:szCs w:val="23"/>
        </w:rPr>
        <w:t xml:space="preserve"> Data</w:t>
      </w:r>
    </w:p>
    <w:p w:rsidR="009E1025" w:rsidRDefault="00547839" w:rsidP="009E1025">
      <w:pPr>
        <w:pStyle w:val="ListParagraph"/>
        <w:numPr>
          <w:ilvl w:val="0"/>
          <w:numId w:val="9"/>
        </w:numPr>
        <w:spacing w:after="0" w:line="240" w:lineRule="auto"/>
        <w:ind w:left="283" w:hangingChars="123" w:hanging="283"/>
        <w:contextualSpacing/>
        <w:jc w:val="both"/>
        <w:rPr>
          <w:rFonts w:ascii="Times New Roman" w:hAnsi="Times New Roman"/>
          <w:sz w:val="23"/>
          <w:szCs w:val="23"/>
        </w:rPr>
      </w:pPr>
      <w:proofErr w:type="spellStart"/>
      <w:r>
        <w:rPr>
          <w:rFonts w:ascii="Times New Roman" w:hAnsi="Times New Roman"/>
          <w:sz w:val="23"/>
          <w:szCs w:val="23"/>
        </w:rPr>
        <w:t>Reduksi</w:t>
      </w:r>
      <w:proofErr w:type="spellEnd"/>
      <w:r>
        <w:rPr>
          <w:rFonts w:ascii="Times New Roman" w:hAnsi="Times New Roman"/>
          <w:sz w:val="23"/>
          <w:szCs w:val="23"/>
        </w:rPr>
        <w:t xml:space="preserve"> Data</w:t>
      </w:r>
    </w:p>
    <w:p w:rsidR="009E1025" w:rsidRDefault="00547839" w:rsidP="009E1025">
      <w:pPr>
        <w:pStyle w:val="ListParagraph"/>
        <w:numPr>
          <w:ilvl w:val="0"/>
          <w:numId w:val="9"/>
        </w:numPr>
        <w:spacing w:after="0" w:line="240" w:lineRule="auto"/>
        <w:ind w:left="283" w:hangingChars="123" w:hanging="283"/>
        <w:contextualSpacing/>
        <w:jc w:val="both"/>
        <w:rPr>
          <w:rFonts w:ascii="Times New Roman" w:hAnsi="Times New Roman"/>
          <w:sz w:val="23"/>
          <w:szCs w:val="23"/>
        </w:rPr>
      </w:pPr>
      <w:proofErr w:type="spellStart"/>
      <w:r>
        <w:rPr>
          <w:rFonts w:ascii="Times New Roman" w:hAnsi="Times New Roman"/>
          <w:sz w:val="23"/>
          <w:szCs w:val="23"/>
        </w:rPr>
        <w:t>Penyajian</w:t>
      </w:r>
      <w:proofErr w:type="spellEnd"/>
      <w:r>
        <w:rPr>
          <w:rFonts w:ascii="Times New Roman" w:hAnsi="Times New Roman"/>
          <w:sz w:val="23"/>
          <w:szCs w:val="23"/>
        </w:rPr>
        <w:t xml:space="preserve"> Data </w:t>
      </w:r>
    </w:p>
    <w:p w:rsidR="009E1025" w:rsidRDefault="00547839" w:rsidP="009E1025">
      <w:pPr>
        <w:pStyle w:val="ListParagraph"/>
        <w:numPr>
          <w:ilvl w:val="0"/>
          <w:numId w:val="9"/>
        </w:numPr>
        <w:spacing w:after="0" w:line="240" w:lineRule="auto"/>
        <w:ind w:left="283" w:hangingChars="123" w:hanging="283"/>
        <w:contextualSpacing/>
        <w:jc w:val="both"/>
        <w:rPr>
          <w:rFonts w:ascii="Times New Roman" w:hAnsi="Times New Roman"/>
          <w:sz w:val="23"/>
          <w:szCs w:val="23"/>
        </w:rPr>
      </w:pPr>
      <w:proofErr w:type="spellStart"/>
      <w:r>
        <w:rPr>
          <w:rFonts w:ascii="Times New Roman" w:hAnsi="Times New Roman"/>
          <w:sz w:val="23"/>
          <w:szCs w:val="23"/>
        </w:rPr>
        <w:t>Kesimpulan</w:t>
      </w:r>
      <w:proofErr w:type="spellEnd"/>
      <w:r>
        <w:rPr>
          <w:rFonts w:ascii="Times New Roman" w:hAnsi="Times New Roman"/>
          <w:sz w:val="23"/>
          <w:szCs w:val="23"/>
        </w:rPr>
        <w:t xml:space="preserve">, </w:t>
      </w:r>
      <w:proofErr w:type="spellStart"/>
      <w:r>
        <w:rPr>
          <w:rFonts w:ascii="Times New Roman" w:hAnsi="Times New Roman"/>
          <w:sz w:val="23"/>
          <w:szCs w:val="23"/>
        </w:rPr>
        <w:t>Penarikan</w:t>
      </w:r>
      <w:proofErr w:type="spellEnd"/>
      <w:r>
        <w:rPr>
          <w:rFonts w:ascii="Times New Roman" w:hAnsi="Times New Roman"/>
          <w:sz w:val="23"/>
          <w:szCs w:val="23"/>
        </w:rPr>
        <w:t xml:space="preserve"> </w:t>
      </w:r>
      <w:proofErr w:type="spellStart"/>
      <w:r>
        <w:rPr>
          <w:rFonts w:ascii="Times New Roman" w:hAnsi="Times New Roman"/>
          <w:sz w:val="23"/>
          <w:szCs w:val="23"/>
        </w:rPr>
        <w:t>atau</w:t>
      </w:r>
      <w:proofErr w:type="spellEnd"/>
      <w:r>
        <w:rPr>
          <w:rFonts w:ascii="Times New Roman" w:hAnsi="Times New Roman"/>
          <w:sz w:val="23"/>
          <w:szCs w:val="23"/>
        </w:rPr>
        <w:t xml:space="preserve"> </w:t>
      </w:r>
      <w:proofErr w:type="spellStart"/>
      <w:r>
        <w:rPr>
          <w:rFonts w:ascii="Times New Roman" w:hAnsi="Times New Roman"/>
          <w:sz w:val="23"/>
          <w:szCs w:val="23"/>
        </w:rPr>
        <w:t>Verifikasi</w:t>
      </w:r>
      <w:proofErr w:type="spellEnd"/>
    </w:p>
    <w:p w:rsidR="009E1025" w:rsidRDefault="009E1025">
      <w:pPr>
        <w:spacing w:after="0" w:line="240" w:lineRule="auto"/>
        <w:jc w:val="both"/>
        <w:rPr>
          <w:rFonts w:ascii="Times New Roman" w:eastAsia="Calibri" w:hAnsi="Times New Roman" w:cs="Times New Roman"/>
          <w:color w:val="000000" w:themeColor="text1"/>
          <w:sz w:val="23"/>
          <w:szCs w:val="23"/>
          <w:lang w:val="id-ID"/>
        </w:rPr>
      </w:pPr>
    </w:p>
    <w:p w:rsidR="009E1025" w:rsidRDefault="00547839">
      <w:pPr>
        <w:spacing w:after="0" w:line="240" w:lineRule="auto"/>
        <w:jc w:val="both"/>
        <w:rPr>
          <w:rFonts w:ascii="Times New Roman" w:hAnsi="Times New Roman" w:cs="Times New Roman"/>
          <w:b/>
          <w:sz w:val="23"/>
          <w:szCs w:val="23"/>
        </w:rPr>
      </w:pPr>
      <w:proofErr w:type="spellStart"/>
      <w:r>
        <w:rPr>
          <w:rFonts w:ascii="Times New Roman" w:hAnsi="Times New Roman" w:cs="Times New Roman"/>
          <w:b/>
          <w:sz w:val="23"/>
          <w:szCs w:val="23"/>
        </w:rPr>
        <w:t>Hasil</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Penelitian</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dan</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Pembahasan</w:t>
      </w:r>
      <w:proofErr w:type="spellEnd"/>
    </w:p>
    <w:p w:rsidR="009E1025" w:rsidRDefault="00547839">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Borneo Football Club Samarinda</w:t>
      </w:r>
    </w:p>
    <w:p w:rsidR="00BF09A9" w:rsidRDefault="00547839" w:rsidP="00BF09A9">
      <w:pPr>
        <w:spacing w:after="0" w:line="240" w:lineRule="auto"/>
        <w:ind w:firstLineChars="246" w:firstLine="566"/>
        <w:jc w:val="both"/>
        <w:rPr>
          <w:rFonts w:ascii="Times New Roman" w:eastAsia="sans-serif" w:hAnsi="Times New Roman" w:cs="Times New Roman"/>
          <w:sz w:val="23"/>
          <w:szCs w:val="23"/>
          <w:shd w:val="clear" w:color="auto" w:fill="FFFFFF"/>
          <w:lang w:val="id-ID"/>
        </w:rPr>
      </w:pPr>
      <w:r>
        <w:rPr>
          <w:rFonts w:ascii="Times New Roman" w:eastAsia="sans-serif" w:hAnsi="Times New Roman" w:cs="Times New Roman"/>
          <w:i/>
          <w:iCs/>
          <w:sz w:val="23"/>
          <w:szCs w:val="23"/>
          <w:shd w:val="clear" w:color="auto" w:fill="FFFFFF"/>
          <w:lang w:val="id-ID"/>
        </w:rPr>
        <w:t>Borneo Football Club</w:t>
      </w:r>
      <w:r>
        <w:rPr>
          <w:rFonts w:ascii="Times New Roman" w:eastAsia="sans-serif" w:hAnsi="Times New Roman" w:cs="Times New Roman"/>
          <w:sz w:val="23"/>
          <w:szCs w:val="23"/>
          <w:shd w:val="clear" w:color="auto" w:fill="FFFFFF"/>
          <w:lang w:val="id-ID"/>
        </w:rPr>
        <w:t xml:space="preserve"> adalah salah satu klub sepak bola Indonesia asal Kota Samarinda, Kalimantan Timur. Klub sepak bola ini didirikan pada tanggal 07 Maret 2014, </w:t>
      </w:r>
      <w:r>
        <w:rPr>
          <w:rFonts w:ascii="Times New Roman" w:eastAsia="sans-serif" w:hAnsi="Times New Roman" w:cs="Times New Roman"/>
          <w:i/>
          <w:iCs/>
          <w:sz w:val="23"/>
          <w:szCs w:val="23"/>
          <w:shd w:val="clear" w:color="auto" w:fill="FFFFFF"/>
          <w:lang w:val="id-ID"/>
        </w:rPr>
        <w:t>Borneo Football Club</w:t>
      </w:r>
      <w:r>
        <w:rPr>
          <w:rFonts w:ascii="Times New Roman" w:eastAsia="sans-serif" w:hAnsi="Times New Roman" w:cs="Times New Roman"/>
          <w:sz w:val="23"/>
          <w:szCs w:val="23"/>
          <w:shd w:val="clear" w:color="auto" w:fill="FFFFFF"/>
          <w:lang w:val="id-ID"/>
        </w:rPr>
        <w:t xml:space="preserve"> berdiri dibawah PT (Perseroan Terbatas) berbadan hukum yakni PT Nahusam Pratama Indonesia. Latarbelakang </w:t>
      </w:r>
      <w:r>
        <w:rPr>
          <w:rFonts w:ascii="Times New Roman" w:eastAsia="sans-serif" w:hAnsi="Times New Roman" w:cs="Times New Roman"/>
          <w:i/>
          <w:iCs/>
          <w:sz w:val="23"/>
          <w:szCs w:val="23"/>
          <w:shd w:val="clear" w:color="auto" w:fill="FFFFFF"/>
          <w:lang w:val="id-ID"/>
        </w:rPr>
        <w:t>Borneo Football Club</w:t>
      </w:r>
      <w:r>
        <w:rPr>
          <w:rFonts w:ascii="Times New Roman" w:eastAsia="sans-serif" w:hAnsi="Times New Roman" w:cs="Times New Roman"/>
          <w:sz w:val="23"/>
          <w:szCs w:val="23"/>
          <w:shd w:val="clear" w:color="auto" w:fill="FFFFFF"/>
          <w:lang w:val="id-ID"/>
        </w:rPr>
        <w:t xml:space="preserve"> berdiri dari ide untuk membentuk klub profesional yang dilakukan kelompok suporter klub sepakbola Pusamania yang sebelumnya merupakan suporter dari Persisam Putra. Pusamania adalah singkatan dari Putra Samarinda Mania yang berdiri pada tahun 1994, julukan ini diberikan untuk para pendukung kesebelasan sepak bola Samarinda.</w:t>
      </w:r>
    </w:p>
    <w:p w:rsidR="009E1025" w:rsidRDefault="00547839" w:rsidP="00BF09A9">
      <w:pPr>
        <w:spacing w:after="0" w:line="240" w:lineRule="auto"/>
        <w:ind w:firstLineChars="246" w:firstLine="566"/>
        <w:jc w:val="both"/>
        <w:rPr>
          <w:rFonts w:ascii="Times New Roman" w:eastAsia="sans-serif" w:hAnsi="Times New Roman" w:cs="Times New Roman"/>
          <w:sz w:val="23"/>
          <w:szCs w:val="23"/>
          <w:shd w:val="clear" w:color="auto" w:fill="FFFFFF"/>
          <w:lang w:val="id-ID"/>
        </w:rPr>
      </w:pPr>
      <w:r>
        <w:rPr>
          <w:rFonts w:ascii="Times New Roman" w:eastAsia="sans-serif" w:hAnsi="Times New Roman" w:cs="Times New Roman"/>
          <w:sz w:val="23"/>
          <w:szCs w:val="23"/>
          <w:shd w:val="clear" w:color="auto" w:fill="FFFFFF"/>
          <w:lang w:val="id-ID"/>
        </w:rPr>
        <w:t xml:space="preserve">Nama </w:t>
      </w:r>
      <w:r>
        <w:rPr>
          <w:rFonts w:ascii="Times New Roman" w:eastAsia="sans-serif" w:hAnsi="Times New Roman" w:cs="Times New Roman"/>
          <w:i/>
          <w:iCs/>
          <w:sz w:val="23"/>
          <w:szCs w:val="23"/>
          <w:shd w:val="clear" w:color="auto" w:fill="FFFFFF"/>
          <w:lang w:val="id-ID"/>
        </w:rPr>
        <w:t>Borneo</w:t>
      </w:r>
      <w:r>
        <w:rPr>
          <w:rFonts w:ascii="Times New Roman" w:eastAsia="sans-serif" w:hAnsi="Times New Roman" w:cs="Times New Roman"/>
          <w:sz w:val="23"/>
          <w:szCs w:val="23"/>
          <w:shd w:val="clear" w:color="auto" w:fill="FFFFFF"/>
          <w:lang w:val="id-ID"/>
        </w:rPr>
        <w:t xml:space="preserve"> muncul pada saat mereka berlaga di Divisi Utama Liga Indonesia 2014 setelah mengakuisisi salah satu klub berlisensi profesional asal Pulau Madura, yakni Perseba Super Bangkalan. Nama </w:t>
      </w:r>
      <w:r>
        <w:rPr>
          <w:rFonts w:ascii="Times New Roman" w:eastAsia="sans-serif" w:hAnsi="Times New Roman" w:cs="Times New Roman"/>
          <w:i/>
          <w:iCs/>
          <w:sz w:val="23"/>
          <w:szCs w:val="23"/>
          <w:shd w:val="clear" w:color="auto" w:fill="FFFFFF"/>
          <w:lang w:val="id-ID"/>
        </w:rPr>
        <w:t>Borneo</w:t>
      </w:r>
      <w:r>
        <w:rPr>
          <w:rFonts w:ascii="Times New Roman" w:eastAsia="sans-serif" w:hAnsi="Times New Roman" w:cs="Times New Roman"/>
          <w:sz w:val="23"/>
          <w:szCs w:val="23"/>
          <w:shd w:val="clear" w:color="auto" w:fill="FFFFFF"/>
          <w:lang w:val="id-ID"/>
        </w:rPr>
        <w:t xml:space="preserve"> dipilih karena jajaran direksi </w:t>
      </w:r>
      <w:r>
        <w:rPr>
          <w:rFonts w:ascii="Times New Roman" w:eastAsia="sans-serif" w:hAnsi="Times New Roman" w:cs="Times New Roman"/>
          <w:i/>
          <w:iCs/>
          <w:sz w:val="23"/>
          <w:szCs w:val="23"/>
          <w:shd w:val="clear" w:color="auto" w:fill="FFFFFF"/>
          <w:lang w:val="id-ID"/>
        </w:rPr>
        <w:t>Pusamania Borneo Football Club</w:t>
      </w:r>
      <w:r>
        <w:rPr>
          <w:rFonts w:ascii="Times New Roman" w:eastAsia="sans-serif" w:hAnsi="Times New Roman" w:cs="Times New Roman"/>
          <w:sz w:val="23"/>
          <w:szCs w:val="23"/>
          <w:shd w:val="clear" w:color="auto" w:fill="FFFFFF"/>
          <w:lang w:val="id-ID"/>
        </w:rPr>
        <w:t xml:space="preserve"> ingin klub ini tak hanya mengharumkan nama Kota Samarinda, melainkan juga mengangkat nama Pulau Kalimantan di kancah sepak bola Nasional dan Internasional. Tahun 2014 menjadi titik permulaan </w:t>
      </w:r>
      <w:r>
        <w:rPr>
          <w:rFonts w:ascii="Times New Roman" w:eastAsia="sans-serif" w:hAnsi="Times New Roman" w:cs="Times New Roman"/>
          <w:i/>
          <w:iCs/>
          <w:sz w:val="23"/>
          <w:szCs w:val="23"/>
          <w:shd w:val="clear" w:color="auto" w:fill="FFFFFF"/>
          <w:lang w:val="id-ID"/>
        </w:rPr>
        <w:t xml:space="preserve">Pusamania Borneo Football Club </w:t>
      </w:r>
      <w:r>
        <w:rPr>
          <w:rFonts w:ascii="Times New Roman" w:eastAsia="sans-serif" w:hAnsi="Times New Roman" w:cs="Times New Roman"/>
          <w:sz w:val="23"/>
          <w:szCs w:val="23"/>
          <w:shd w:val="clear" w:color="auto" w:fill="FFFFFF"/>
          <w:lang w:val="id-ID"/>
        </w:rPr>
        <w:t>berlaga di kompetisi sepak bola Indonesia.</w:t>
      </w:r>
    </w:p>
    <w:p w:rsidR="009E1025" w:rsidRDefault="009E1025">
      <w:pPr>
        <w:spacing w:after="0" w:line="240" w:lineRule="auto"/>
        <w:jc w:val="both"/>
        <w:rPr>
          <w:rFonts w:ascii="Times New Roman" w:eastAsia="sans-serif" w:hAnsi="Times New Roman" w:cs="Times New Roman"/>
          <w:b/>
          <w:bCs/>
          <w:i/>
          <w:iCs/>
          <w:sz w:val="23"/>
          <w:szCs w:val="23"/>
          <w:shd w:val="clear" w:color="auto" w:fill="FFFFFF"/>
          <w:lang w:val="id-ID"/>
        </w:rPr>
      </w:pPr>
    </w:p>
    <w:p w:rsidR="009E1025" w:rsidRDefault="00547839">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lastRenderedPageBreak/>
        <w:t>Aspek-Aspek Sepak Bola Profesional</w:t>
      </w:r>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Dalam hal aspek atau persyaratan khusus oleh AFC </w:t>
      </w:r>
      <w:r>
        <w:rPr>
          <w:rFonts w:ascii="Times New Roman" w:eastAsia="Calibri" w:hAnsi="Times New Roman"/>
          <w:i/>
          <w:iCs/>
          <w:color w:val="000000"/>
          <w:sz w:val="23"/>
          <w:szCs w:val="23"/>
          <w:lang w:val="id-ID"/>
        </w:rPr>
        <w:t>(A</w:t>
      </w:r>
      <w:r>
        <w:rPr>
          <w:rFonts w:ascii="Times New Roman" w:eastAsia="Calibri" w:hAnsi="Times New Roman"/>
          <w:i/>
          <w:color w:val="000000"/>
          <w:sz w:val="23"/>
          <w:szCs w:val="23"/>
          <w:lang w:val="id-ID"/>
        </w:rPr>
        <w:t>sian Football Confederation)</w:t>
      </w:r>
      <w:r>
        <w:rPr>
          <w:rFonts w:ascii="Times New Roman" w:hAnsi="Times New Roman" w:cs="Times New Roman"/>
          <w:sz w:val="23"/>
          <w:szCs w:val="23"/>
          <w:lang w:val="id-ID"/>
        </w:rPr>
        <w:t xml:space="preserve"> yang harus dipenuhi agar sebuah klub dapat mengikuti kompetisi baik nasional, regional, maupun  internasional antara lain </w:t>
      </w:r>
    </w:p>
    <w:p w:rsidR="009E1025" w:rsidRDefault="00547839">
      <w:pPr>
        <w:numPr>
          <w:ilvl w:val="0"/>
          <w:numId w:val="10"/>
        </w:numPr>
        <w:tabs>
          <w:tab w:val="clear" w:pos="425"/>
        </w:tabs>
        <w:spacing w:after="0" w:line="240" w:lineRule="auto"/>
        <w:ind w:left="284" w:hanging="284"/>
        <w:jc w:val="both"/>
        <w:rPr>
          <w:rFonts w:ascii="Times New Roman" w:hAnsi="Times New Roman" w:cs="Times New Roman"/>
          <w:sz w:val="23"/>
          <w:szCs w:val="23"/>
          <w:lang w:val="id-ID"/>
        </w:rPr>
      </w:pPr>
      <w:r>
        <w:rPr>
          <w:rFonts w:ascii="Times New Roman" w:hAnsi="Times New Roman" w:cs="Times New Roman"/>
          <w:sz w:val="23"/>
          <w:szCs w:val="23"/>
          <w:lang w:val="id-ID"/>
        </w:rPr>
        <w:t>aspek olahraga, yang dilaksanakan oleh klub yaitu pembinaan usia muda dan pelayanan kesehatan medis yang komprehensif.</w:t>
      </w:r>
    </w:p>
    <w:p w:rsidR="009E1025" w:rsidRDefault="00547839">
      <w:pPr>
        <w:numPr>
          <w:ilvl w:val="0"/>
          <w:numId w:val="10"/>
        </w:numPr>
        <w:tabs>
          <w:tab w:val="clear" w:pos="425"/>
        </w:tabs>
        <w:spacing w:after="0" w:line="240" w:lineRule="auto"/>
        <w:ind w:left="284" w:hanging="284"/>
        <w:jc w:val="both"/>
        <w:rPr>
          <w:rFonts w:ascii="Times New Roman" w:hAnsi="Times New Roman" w:cs="Times New Roman"/>
          <w:sz w:val="23"/>
          <w:szCs w:val="23"/>
          <w:lang w:val="id-ID"/>
        </w:rPr>
      </w:pPr>
      <w:r>
        <w:rPr>
          <w:rFonts w:ascii="Times New Roman" w:hAnsi="Times New Roman" w:cs="Times New Roman"/>
          <w:sz w:val="23"/>
          <w:szCs w:val="23"/>
          <w:lang w:val="id-ID"/>
        </w:rPr>
        <w:t>aspek infrastruktur, yaitu fasilitas Stadion Segiri Samarinda yang memadai di sewa dalam jangka waktu panjang, dan perawatan stadion seperti rumput, tempat duduk, dan hal-hal teknik bekerjasama dengan UPTD Sarana dan Prasarana Olahraga Kota Samarinda.</w:t>
      </w:r>
    </w:p>
    <w:p w:rsidR="009E1025" w:rsidRDefault="00547839">
      <w:pPr>
        <w:numPr>
          <w:ilvl w:val="0"/>
          <w:numId w:val="10"/>
        </w:numPr>
        <w:tabs>
          <w:tab w:val="clear" w:pos="425"/>
        </w:tabs>
        <w:spacing w:after="0" w:line="240" w:lineRule="auto"/>
        <w:ind w:left="284" w:hanging="284"/>
        <w:jc w:val="both"/>
        <w:rPr>
          <w:rFonts w:ascii="Times New Roman" w:hAnsi="Times New Roman" w:cs="Times New Roman"/>
          <w:sz w:val="23"/>
          <w:szCs w:val="23"/>
          <w:lang w:val="id-ID"/>
        </w:rPr>
      </w:pPr>
      <w:r>
        <w:rPr>
          <w:rFonts w:ascii="Times New Roman" w:hAnsi="Times New Roman" w:cs="Times New Roman"/>
          <w:sz w:val="23"/>
          <w:szCs w:val="23"/>
          <w:lang w:val="id-ID"/>
        </w:rPr>
        <w:t>aspek personal dan administrasi,  yang dilaksanakan yaitu sumber daya manusia yang merupakan anak-anak asli Samarinda dan bekerja sesuai keahlian. Sedangkan untuk klub pemain dan official memiliki lisensi masing-masing yang menjadi standar FIFA (Federation Of International Football Association).</w:t>
      </w:r>
    </w:p>
    <w:p w:rsidR="009E1025" w:rsidRDefault="00547839">
      <w:pPr>
        <w:numPr>
          <w:ilvl w:val="0"/>
          <w:numId w:val="10"/>
        </w:numPr>
        <w:tabs>
          <w:tab w:val="clear" w:pos="425"/>
        </w:tabs>
        <w:spacing w:after="0" w:line="240" w:lineRule="auto"/>
        <w:ind w:left="284" w:hanging="284"/>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aspek hukum, klub memiliki akte berdiri secara legal di bawah naungan hukum PT Nahusam Pratama Indonesia. Serta prosedur disiplin kode etik perusahaan yang ditujukan kepada pemain maupun pejabat klub, surat kontrak tertulis pemain profesional beserta </w:t>
      </w:r>
      <w:r>
        <w:rPr>
          <w:rFonts w:ascii="Times New Roman" w:hAnsi="Times New Roman" w:cs="Times New Roman"/>
          <w:i/>
          <w:iCs/>
          <w:sz w:val="23"/>
          <w:szCs w:val="23"/>
          <w:lang w:val="id-ID"/>
        </w:rPr>
        <w:t>official.</w:t>
      </w:r>
    </w:p>
    <w:p w:rsidR="009E1025" w:rsidRDefault="00547839">
      <w:pPr>
        <w:numPr>
          <w:ilvl w:val="0"/>
          <w:numId w:val="10"/>
        </w:numPr>
        <w:tabs>
          <w:tab w:val="clear" w:pos="425"/>
        </w:tabs>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id-ID"/>
        </w:rPr>
        <w:t xml:space="preserve">aspek keuangan, secara keuangan gaji berkaitan dengan pendanaan operasional klub. Klub memiliki transparansi keuangan yang jelas, seperti sumber keuangan klub dari </w:t>
      </w:r>
      <w:r>
        <w:rPr>
          <w:rFonts w:ascii="Times New Roman" w:hAnsi="Times New Roman" w:cs="Times New Roman"/>
          <w:i/>
          <w:iCs/>
          <w:sz w:val="23"/>
          <w:szCs w:val="23"/>
          <w:lang w:val="id-ID"/>
        </w:rPr>
        <w:t xml:space="preserve">owner </w:t>
      </w:r>
      <w:r>
        <w:rPr>
          <w:rFonts w:ascii="Times New Roman" w:hAnsi="Times New Roman" w:cs="Times New Roman"/>
          <w:sz w:val="23"/>
          <w:szCs w:val="23"/>
          <w:lang w:val="id-ID"/>
        </w:rPr>
        <w:t xml:space="preserve">sendiri, pemasukan </w:t>
      </w:r>
      <w:r>
        <w:rPr>
          <w:rFonts w:ascii="Times New Roman" w:hAnsi="Times New Roman" w:cs="Times New Roman"/>
          <w:i/>
          <w:iCs/>
          <w:sz w:val="23"/>
          <w:szCs w:val="23"/>
          <w:lang w:val="id-ID"/>
        </w:rPr>
        <w:t>sponsorship</w:t>
      </w:r>
      <w:r>
        <w:rPr>
          <w:rFonts w:ascii="Times New Roman" w:hAnsi="Times New Roman" w:cs="Times New Roman"/>
          <w:sz w:val="23"/>
          <w:szCs w:val="23"/>
          <w:lang w:val="id-ID"/>
        </w:rPr>
        <w:t xml:space="preserve">, penjualan tiket, serta penjualan </w:t>
      </w:r>
      <w:r>
        <w:rPr>
          <w:rFonts w:ascii="Times New Roman" w:hAnsi="Times New Roman" w:cs="Times New Roman"/>
          <w:i/>
          <w:iCs/>
          <w:sz w:val="23"/>
          <w:szCs w:val="23"/>
          <w:lang w:val="id-ID"/>
        </w:rPr>
        <w:t>merchandise,</w:t>
      </w:r>
      <w:r>
        <w:rPr>
          <w:rFonts w:ascii="Times New Roman" w:hAnsi="Times New Roman" w:cs="Times New Roman"/>
          <w:sz w:val="23"/>
          <w:szCs w:val="23"/>
          <w:lang w:val="id-ID"/>
        </w:rPr>
        <w:t xml:space="preserve"> biaya transfer pemain, pembayaran gaji pemain tepat waktu, pembayaran pajak perusahaan, dan perencanaan keuangan selama satu musim penuh, serta melakukan audit laporan keuangan tahunan.</w:t>
      </w:r>
    </w:p>
    <w:p w:rsidR="009E1025" w:rsidRDefault="009E1025">
      <w:pPr>
        <w:spacing w:after="0" w:line="240" w:lineRule="auto"/>
        <w:jc w:val="both"/>
        <w:rPr>
          <w:rFonts w:ascii="Times New Roman" w:eastAsia="sans-serif" w:hAnsi="Times New Roman" w:cs="Times New Roman"/>
          <w:b/>
          <w:bCs/>
          <w:i/>
          <w:iCs/>
          <w:sz w:val="23"/>
          <w:szCs w:val="23"/>
          <w:shd w:val="clear" w:color="auto" w:fill="FFFFFF"/>
          <w:lang w:val="id-ID"/>
        </w:rPr>
      </w:pPr>
    </w:p>
    <w:p w:rsidR="009E1025" w:rsidRDefault="00547839">
      <w:pPr>
        <w:spacing w:after="0" w:line="240" w:lineRule="auto"/>
        <w:jc w:val="both"/>
        <w:rPr>
          <w:rFonts w:ascii="Times New Roman" w:eastAsia="sans-serif" w:hAnsi="Times New Roman" w:cs="Times New Roman"/>
          <w:b/>
          <w:bCs/>
          <w:i/>
          <w:iCs/>
          <w:sz w:val="23"/>
          <w:szCs w:val="23"/>
          <w:shd w:val="clear" w:color="auto" w:fill="FFFFFF"/>
          <w:lang w:val="id-ID"/>
        </w:rPr>
      </w:pPr>
      <w:r>
        <w:rPr>
          <w:rFonts w:ascii="Times New Roman" w:eastAsia="sans-serif" w:hAnsi="Times New Roman" w:cs="Times New Roman"/>
          <w:b/>
          <w:bCs/>
          <w:i/>
          <w:iCs/>
          <w:sz w:val="23"/>
          <w:szCs w:val="23"/>
          <w:shd w:val="clear" w:color="auto" w:fill="FFFFFF"/>
          <w:lang w:val="id-ID"/>
        </w:rPr>
        <w:t>Advertising (Periklanan)</w:t>
      </w:r>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eastAsia="sans-serif" w:hAnsi="Times New Roman" w:cs="Times New Roman"/>
          <w:sz w:val="23"/>
          <w:szCs w:val="23"/>
          <w:shd w:val="clear" w:color="auto" w:fill="FFFFFF"/>
          <w:lang w:val="id-ID"/>
        </w:rPr>
        <w:t xml:space="preserve">Manajemen menggunakan baliho sebagai reklame visual dalam menyampaikan informasi berupa jadwal pertandingan dan harga tiket pertandingan. </w:t>
      </w:r>
      <w:r>
        <w:rPr>
          <w:rFonts w:ascii="Times New Roman" w:eastAsia="sans-serif" w:hAnsi="Times New Roman" w:cs="Times New Roman"/>
          <w:i/>
          <w:iCs/>
          <w:sz w:val="23"/>
          <w:szCs w:val="23"/>
          <w:shd w:val="clear" w:color="auto" w:fill="FFFFFF"/>
          <w:lang w:val="id-ID"/>
        </w:rPr>
        <w:t>Matchday Programme</w:t>
      </w:r>
      <w:r>
        <w:rPr>
          <w:rFonts w:ascii="Times New Roman" w:eastAsia="sans-serif" w:hAnsi="Times New Roman" w:cs="Times New Roman"/>
          <w:sz w:val="23"/>
          <w:szCs w:val="23"/>
          <w:shd w:val="clear" w:color="auto" w:fill="FFFFFF"/>
          <w:lang w:val="id-ID"/>
        </w:rPr>
        <w:t xml:space="preserve"> dalam bentuk selebaran yang dibagikan pada saat penonton memasuki tempat duduk setelah membeli tiket pertandingan. </w:t>
      </w:r>
      <w:r>
        <w:rPr>
          <w:rFonts w:ascii="Times New Roman" w:hAnsi="Times New Roman" w:cs="Times New Roman"/>
          <w:sz w:val="23"/>
          <w:szCs w:val="23"/>
          <w:lang w:val="id-ID"/>
        </w:rPr>
        <w:t xml:space="preserve">Tidak hanya media visual baliho, </w:t>
      </w:r>
      <w:r>
        <w:rPr>
          <w:rFonts w:ascii="Times New Roman" w:hAnsi="Times New Roman" w:cs="Times New Roman"/>
          <w:i/>
          <w:iCs/>
          <w:sz w:val="23"/>
          <w:szCs w:val="23"/>
          <w:lang w:val="id-ID"/>
        </w:rPr>
        <w:t>advertising board,</w:t>
      </w:r>
      <w:r>
        <w:rPr>
          <w:rFonts w:ascii="Times New Roman" w:hAnsi="Times New Roman" w:cs="Times New Roman"/>
          <w:sz w:val="23"/>
          <w:szCs w:val="23"/>
          <w:lang w:val="id-ID"/>
        </w:rPr>
        <w:t xml:space="preserve"> dan </w:t>
      </w:r>
      <w:r>
        <w:rPr>
          <w:rFonts w:ascii="Times New Roman" w:hAnsi="Times New Roman" w:cs="Times New Roman"/>
          <w:i/>
          <w:iCs/>
          <w:sz w:val="23"/>
          <w:szCs w:val="23"/>
          <w:lang w:val="id-ID"/>
        </w:rPr>
        <w:t>match programme,</w:t>
      </w:r>
      <w:r>
        <w:rPr>
          <w:rFonts w:ascii="Times New Roman" w:hAnsi="Times New Roman" w:cs="Times New Roman"/>
          <w:sz w:val="23"/>
          <w:szCs w:val="23"/>
          <w:lang w:val="id-ID"/>
        </w:rPr>
        <w:t xml:space="preserve"> Manajemen memanfaatkan teknologi dan internet dalam beriklan. Media internet yang digunakan antara lain </w:t>
      </w:r>
      <w:r>
        <w:rPr>
          <w:rFonts w:ascii="Times New Roman" w:hAnsi="Times New Roman" w:cs="Times New Roman"/>
          <w:i/>
          <w:iCs/>
          <w:sz w:val="23"/>
          <w:szCs w:val="23"/>
          <w:lang w:val="id-ID"/>
        </w:rPr>
        <w:t>Instagram, Twitter, Facebook, Website</w:t>
      </w:r>
      <w:r>
        <w:rPr>
          <w:rFonts w:ascii="Times New Roman" w:hAnsi="Times New Roman" w:cs="Times New Roman"/>
          <w:sz w:val="23"/>
          <w:szCs w:val="23"/>
          <w:lang w:val="id-ID"/>
        </w:rPr>
        <w:t xml:space="preserve"> dan </w:t>
      </w:r>
      <w:r>
        <w:rPr>
          <w:rFonts w:ascii="Times New Roman" w:hAnsi="Times New Roman" w:cs="Times New Roman"/>
          <w:i/>
          <w:iCs/>
          <w:sz w:val="23"/>
          <w:szCs w:val="23"/>
          <w:lang w:val="id-ID"/>
        </w:rPr>
        <w:t xml:space="preserve">Youtube. </w:t>
      </w:r>
      <w:r>
        <w:rPr>
          <w:rFonts w:ascii="Times New Roman" w:hAnsi="Times New Roman" w:cs="Times New Roman"/>
          <w:sz w:val="23"/>
          <w:szCs w:val="23"/>
          <w:lang w:val="id-ID"/>
        </w:rPr>
        <w:t xml:space="preserve">Isi pesan yang terkandung dalam iklan tidak lain untuk mendorong masyarakat agar bersedia memberi dukungan untuk tim dengan cara datang langsung ke stadion segiri dan membeli tiket masuk pertandingan. Pengaruh informasi di dalam iklan sangat baik untuk menambah wawasan masyarakat untuk mengenali lebih banyak tentang klub. Dari keseluruhan sosial media, </w:t>
      </w:r>
      <w:r>
        <w:rPr>
          <w:rFonts w:ascii="Times New Roman" w:hAnsi="Times New Roman" w:cs="Times New Roman"/>
          <w:i/>
          <w:iCs/>
          <w:sz w:val="23"/>
          <w:szCs w:val="23"/>
          <w:lang w:val="id-ID"/>
        </w:rPr>
        <w:t>instagram</w:t>
      </w:r>
      <w:r>
        <w:rPr>
          <w:rFonts w:ascii="Times New Roman" w:hAnsi="Times New Roman" w:cs="Times New Roman"/>
          <w:sz w:val="23"/>
          <w:szCs w:val="23"/>
          <w:lang w:val="id-ID"/>
        </w:rPr>
        <w:t xml:space="preserve"> adalah sosial media yang paling banyak memiliki pengikut. Klub bekerjasama dengan berbagai sponsor selama  periode 4 tahun.</w:t>
      </w:r>
    </w:p>
    <w:p w:rsidR="00BF09A9" w:rsidRDefault="00BF09A9">
      <w:pPr>
        <w:spacing w:after="0" w:line="240" w:lineRule="auto"/>
        <w:jc w:val="both"/>
        <w:rPr>
          <w:rFonts w:ascii="Times New Roman" w:hAnsi="Times New Roman" w:cs="Times New Roman"/>
          <w:b/>
          <w:bCs/>
          <w:i/>
          <w:iCs/>
          <w:sz w:val="23"/>
          <w:szCs w:val="23"/>
          <w:lang w:val="id-ID"/>
        </w:rPr>
      </w:pPr>
    </w:p>
    <w:p w:rsidR="00BF09A9" w:rsidRDefault="00BF09A9">
      <w:pPr>
        <w:spacing w:after="0" w:line="240" w:lineRule="auto"/>
        <w:jc w:val="both"/>
        <w:rPr>
          <w:rFonts w:ascii="Times New Roman" w:hAnsi="Times New Roman" w:cs="Times New Roman"/>
          <w:b/>
          <w:bCs/>
          <w:i/>
          <w:iCs/>
          <w:sz w:val="23"/>
          <w:szCs w:val="23"/>
          <w:lang w:val="id-ID"/>
        </w:rPr>
      </w:pPr>
    </w:p>
    <w:p w:rsidR="00BF09A9" w:rsidRDefault="00BF09A9">
      <w:pPr>
        <w:spacing w:after="0" w:line="240" w:lineRule="auto"/>
        <w:jc w:val="both"/>
        <w:rPr>
          <w:rFonts w:ascii="Times New Roman" w:hAnsi="Times New Roman" w:cs="Times New Roman"/>
          <w:b/>
          <w:bCs/>
          <w:i/>
          <w:iCs/>
          <w:sz w:val="23"/>
          <w:szCs w:val="23"/>
          <w:lang w:val="id-ID"/>
        </w:rPr>
      </w:pPr>
    </w:p>
    <w:p w:rsidR="009E1025" w:rsidRDefault="00547839">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lastRenderedPageBreak/>
        <w:t>Sales Promotion (Promosi Penjualan)</w:t>
      </w:r>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Promosi penjualan yang dilakukan klub yaitu cakupan promosi penjualan yang dilakukan klub yaitu tiket masuk stadion ketika pertandingan yang diberikan potongan harga khusus untuk suporter Pusamania dan “tiket student” untuk para pelajar di Kota Samarinda. Adanya </w:t>
      </w:r>
      <w:r>
        <w:rPr>
          <w:rFonts w:ascii="Times New Roman" w:hAnsi="Times New Roman" w:cs="Times New Roman"/>
          <w:i/>
          <w:iCs/>
          <w:sz w:val="23"/>
          <w:szCs w:val="23"/>
          <w:lang w:val="id-ID"/>
        </w:rPr>
        <w:t>fun games</w:t>
      </w:r>
      <w:r>
        <w:rPr>
          <w:rFonts w:ascii="Times New Roman" w:hAnsi="Times New Roman" w:cs="Times New Roman"/>
          <w:sz w:val="23"/>
          <w:szCs w:val="23"/>
          <w:lang w:val="id-ID"/>
        </w:rPr>
        <w:t xml:space="preserve"> ditengah pertandingan sebagai hiburan kepada masyarakat dan hadiah bagi yang beruntung berupa cenderamata seperti </w:t>
      </w:r>
      <w:r>
        <w:rPr>
          <w:rFonts w:ascii="Times New Roman" w:hAnsi="Times New Roman" w:cs="Times New Roman"/>
          <w:i/>
          <w:iCs/>
          <w:sz w:val="23"/>
          <w:szCs w:val="23"/>
          <w:lang w:val="id-ID"/>
        </w:rPr>
        <w:t>jersey,</w:t>
      </w:r>
      <w:r>
        <w:rPr>
          <w:rFonts w:ascii="Times New Roman" w:hAnsi="Times New Roman" w:cs="Times New Roman"/>
          <w:sz w:val="23"/>
          <w:szCs w:val="23"/>
          <w:lang w:val="id-ID"/>
        </w:rPr>
        <w:t xml:space="preserve"> sarung tangan kiper, barang-barang elektronik, </w:t>
      </w:r>
      <w:r>
        <w:rPr>
          <w:rFonts w:ascii="Times New Roman" w:hAnsi="Times New Roman" w:cs="Times New Roman"/>
          <w:i/>
          <w:iCs/>
          <w:sz w:val="23"/>
          <w:szCs w:val="23"/>
          <w:lang w:val="id-ID"/>
        </w:rPr>
        <w:t>handphone</w:t>
      </w:r>
      <w:r>
        <w:rPr>
          <w:rFonts w:ascii="Times New Roman" w:hAnsi="Times New Roman" w:cs="Times New Roman"/>
          <w:sz w:val="23"/>
          <w:szCs w:val="23"/>
          <w:lang w:val="id-ID"/>
        </w:rPr>
        <w:t xml:space="preserve"> sampai voucher belanja di </w:t>
      </w:r>
      <w:r>
        <w:rPr>
          <w:rFonts w:ascii="Times New Roman" w:hAnsi="Times New Roman" w:cs="Times New Roman"/>
          <w:i/>
          <w:iCs/>
          <w:sz w:val="23"/>
          <w:szCs w:val="23"/>
          <w:lang w:val="id-ID"/>
        </w:rPr>
        <w:t xml:space="preserve">Borneo FC Store </w:t>
      </w:r>
      <w:r>
        <w:rPr>
          <w:rFonts w:ascii="Times New Roman" w:hAnsi="Times New Roman" w:cs="Times New Roman"/>
          <w:sz w:val="23"/>
          <w:szCs w:val="23"/>
          <w:lang w:val="id-ID"/>
        </w:rPr>
        <w:t>yang berasal dari manajemen, maupun donatur.</w:t>
      </w:r>
    </w:p>
    <w:p w:rsidR="009E1025" w:rsidRDefault="009E1025">
      <w:pPr>
        <w:spacing w:after="0" w:line="240" w:lineRule="auto"/>
        <w:ind w:firstLineChars="308" w:firstLine="708"/>
        <w:jc w:val="both"/>
        <w:rPr>
          <w:rFonts w:ascii="Times New Roman" w:hAnsi="Times New Roman" w:cs="Times New Roman"/>
          <w:sz w:val="23"/>
          <w:szCs w:val="23"/>
          <w:lang w:val="id-ID"/>
        </w:rPr>
      </w:pPr>
    </w:p>
    <w:p w:rsidR="009E1025" w:rsidRDefault="00547839">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Personal Selling (Penjualan Personal)</w:t>
      </w:r>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i/>
          <w:iCs/>
          <w:sz w:val="23"/>
          <w:szCs w:val="23"/>
          <w:lang w:val="id-ID"/>
        </w:rPr>
        <w:t xml:space="preserve">Personal selling </w:t>
      </w:r>
      <w:r>
        <w:rPr>
          <w:rFonts w:ascii="Times New Roman" w:hAnsi="Times New Roman" w:cs="Times New Roman"/>
          <w:sz w:val="23"/>
          <w:szCs w:val="23"/>
          <w:lang w:val="id-ID"/>
        </w:rPr>
        <w:t xml:space="preserve">(penjualan personal) lebih mengutamakan komunikasi tatap muka antara manajemen dan calon sponsor mengenai daya jual dari klub seperti peringkat Klasemen Liga 1 Indonesia, dan fasilitas yang klub miliki. Klub membangun sebuah kepercayaan kepada calon sponsor dan calon investor bahwa </w:t>
      </w: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adalah klub satu-satunya sepak bola modern dan profesional di Kota Samarinda Kalimantan Timur. Total 19 (sembilan belas) sponsor pernah menjalin kerjasama dengan klub hingga tahun 2018, sponsor dari berbagai bidang seperti tambang batu bara, perkebunan kelapa sawit, minuman berenergi, minuman kopi, perbankan daerah, peyedia jasa pakaian asal daerah, dan sebagainya.</w:t>
      </w:r>
    </w:p>
    <w:p w:rsidR="009E1025" w:rsidRDefault="009E1025">
      <w:pPr>
        <w:spacing w:after="0" w:line="240" w:lineRule="auto"/>
        <w:jc w:val="both"/>
        <w:rPr>
          <w:rFonts w:ascii="Times New Roman" w:hAnsi="Times New Roman" w:cs="Times New Roman"/>
          <w:sz w:val="23"/>
          <w:szCs w:val="23"/>
          <w:lang w:val="id-ID"/>
        </w:rPr>
      </w:pPr>
    </w:p>
    <w:p w:rsidR="009E1025" w:rsidRDefault="00547839">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Public Relation (Hubungan Masyarakat)</w:t>
      </w:r>
    </w:p>
    <w:p w:rsidR="00BF09A9"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Hubungan masyarakat dalam hal ini hubungan antara pemain dan manajemen telah berjalan dengan baik. Setiap tahun dalam bulan-bulan tertentu biasanya di adakan acara pertemuan yang cukup sering, seperti halal bihalal oleh presiden klub untuk para manajemen dan pemain </w:t>
      </w: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yang bertujuan mengeratkan tali silaturahmi antar pemilik, pemain, </w:t>
      </w:r>
      <w:r>
        <w:rPr>
          <w:rFonts w:ascii="Times New Roman" w:hAnsi="Times New Roman" w:cs="Times New Roman"/>
          <w:i/>
          <w:iCs/>
          <w:sz w:val="23"/>
          <w:szCs w:val="23"/>
          <w:lang w:val="id-ID"/>
        </w:rPr>
        <w:t xml:space="preserve">official </w:t>
      </w:r>
      <w:r>
        <w:rPr>
          <w:rFonts w:ascii="Times New Roman" w:hAnsi="Times New Roman" w:cs="Times New Roman"/>
          <w:sz w:val="23"/>
          <w:szCs w:val="23"/>
          <w:lang w:val="id-ID"/>
        </w:rPr>
        <w:t>dan manajemen. Kemudian hubungan antara pemain dan pendukung Pusamania, dalam jangka waktu satu tahun hanya beberapa kali bahkan terbilang kurang sering melakukan pertemuan dikarenakan waktu dari masing-masing pihak yang belum dapat menyesuaikan.</w:t>
      </w:r>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memiliki media sendiri dalam hal meliput seluruh aktivitas klub yaitu photographer, dan videographer profesional. Stadion di fasilitasi ruangan khusus para media dan ruang konferensi pers. Klub juga memiliki </w:t>
      </w:r>
      <w:r>
        <w:rPr>
          <w:rFonts w:ascii="Times New Roman" w:hAnsi="Times New Roman" w:cs="Times New Roman"/>
          <w:i/>
          <w:iCs/>
          <w:sz w:val="23"/>
          <w:szCs w:val="23"/>
          <w:lang w:val="id-ID"/>
        </w:rPr>
        <w:t>website</w:t>
      </w:r>
      <w:r>
        <w:rPr>
          <w:rFonts w:ascii="Times New Roman" w:hAnsi="Times New Roman" w:cs="Times New Roman"/>
          <w:sz w:val="23"/>
          <w:szCs w:val="23"/>
          <w:lang w:val="id-ID"/>
        </w:rPr>
        <w:t xml:space="preserve"> khusus untuk fitur artikel dan berita setiap harinya. Lebih menarik karena media </w:t>
      </w: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juga memiliki orang-orang yang ahli dan memiliki banyak pengalaman dalam bidang desain profesional. Bekerjasama dengan media di luar klub dari mulai televisi, radio, hingga surat kabar, dan </w:t>
      </w:r>
      <w:r>
        <w:rPr>
          <w:rFonts w:ascii="Times New Roman" w:hAnsi="Times New Roman" w:cs="Times New Roman"/>
          <w:i/>
          <w:iCs/>
          <w:sz w:val="23"/>
          <w:szCs w:val="23"/>
          <w:lang w:val="id-ID"/>
        </w:rPr>
        <w:t>new media</w:t>
      </w:r>
      <w:r>
        <w:rPr>
          <w:rFonts w:ascii="Times New Roman" w:hAnsi="Times New Roman" w:cs="Times New Roman"/>
          <w:sz w:val="23"/>
          <w:szCs w:val="23"/>
          <w:lang w:val="id-ID"/>
        </w:rPr>
        <w:t>.</w:t>
      </w:r>
    </w:p>
    <w:p w:rsidR="009E1025" w:rsidRDefault="009E1025" w:rsidP="009E1025">
      <w:pPr>
        <w:spacing w:after="0" w:line="240" w:lineRule="auto"/>
        <w:ind w:firstLineChars="183" w:firstLine="421"/>
        <w:jc w:val="both"/>
        <w:rPr>
          <w:rFonts w:ascii="Times New Roman" w:hAnsi="Times New Roman" w:cs="Times New Roman"/>
          <w:sz w:val="23"/>
          <w:szCs w:val="23"/>
        </w:rPr>
      </w:pPr>
    </w:p>
    <w:p w:rsidR="009E1025" w:rsidRDefault="00547839">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Direct Marketing (Penjualan Langsung)</w:t>
      </w:r>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i/>
          <w:iCs/>
          <w:sz w:val="23"/>
          <w:szCs w:val="23"/>
          <w:lang w:val="id-ID"/>
        </w:rPr>
        <w:t>Direct marketing</w:t>
      </w:r>
      <w:r>
        <w:rPr>
          <w:rFonts w:ascii="Times New Roman" w:hAnsi="Times New Roman" w:cs="Times New Roman"/>
          <w:sz w:val="23"/>
          <w:szCs w:val="23"/>
          <w:lang w:val="id-ID"/>
        </w:rPr>
        <w:t xml:space="preserve"> mencakup </w:t>
      </w:r>
      <w:r>
        <w:rPr>
          <w:rFonts w:ascii="Times New Roman" w:hAnsi="Times New Roman" w:cs="Times New Roman"/>
          <w:i/>
          <w:iCs/>
          <w:sz w:val="23"/>
          <w:szCs w:val="23"/>
          <w:lang w:val="id-ID"/>
        </w:rPr>
        <w:t>telemarketing</w:t>
      </w:r>
      <w:r>
        <w:rPr>
          <w:rFonts w:ascii="Times New Roman" w:hAnsi="Times New Roman" w:cs="Times New Roman"/>
          <w:sz w:val="23"/>
          <w:szCs w:val="23"/>
          <w:lang w:val="id-ID"/>
        </w:rPr>
        <w:t xml:space="preserve"> yang menjadi cikal bakal interaktif </w:t>
      </w:r>
      <w:r>
        <w:rPr>
          <w:rFonts w:ascii="Times New Roman" w:hAnsi="Times New Roman" w:cs="Times New Roman"/>
          <w:i/>
          <w:iCs/>
          <w:sz w:val="23"/>
          <w:szCs w:val="23"/>
          <w:lang w:val="id-ID"/>
        </w:rPr>
        <w:t>marketing</w:t>
      </w:r>
      <w:r>
        <w:rPr>
          <w:rFonts w:ascii="Times New Roman" w:hAnsi="Times New Roman" w:cs="Times New Roman"/>
          <w:sz w:val="23"/>
          <w:szCs w:val="23"/>
          <w:lang w:val="id-ID"/>
        </w:rPr>
        <w:t xml:space="preserve">. </w:t>
      </w:r>
      <w:r>
        <w:rPr>
          <w:rFonts w:ascii="Times New Roman" w:hAnsi="Times New Roman" w:cs="Times New Roman"/>
          <w:i/>
          <w:iCs/>
          <w:sz w:val="23"/>
          <w:szCs w:val="23"/>
          <w:lang w:val="id-ID"/>
        </w:rPr>
        <w:t xml:space="preserve">Borneo Football Club </w:t>
      </w:r>
      <w:r>
        <w:rPr>
          <w:rFonts w:ascii="Times New Roman" w:hAnsi="Times New Roman" w:cs="Times New Roman"/>
          <w:sz w:val="23"/>
          <w:szCs w:val="23"/>
          <w:lang w:val="id-ID"/>
        </w:rPr>
        <w:t xml:space="preserve">belum memiliki saluran televisi yang </w:t>
      </w:r>
      <w:r>
        <w:rPr>
          <w:rFonts w:ascii="Times New Roman" w:hAnsi="Times New Roman" w:cs="Times New Roman"/>
          <w:sz w:val="23"/>
          <w:szCs w:val="23"/>
          <w:lang w:val="id-ID"/>
        </w:rPr>
        <w:lastRenderedPageBreak/>
        <w:t xml:space="preserve">independen dalam melakukan iklan interaktif. Namun aktivitas </w:t>
      </w:r>
      <w:r>
        <w:rPr>
          <w:rFonts w:ascii="Times New Roman" w:hAnsi="Times New Roman" w:cs="Times New Roman"/>
          <w:i/>
          <w:iCs/>
          <w:sz w:val="23"/>
          <w:szCs w:val="23"/>
          <w:lang w:val="id-ID"/>
        </w:rPr>
        <w:t>direct marketing</w:t>
      </w:r>
      <w:r>
        <w:rPr>
          <w:rFonts w:ascii="Times New Roman" w:hAnsi="Times New Roman" w:cs="Times New Roman"/>
          <w:sz w:val="23"/>
          <w:szCs w:val="23"/>
          <w:lang w:val="id-ID"/>
        </w:rPr>
        <w:t xml:space="preserve"> lainnya seperti </w:t>
      </w:r>
      <w:r>
        <w:rPr>
          <w:rFonts w:ascii="Times New Roman" w:hAnsi="Times New Roman" w:cs="Times New Roman"/>
          <w:i/>
          <w:iCs/>
          <w:sz w:val="23"/>
          <w:szCs w:val="23"/>
          <w:lang w:val="id-ID"/>
        </w:rPr>
        <w:t>email</w:t>
      </w:r>
      <w:r>
        <w:rPr>
          <w:rFonts w:ascii="Times New Roman" w:hAnsi="Times New Roman" w:cs="Times New Roman"/>
          <w:sz w:val="23"/>
          <w:szCs w:val="23"/>
          <w:lang w:val="id-ID"/>
        </w:rPr>
        <w:t xml:space="preserve"> maupun pengelolaan </w:t>
      </w:r>
      <w:r>
        <w:rPr>
          <w:rFonts w:ascii="Times New Roman" w:hAnsi="Times New Roman" w:cs="Times New Roman"/>
          <w:i/>
          <w:iCs/>
          <w:sz w:val="23"/>
          <w:szCs w:val="23"/>
          <w:lang w:val="id-ID"/>
        </w:rPr>
        <w:t xml:space="preserve">database </w:t>
      </w:r>
      <w:r>
        <w:rPr>
          <w:rFonts w:ascii="Times New Roman" w:hAnsi="Times New Roman" w:cs="Times New Roman"/>
          <w:sz w:val="23"/>
          <w:szCs w:val="23"/>
          <w:lang w:val="id-ID"/>
        </w:rPr>
        <w:t xml:space="preserve">rutin dilakukan oleh manajemen PT Nahusam Pratama Indonesia sebagai badan yang menaungi </w:t>
      </w:r>
      <w:r>
        <w:rPr>
          <w:rFonts w:ascii="Times New Roman" w:hAnsi="Times New Roman" w:cs="Times New Roman"/>
          <w:i/>
          <w:iCs/>
          <w:sz w:val="23"/>
          <w:szCs w:val="23"/>
          <w:lang w:val="id-ID"/>
        </w:rPr>
        <w:t xml:space="preserve">Borneo Football Club </w:t>
      </w:r>
      <w:r>
        <w:rPr>
          <w:rFonts w:ascii="Times New Roman" w:hAnsi="Times New Roman" w:cs="Times New Roman"/>
          <w:sz w:val="23"/>
          <w:szCs w:val="23"/>
          <w:lang w:val="id-ID"/>
        </w:rPr>
        <w:t>Samarinda.</w:t>
      </w:r>
    </w:p>
    <w:p w:rsidR="009E1025" w:rsidRDefault="009E1025">
      <w:pPr>
        <w:spacing w:after="0" w:line="240" w:lineRule="auto"/>
        <w:jc w:val="both"/>
        <w:rPr>
          <w:rFonts w:ascii="Times New Roman" w:hAnsi="Times New Roman" w:cs="Times New Roman"/>
          <w:sz w:val="23"/>
          <w:szCs w:val="23"/>
          <w:lang w:val="id-ID"/>
        </w:rPr>
      </w:pPr>
    </w:p>
    <w:p w:rsidR="009E1025" w:rsidRDefault="00547839">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Penjualan Interaktif</w:t>
      </w:r>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sebagai klub sepak bola </w:t>
      </w:r>
      <w:r>
        <w:rPr>
          <w:rFonts w:ascii="Times New Roman" w:hAnsi="Times New Roman" w:cs="Times New Roman"/>
          <w:i/>
          <w:iCs/>
          <w:sz w:val="23"/>
          <w:szCs w:val="23"/>
          <w:lang w:val="id-ID"/>
        </w:rPr>
        <w:t xml:space="preserve">modern </w:t>
      </w:r>
      <w:r>
        <w:rPr>
          <w:rFonts w:ascii="Times New Roman" w:hAnsi="Times New Roman" w:cs="Times New Roman"/>
          <w:sz w:val="23"/>
          <w:szCs w:val="23"/>
          <w:lang w:val="id-ID"/>
        </w:rPr>
        <w:t xml:space="preserve">di Kota Samarinda memanfaatkan sekali teknologi dan internet pada saat ini. Media internet sebagai sarana dalam promosi dan beriklan. Bahkan klub berjulukan Pesut Etam ini menggunakan </w:t>
      </w:r>
      <w:r>
        <w:rPr>
          <w:rFonts w:ascii="Times New Roman" w:hAnsi="Times New Roman" w:cs="Times New Roman"/>
          <w:i/>
          <w:iCs/>
          <w:sz w:val="23"/>
          <w:szCs w:val="23"/>
          <w:lang w:val="id-ID"/>
        </w:rPr>
        <w:t>website official</w:t>
      </w:r>
      <w:r>
        <w:rPr>
          <w:rFonts w:ascii="Times New Roman" w:hAnsi="Times New Roman" w:cs="Times New Roman"/>
          <w:sz w:val="23"/>
          <w:szCs w:val="23"/>
          <w:lang w:val="id-ID"/>
        </w:rPr>
        <w:t xml:space="preserve">, sebagai sarana menuang informasi terkait klub. Terdapat dua bahasa dalam </w:t>
      </w:r>
      <w:r>
        <w:rPr>
          <w:rFonts w:ascii="Times New Roman" w:hAnsi="Times New Roman" w:cs="Times New Roman"/>
          <w:i/>
          <w:iCs/>
          <w:sz w:val="23"/>
          <w:szCs w:val="23"/>
          <w:lang w:val="id-ID"/>
        </w:rPr>
        <w:t>website</w:t>
      </w:r>
      <w:r>
        <w:rPr>
          <w:rFonts w:ascii="Times New Roman" w:hAnsi="Times New Roman" w:cs="Times New Roman"/>
          <w:sz w:val="23"/>
          <w:szCs w:val="23"/>
          <w:lang w:val="id-ID"/>
        </w:rPr>
        <w:t xml:space="preserve"> tersebut yakni Bahasa Indonesia dan Bahasa Inggris, lengkap dengan profil perusahaan, desain yang menarik dengan warna jingga sebagai warna kebanggaan, jadwal pertandingan, sponsor kerjasama, klasemen Liga 1 Indonesia, foto-foto para pemain dan </w:t>
      </w:r>
      <w:r>
        <w:rPr>
          <w:rFonts w:ascii="Times New Roman" w:hAnsi="Times New Roman" w:cs="Times New Roman"/>
          <w:i/>
          <w:iCs/>
          <w:sz w:val="23"/>
          <w:szCs w:val="23"/>
          <w:lang w:val="id-ID"/>
        </w:rPr>
        <w:t xml:space="preserve">official </w:t>
      </w:r>
      <w:r>
        <w:rPr>
          <w:rFonts w:ascii="Times New Roman" w:hAnsi="Times New Roman" w:cs="Times New Roman"/>
          <w:sz w:val="23"/>
          <w:szCs w:val="23"/>
          <w:lang w:val="id-ID"/>
        </w:rPr>
        <w:t xml:space="preserve">klub. Perlu anggaran khusus dalam pemeliharaan situs </w:t>
      </w:r>
      <w:r>
        <w:rPr>
          <w:rFonts w:ascii="Times New Roman" w:hAnsi="Times New Roman" w:cs="Times New Roman"/>
          <w:i/>
          <w:iCs/>
          <w:sz w:val="23"/>
          <w:szCs w:val="23"/>
          <w:lang w:val="id-ID"/>
        </w:rPr>
        <w:t>website</w:t>
      </w:r>
      <w:r>
        <w:rPr>
          <w:rFonts w:ascii="Times New Roman" w:hAnsi="Times New Roman" w:cs="Times New Roman"/>
          <w:sz w:val="23"/>
          <w:szCs w:val="23"/>
          <w:lang w:val="id-ID"/>
        </w:rPr>
        <w:t xml:space="preserve">. Salah satunya instagram yang menjadi sosial media yang menyambungkan tautan untuk mengunjungi halaman </w:t>
      </w:r>
      <w:r>
        <w:rPr>
          <w:rFonts w:ascii="Times New Roman" w:hAnsi="Times New Roman" w:cs="Times New Roman"/>
          <w:i/>
          <w:iCs/>
          <w:sz w:val="23"/>
          <w:szCs w:val="23"/>
          <w:lang w:val="id-ID"/>
        </w:rPr>
        <w:t>website Borneo Football Club.</w:t>
      </w:r>
      <w:r>
        <w:rPr>
          <w:rFonts w:ascii="Times New Roman" w:hAnsi="Times New Roman" w:cs="Times New Roman"/>
          <w:sz w:val="23"/>
          <w:szCs w:val="23"/>
          <w:lang w:val="id-ID"/>
        </w:rPr>
        <w:t xml:space="preserve"> Penyediaan platform lainnya seperti Tokopedia sebagai penyedia jasa </w:t>
      </w:r>
      <w:r>
        <w:rPr>
          <w:rFonts w:ascii="Times New Roman" w:hAnsi="Times New Roman" w:cs="Times New Roman"/>
          <w:i/>
          <w:iCs/>
          <w:sz w:val="23"/>
          <w:szCs w:val="23"/>
          <w:lang w:val="id-ID"/>
        </w:rPr>
        <w:t xml:space="preserve">online </w:t>
      </w:r>
      <w:r>
        <w:rPr>
          <w:rFonts w:ascii="Times New Roman" w:hAnsi="Times New Roman" w:cs="Times New Roman"/>
          <w:sz w:val="23"/>
          <w:szCs w:val="23"/>
          <w:lang w:val="id-ID"/>
        </w:rPr>
        <w:t xml:space="preserve">penjualan merchandise pada </w:t>
      </w:r>
      <w:r>
        <w:rPr>
          <w:rFonts w:ascii="Times New Roman" w:hAnsi="Times New Roman" w:cs="Times New Roman"/>
          <w:i/>
          <w:iCs/>
          <w:sz w:val="23"/>
          <w:szCs w:val="23"/>
          <w:lang w:val="id-ID"/>
        </w:rPr>
        <w:t xml:space="preserve">Borneo FC Store </w:t>
      </w:r>
      <w:r>
        <w:rPr>
          <w:rFonts w:ascii="Times New Roman" w:hAnsi="Times New Roman" w:cs="Times New Roman"/>
          <w:sz w:val="23"/>
          <w:szCs w:val="23"/>
          <w:lang w:val="id-ID"/>
        </w:rPr>
        <w:t>Samarinda.</w:t>
      </w:r>
    </w:p>
    <w:p w:rsidR="009E1025" w:rsidRDefault="009E1025">
      <w:pPr>
        <w:spacing w:after="0" w:line="240" w:lineRule="auto"/>
        <w:jc w:val="both"/>
        <w:rPr>
          <w:rFonts w:ascii="Times New Roman" w:hAnsi="Times New Roman" w:cs="Times New Roman"/>
          <w:sz w:val="23"/>
          <w:szCs w:val="23"/>
          <w:lang w:val="id-ID"/>
        </w:rPr>
      </w:pPr>
    </w:p>
    <w:p w:rsidR="009E1025" w:rsidRDefault="00547839">
      <w:pPr>
        <w:spacing w:after="0" w:line="240" w:lineRule="auto"/>
        <w:jc w:val="both"/>
        <w:rPr>
          <w:rFonts w:ascii="Times New Roman" w:hAnsi="Times New Roman" w:cs="Times New Roman"/>
          <w:b/>
          <w:bCs/>
          <w:sz w:val="23"/>
          <w:szCs w:val="23"/>
        </w:rPr>
      </w:pPr>
      <w:proofErr w:type="spellStart"/>
      <w:r>
        <w:rPr>
          <w:rFonts w:ascii="Times New Roman" w:hAnsi="Times New Roman" w:cs="Times New Roman"/>
          <w:b/>
          <w:bCs/>
          <w:sz w:val="23"/>
          <w:szCs w:val="23"/>
        </w:rPr>
        <w:t>Penutup</w:t>
      </w:r>
      <w:proofErr w:type="spellEnd"/>
    </w:p>
    <w:p w:rsidR="009E1025" w:rsidRDefault="00547839">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Kesimpulan</w:t>
      </w:r>
    </w:p>
    <w:p w:rsidR="009E1025" w:rsidRDefault="00547839" w:rsidP="00BF09A9">
      <w:pPr>
        <w:spacing w:after="0" w:line="240" w:lineRule="auto"/>
        <w:ind w:firstLineChars="246" w:firstLine="566"/>
        <w:jc w:val="both"/>
        <w:rPr>
          <w:rFonts w:ascii="Times New Roman" w:hAnsi="Times New Roman" w:cs="Times New Roman"/>
          <w:sz w:val="23"/>
          <w:szCs w:val="23"/>
        </w:rPr>
      </w:pPr>
      <w:proofErr w:type="spellStart"/>
      <w:r>
        <w:rPr>
          <w:rFonts w:ascii="Times New Roman" w:hAnsi="Times New Roman" w:cs="Times New Roman"/>
          <w:sz w:val="23"/>
          <w:szCs w:val="23"/>
        </w:rPr>
        <w:t>Dilihat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dari</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hasil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penelitian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mengenai</w:t>
      </w:r>
      <w:proofErr w:type="spellEnd"/>
      <w:r>
        <w:rPr>
          <w:rFonts w:ascii="Times New Roman" w:hAnsi="Times New Roman" w:cs="Times New Roman"/>
          <w:sz w:val="23"/>
          <w:szCs w:val="23"/>
        </w:rPr>
        <w:t xml:space="preserve"> </w:t>
      </w:r>
      <w:r>
        <w:rPr>
          <w:rFonts w:ascii="Times New Roman" w:hAnsi="Times New Roman" w:cs="Times New Roman"/>
          <w:sz w:val="23"/>
          <w:szCs w:val="23"/>
          <w:lang w:val="id-ID"/>
        </w:rPr>
        <w:t xml:space="preserve">Strategi Komunikasi Pemasaran Terpadu Dalam Membangun </w:t>
      </w:r>
      <w:r>
        <w:rPr>
          <w:rFonts w:ascii="Times New Roman" w:hAnsi="Times New Roman" w:cs="Times New Roman"/>
          <w:i/>
          <w:iCs/>
          <w:sz w:val="23"/>
          <w:szCs w:val="23"/>
          <w:lang w:val="id-ID"/>
        </w:rPr>
        <w:t>Brand Image</w:t>
      </w:r>
      <w:r>
        <w:rPr>
          <w:rFonts w:ascii="Times New Roman" w:hAnsi="Times New Roman" w:cs="Times New Roman"/>
          <w:sz w:val="23"/>
          <w:szCs w:val="23"/>
          <w:lang w:val="id-ID"/>
        </w:rPr>
        <w:t xml:space="preserve"> Klub Sepak Bola Profesional </w:t>
      </w:r>
      <w:r>
        <w:rPr>
          <w:rFonts w:ascii="Times New Roman" w:hAnsi="Times New Roman" w:cs="Times New Roman"/>
          <w:i/>
          <w:iCs/>
          <w:sz w:val="23"/>
          <w:szCs w:val="23"/>
          <w:lang w:val="id-ID"/>
        </w:rPr>
        <w:t xml:space="preserve">Borneo Football Club </w:t>
      </w:r>
      <w:r>
        <w:rPr>
          <w:rFonts w:ascii="Times New Roman" w:hAnsi="Times New Roman" w:cs="Times New Roman"/>
          <w:sz w:val="23"/>
          <w:szCs w:val="23"/>
          <w:lang w:val="id-ID"/>
        </w:rPr>
        <w:t>Samarinda,</w:t>
      </w:r>
      <w:r>
        <w:rPr>
          <w:rFonts w:ascii="Times New Roman" w:hAnsi="Times New Roman" w:cs="Times New Roman"/>
          <w:sz w:val="23"/>
          <w:szCs w:val="23"/>
        </w:rPr>
        <w:t xml:space="preserve"> </w:t>
      </w:r>
      <w:proofErr w:type="spellStart"/>
      <w:r>
        <w:rPr>
          <w:rFonts w:ascii="Times New Roman" w:hAnsi="Times New Roman" w:cs="Times New Roman"/>
          <w:sz w:val="23"/>
          <w:szCs w:val="23"/>
        </w:rPr>
        <w:t>maka</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dapat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disimpulkan</w:t>
      </w:r>
      <w:proofErr w:type="spellEnd"/>
      <w:r>
        <w:rPr>
          <w:rFonts w:ascii="Times New Roman" w:hAnsi="Times New Roman" w:cs="Times New Roman"/>
          <w:sz w:val="23"/>
          <w:szCs w:val="23"/>
          <w:lang w:val="id-ID"/>
        </w:rPr>
        <w:t xml:space="preserve"> sebagai </w:t>
      </w:r>
      <w:proofErr w:type="gramStart"/>
      <w:r>
        <w:rPr>
          <w:rFonts w:ascii="Times New Roman" w:hAnsi="Times New Roman" w:cs="Times New Roman"/>
          <w:sz w:val="23"/>
          <w:szCs w:val="23"/>
          <w:lang w:val="id-ID"/>
        </w:rPr>
        <w:t>berikut</w:t>
      </w:r>
      <w:r>
        <w:rPr>
          <w:rFonts w:ascii="Times New Roman" w:hAnsi="Times New Roman" w:cs="Times New Roman"/>
          <w:sz w:val="23"/>
          <w:szCs w:val="23"/>
        </w:rPr>
        <w:t xml:space="preserve"> :</w:t>
      </w:r>
      <w:proofErr w:type="gramEnd"/>
    </w:p>
    <w:p w:rsidR="009E1025" w:rsidRDefault="00547839">
      <w:pPr>
        <w:numPr>
          <w:ilvl w:val="0"/>
          <w:numId w:val="11"/>
        </w:numPr>
        <w:tabs>
          <w:tab w:val="clear" w:pos="425"/>
        </w:tabs>
        <w:spacing w:after="0" w:line="240" w:lineRule="auto"/>
        <w:ind w:left="284" w:hanging="284"/>
        <w:jc w:val="both"/>
        <w:rPr>
          <w:rFonts w:ascii="Times New Roman" w:hAnsi="Times New Roman" w:cs="Times New Roman"/>
          <w:sz w:val="23"/>
          <w:szCs w:val="23"/>
        </w:rPr>
      </w:pPr>
      <w:r>
        <w:rPr>
          <w:rFonts w:ascii="Times New Roman" w:hAnsi="Times New Roman" w:cs="Times New Roman"/>
          <w:i/>
          <w:iCs/>
          <w:sz w:val="23"/>
          <w:szCs w:val="23"/>
          <w:lang w:val="id-ID"/>
        </w:rPr>
        <w:t xml:space="preserve">Borneo Football Club </w:t>
      </w:r>
      <w:r>
        <w:rPr>
          <w:rFonts w:ascii="Times New Roman" w:hAnsi="Times New Roman" w:cs="Times New Roman"/>
          <w:sz w:val="23"/>
          <w:szCs w:val="23"/>
          <w:lang w:val="id-ID"/>
        </w:rPr>
        <w:t>Samarinda telah masuk ke dalam kategori klub sepak bola profesional karena melaksanakan aspek-aspek tertentu yang di bawahi oleh FIFA (</w:t>
      </w:r>
      <w:r>
        <w:rPr>
          <w:rFonts w:ascii="Times New Roman" w:hAnsi="Times New Roman" w:cs="Times New Roman"/>
          <w:i/>
          <w:iCs/>
          <w:sz w:val="23"/>
          <w:szCs w:val="23"/>
          <w:lang w:val="id-ID"/>
        </w:rPr>
        <w:t>Federation International Football Association</w:t>
      </w:r>
      <w:r>
        <w:rPr>
          <w:rFonts w:ascii="Times New Roman" w:hAnsi="Times New Roman" w:cs="Times New Roman"/>
          <w:sz w:val="23"/>
          <w:szCs w:val="23"/>
          <w:lang w:val="id-ID"/>
        </w:rPr>
        <w:t>) kemudian di adopsi oleh AFC (</w:t>
      </w:r>
      <w:r>
        <w:rPr>
          <w:rFonts w:ascii="Times New Roman" w:hAnsi="Times New Roman" w:cs="Times New Roman"/>
          <w:i/>
          <w:iCs/>
          <w:sz w:val="23"/>
          <w:szCs w:val="23"/>
          <w:lang w:val="id-ID"/>
        </w:rPr>
        <w:t>Asian Football Confederation</w:t>
      </w:r>
      <w:r>
        <w:rPr>
          <w:rFonts w:ascii="Times New Roman" w:hAnsi="Times New Roman" w:cs="Times New Roman"/>
          <w:sz w:val="23"/>
          <w:szCs w:val="23"/>
          <w:lang w:val="id-ID"/>
        </w:rPr>
        <w:t xml:space="preserve">) dan PSSI (Persatuan Sepak Bola Seluruh Indonesia) antara lain aspek olahraga, aspek infrastruktur, aspek personal dan administrasi, aspek keuangan dan aspek hukum. Level yang dituju oleh </w:t>
      </w:r>
      <w:r>
        <w:rPr>
          <w:rFonts w:ascii="Times New Roman" w:hAnsi="Times New Roman" w:cs="Times New Roman"/>
          <w:i/>
          <w:iCs/>
          <w:sz w:val="23"/>
          <w:szCs w:val="23"/>
          <w:lang w:val="id-ID"/>
        </w:rPr>
        <w:t xml:space="preserve">Borneo Football Club </w:t>
      </w:r>
      <w:r>
        <w:rPr>
          <w:rFonts w:ascii="Times New Roman" w:hAnsi="Times New Roman" w:cs="Times New Roman"/>
          <w:sz w:val="23"/>
          <w:szCs w:val="23"/>
          <w:lang w:val="id-ID"/>
        </w:rPr>
        <w:t xml:space="preserve">masuk kedalam level Asia dan klub memenuhi persyaratan seperti yang ada. Klub siap bertanding pada level Nasional dan Asia karena seluruh aspek telah terpenuhi oleh manajemen dan </w:t>
      </w: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sendiri.</w:t>
      </w:r>
    </w:p>
    <w:p w:rsidR="009E1025" w:rsidRDefault="00547839">
      <w:pPr>
        <w:numPr>
          <w:ilvl w:val="0"/>
          <w:numId w:val="11"/>
        </w:numPr>
        <w:tabs>
          <w:tab w:val="clear" w:pos="425"/>
        </w:tabs>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id-ID"/>
        </w:rPr>
        <w:t xml:space="preserve">Aspek olahraga bahwa klub telah memiliki pembinaan anak usia dini dan penyediaan jasa kesehatan yang komprehensif bagi pemain yang terlibat kontrak dengan klub. Aspek infrasruktur bahwa klub menyewa stadion segiri dalam jangka waktu panjang dan ketersediaan fasilitas di dalam stadion yang memadai seluruh pemain, pelatih, awak media, dan penonton. Aspek personal dan administrasi bahwa sumber daya manusia yang bekerja dalam lingkup manajemen </w:t>
      </w:r>
      <w:r>
        <w:rPr>
          <w:rFonts w:ascii="Times New Roman" w:hAnsi="Times New Roman" w:cs="Times New Roman"/>
          <w:i/>
          <w:iCs/>
          <w:sz w:val="23"/>
          <w:szCs w:val="23"/>
          <w:lang w:val="id-ID"/>
        </w:rPr>
        <w:t xml:space="preserve">Borneo Football Club </w:t>
      </w:r>
      <w:r>
        <w:rPr>
          <w:rFonts w:ascii="Times New Roman" w:hAnsi="Times New Roman" w:cs="Times New Roman"/>
          <w:sz w:val="23"/>
          <w:szCs w:val="23"/>
          <w:lang w:val="id-ID"/>
        </w:rPr>
        <w:t xml:space="preserve">adalah orang-orang yang memiliki keahlian pada bidangnya masing-masing dan mayoritas berasal dari Kota Samarinda sendiri. Aspek hukum bahwa klub berdiri secara legal dan memiliki akta </w:t>
      </w:r>
      <w:r>
        <w:rPr>
          <w:rFonts w:ascii="Times New Roman" w:hAnsi="Times New Roman" w:cs="Times New Roman"/>
          <w:sz w:val="23"/>
          <w:szCs w:val="23"/>
          <w:lang w:val="id-ID"/>
        </w:rPr>
        <w:lastRenderedPageBreak/>
        <w:t xml:space="preserve">berdiri yang jelas, perusahaan memiliki kode etik tertulis bagi seluruh pemain dan pejabat dalam klub, dan kontrak tertulis bagi pemain dan pelengkap klub secara keseluruhan. Dan aspek keuangan bahwa sumber keuangan bersifat jelas yaitu dari dana pribadi </w:t>
      </w:r>
      <w:r>
        <w:rPr>
          <w:rFonts w:ascii="Times New Roman" w:hAnsi="Times New Roman" w:cs="Times New Roman"/>
          <w:i/>
          <w:iCs/>
          <w:sz w:val="23"/>
          <w:szCs w:val="23"/>
          <w:lang w:val="id-ID"/>
        </w:rPr>
        <w:t xml:space="preserve">owner </w:t>
      </w:r>
      <w:r>
        <w:rPr>
          <w:rFonts w:ascii="Times New Roman" w:hAnsi="Times New Roman" w:cs="Times New Roman"/>
          <w:sz w:val="23"/>
          <w:szCs w:val="23"/>
          <w:lang w:val="id-ID"/>
        </w:rPr>
        <w:t xml:space="preserve">berserta pemasukan </w:t>
      </w:r>
      <w:r>
        <w:rPr>
          <w:rFonts w:ascii="Times New Roman" w:hAnsi="Times New Roman" w:cs="Times New Roman"/>
          <w:i/>
          <w:iCs/>
          <w:sz w:val="23"/>
          <w:szCs w:val="23"/>
          <w:lang w:val="id-ID"/>
        </w:rPr>
        <w:t>sponsorship</w:t>
      </w:r>
      <w:r>
        <w:rPr>
          <w:rFonts w:ascii="Times New Roman" w:hAnsi="Times New Roman" w:cs="Times New Roman"/>
          <w:sz w:val="23"/>
          <w:szCs w:val="23"/>
          <w:lang w:val="id-ID"/>
        </w:rPr>
        <w:t xml:space="preserve">, penjualan tiket, dan penjualan </w:t>
      </w:r>
      <w:r>
        <w:rPr>
          <w:rFonts w:ascii="Times New Roman" w:hAnsi="Times New Roman" w:cs="Times New Roman"/>
          <w:i/>
          <w:iCs/>
          <w:sz w:val="23"/>
          <w:szCs w:val="23"/>
          <w:lang w:val="id-ID"/>
        </w:rPr>
        <w:t xml:space="preserve">merchandise. </w:t>
      </w:r>
      <w:r>
        <w:rPr>
          <w:rFonts w:ascii="Times New Roman" w:hAnsi="Times New Roman" w:cs="Times New Roman"/>
          <w:sz w:val="23"/>
          <w:szCs w:val="23"/>
          <w:lang w:val="id-ID"/>
        </w:rPr>
        <w:t xml:space="preserve">Pembayaran gaji kepada pemain tepat waktu, </w:t>
      </w:r>
      <w:r>
        <w:rPr>
          <w:rFonts w:ascii="Times New Roman" w:eastAsia="Calibri" w:hAnsi="Times New Roman" w:cs="Times New Roman"/>
          <w:sz w:val="23"/>
          <w:szCs w:val="23"/>
          <w:lang w:val="id-ID"/>
        </w:rPr>
        <w:t xml:space="preserve">perencanaan keuangan selama satu tahun kedepan dan melakukan audit laporan keuangan tahunan. </w:t>
      </w:r>
      <w:r>
        <w:rPr>
          <w:rFonts w:ascii="Times New Roman" w:hAnsi="Times New Roman" w:cs="Times New Roman"/>
          <w:sz w:val="23"/>
          <w:szCs w:val="23"/>
          <w:lang w:val="id-ID"/>
        </w:rPr>
        <w:t>Namun untuk besaran nominal dari masing-masing perihal dalam aspek keuangan sifatnya sangat pribadi bagi perusahaan, sehingga penulis tidak dapat memaparkan secara detail. Sejauh ini aspek keuangan klub terkelola secara profesional.</w:t>
      </w:r>
    </w:p>
    <w:p w:rsidR="009E1025" w:rsidRDefault="00547839">
      <w:pPr>
        <w:numPr>
          <w:ilvl w:val="0"/>
          <w:numId w:val="11"/>
        </w:numPr>
        <w:tabs>
          <w:tab w:val="clear" w:pos="425"/>
        </w:tabs>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id-ID"/>
        </w:rPr>
        <w:t xml:space="preserve">Berdasarkan teori komunikasi pemasaran terpadu yaitu </w:t>
      </w:r>
      <w:r>
        <w:rPr>
          <w:rFonts w:ascii="Times New Roman" w:hAnsi="Times New Roman" w:cs="Times New Roman"/>
          <w:i/>
          <w:iCs/>
          <w:sz w:val="23"/>
          <w:szCs w:val="23"/>
          <w:lang w:val="id-ID"/>
        </w:rPr>
        <w:t>advertising</w:t>
      </w:r>
      <w:r>
        <w:rPr>
          <w:rFonts w:ascii="Times New Roman" w:hAnsi="Times New Roman" w:cs="Times New Roman"/>
          <w:sz w:val="23"/>
          <w:szCs w:val="23"/>
          <w:lang w:val="id-ID"/>
        </w:rPr>
        <w:t xml:space="preserve"> (iklan) yang telah dilakukan antara lain pembuatan reklame visual seperti baliho yang berisi jadwal pertandingan </w:t>
      </w:r>
      <w:r>
        <w:rPr>
          <w:rFonts w:ascii="Times New Roman" w:hAnsi="Times New Roman" w:cs="Times New Roman"/>
          <w:i/>
          <w:iCs/>
          <w:sz w:val="23"/>
          <w:szCs w:val="23"/>
          <w:lang w:val="id-ID"/>
        </w:rPr>
        <w:t xml:space="preserve">Borneo Football Club. </w:t>
      </w:r>
      <w:r>
        <w:rPr>
          <w:rFonts w:ascii="Times New Roman" w:hAnsi="Times New Roman" w:cs="Times New Roman"/>
          <w:sz w:val="23"/>
          <w:szCs w:val="23"/>
          <w:lang w:val="id-ID"/>
        </w:rPr>
        <w:t xml:space="preserve">Manajemen klub juga memanfaatkan teknologi informasi. Media cetak dan televisi serta radio juga berperan dalam </w:t>
      </w:r>
      <w:r>
        <w:rPr>
          <w:rFonts w:ascii="Times New Roman" w:hAnsi="Times New Roman" w:cs="Times New Roman"/>
          <w:i/>
          <w:iCs/>
          <w:sz w:val="23"/>
          <w:szCs w:val="23"/>
          <w:lang w:val="id-ID"/>
        </w:rPr>
        <w:t>branding</w:t>
      </w:r>
      <w:r>
        <w:rPr>
          <w:rFonts w:ascii="Times New Roman" w:hAnsi="Times New Roman" w:cs="Times New Roman"/>
          <w:sz w:val="23"/>
          <w:szCs w:val="23"/>
          <w:lang w:val="id-ID"/>
        </w:rPr>
        <w:t xml:space="preserve"> klub, mengingat era teknologi peran internet memudahkan pengguna internet yang juga pencinta sepak bola untuk menyaksikan pertandingan melalui tayangan </w:t>
      </w:r>
      <w:r>
        <w:rPr>
          <w:rFonts w:ascii="Times New Roman" w:hAnsi="Times New Roman" w:cs="Times New Roman"/>
          <w:i/>
          <w:iCs/>
          <w:sz w:val="23"/>
          <w:szCs w:val="23"/>
          <w:lang w:val="id-ID"/>
        </w:rPr>
        <w:t>streaming</w:t>
      </w:r>
      <w:r>
        <w:rPr>
          <w:rFonts w:ascii="Times New Roman" w:hAnsi="Times New Roman" w:cs="Times New Roman"/>
          <w:sz w:val="23"/>
          <w:szCs w:val="23"/>
          <w:lang w:val="id-ID"/>
        </w:rPr>
        <w:t xml:space="preserve"> serta ketersediaan akun </w:t>
      </w:r>
      <w:r>
        <w:rPr>
          <w:rFonts w:ascii="Times New Roman" w:hAnsi="Times New Roman" w:cs="Times New Roman"/>
          <w:i/>
          <w:iCs/>
          <w:sz w:val="23"/>
          <w:szCs w:val="23"/>
          <w:lang w:val="id-ID"/>
        </w:rPr>
        <w:t>channel youtube</w:t>
      </w:r>
      <w:r>
        <w:rPr>
          <w:rFonts w:ascii="Times New Roman" w:hAnsi="Times New Roman" w:cs="Times New Roman"/>
          <w:sz w:val="23"/>
          <w:szCs w:val="23"/>
          <w:lang w:val="id-ID"/>
        </w:rPr>
        <w:t xml:space="preserve"> Pusamania TV untuk menyaksikan cuplikan gol Borneo</w:t>
      </w:r>
      <w:r>
        <w:rPr>
          <w:rFonts w:ascii="Times New Roman" w:hAnsi="Times New Roman" w:cs="Times New Roman"/>
          <w:i/>
          <w:iCs/>
          <w:sz w:val="23"/>
          <w:szCs w:val="23"/>
          <w:lang w:val="id-ID"/>
        </w:rPr>
        <w:t xml:space="preserve"> Football Club.</w:t>
      </w:r>
    </w:p>
    <w:p w:rsidR="009E1025" w:rsidRDefault="00547839">
      <w:pPr>
        <w:numPr>
          <w:ilvl w:val="0"/>
          <w:numId w:val="11"/>
        </w:numPr>
        <w:tabs>
          <w:tab w:val="clear" w:pos="425"/>
        </w:tabs>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id-ID"/>
        </w:rPr>
        <w:t xml:space="preserve">Berdasarkan teori komunikasi pemasaran terpadu yaitu </w:t>
      </w:r>
      <w:r>
        <w:rPr>
          <w:rFonts w:ascii="Times New Roman" w:hAnsi="Times New Roman" w:cs="Times New Roman"/>
          <w:i/>
          <w:iCs/>
          <w:sz w:val="23"/>
          <w:szCs w:val="23"/>
          <w:lang w:val="id-ID"/>
        </w:rPr>
        <w:t>sales promotion</w:t>
      </w:r>
      <w:r>
        <w:rPr>
          <w:rFonts w:ascii="Times New Roman" w:hAnsi="Times New Roman" w:cs="Times New Roman"/>
          <w:sz w:val="23"/>
          <w:szCs w:val="23"/>
          <w:lang w:val="id-ID"/>
        </w:rPr>
        <w:t xml:space="preserve"> (promosi penjualan) yang telah dilakukan oleh klub adalah inovasi penjualan tiket kategori </w:t>
      </w:r>
      <w:r>
        <w:rPr>
          <w:rFonts w:ascii="Times New Roman" w:hAnsi="Times New Roman" w:cs="Times New Roman"/>
          <w:i/>
          <w:iCs/>
          <w:sz w:val="23"/>
          <w:szCs w:val="23"/>
          <w:lang w:val="id-ID"/>
        </w:rPr>
        <w:t xml:space="preserve">“Student” </w:t>
      </w:r>
      <w:r>
        <w:rPr>
          <w:rFonts w:ascii="Times New Roman" w:hAnsi="Times New Roman" w:cs="Times New Roman"/>
          <w:sz w:val="23"/>
          <w:szCs w:val="23"/>
          <w:lang w:val="id-ID"/>
        </w:rPr>
        <w:t xml:space="preserve">yang ditujukan untuk pelajar dan mahasiswa dengan harga sesuai kategori. Manajemen </w:t>
      </w: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memasukkan unsur hiburan setiap babak jeda pertandingan laga kandang. Ada berbagai macam hadiah mulai dari barang elektronik, voucher belanja, sampai kesempatan umroh untuk satu orang yang beruntung di undi pada akhir musim. Tidak lupa, penjualan </w:t>
      </w:r>
      <w:r>
        <w:rPr>
          <w:rFonts w:ascii="Times New Roman" w:hAnsi="Times New Roman" w:cs="Times New Roman"/>
          <w:i/>
          <w:iCs/>
          <w:sz w:val="23"/>
          <w:szCs w:val="23"/>
          <w:lang w:val="id-ID"/>
        </w:rPr>
        <w:t>merchandise</w:t>
      </w:r>
      <w:r>
        <w:rPr>
          <w:rFonts w:ascii="Times New Roman" w:hAnsi="Times New Roman" w:cs="Times New Roman"/>
          <w:sz w:val="23"/>
          <w:szCs w:val="23"/>
          <w:lang w:val="id-ID"/>
        </w:rPr>
        <w:t xml:space="preserve"> asli yang hanya didapat melalui </w:t>
      </w:r>
      <w:r>
        <w:rPr>
          <w:rFonts w:ascii="Times New Roman" w:hAnsi="Times New Roman" w:cs="Times New Roman"/>
          <w:i/>
          <w:iCs/>
          <w:sz w:val="23"/>
          <w:szCs w:val="23"/>
          <w:lang w:val="id-ID"/>
        </w:rPr>
        <w:t>Borneo FC Store</w:t>
      </w:r>
      <w:r>
        <w:rPr>
          <w:rFonts w:ascii="Times New Roman" w:hAnsi="Times New Roman" w:cs="Times New Roman"/>
          <w:sz w:val="23"/>
          <w:szCs w:val="23"/>
          <w:lang w:val="id-ID"/>
        </w:rPr>
        <w:t xml:space="preserve"> terletak di Stadion Segiri Samarinda. Ada pula potongan harga pada penjualan di </w:t>
      </w:r>
      <w:r>
        <w:rPr>
          <w:rFonts w:ascii="Times New Roman" w:hAnsi="Times New Roman" w:cs="Times New Roman"/>
          <w:i/>
          <w:iCs/>
          <w:sz w:val="23"/>
          <w:szCs w:val="23"/>
          <w:lang w:val="id-ID"/>
        </w:rPr>
        <w:t xml:space="preserve">Borneo FC Store </w:t>
      </w:r>
      <w:r>
        <w:rPr>
          <w:rFonts w:ascii="Times New Roman" w:hAnsi="Times New Roman" w:cs="Times New Roman"/>
          <w:sz w:val="23"/>
          <w:szCs w:val="23"/>
          <w:lang w:val="id-ID"/>
        </w:rPr>
        <w:t>pada tanggal tertentu seperti Hari Kemerdekaan Indonesia, dan Hari Raya.</w:t>
      </w:r>
    </w:p>
    <w:p w:rsidR="009E1025" w:rsidRDefault="00547839">
      <w:pPr>
        <w:numPr>
          <w:ilvl w:val="0"/>
          <w:numId w:val="11"/>
        </w:numPr>
        <w:tabs>
          <w:tab w:val="clear" w:pos="425"/>
        </w:tabs>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id-ID"/>
        </w:rPr>
        <w:t xml:space="preserve">Berdasarkan teori komunikasi pemasaran terpadu yaitu </w:t>
      </w:r>
      <w:r>
        <w:rPr>
          <w:rFonts w:ascii="Times New Roman" w:hAnsi="Times New Roman" w:cs="Times New Roman"/>
          <w:i/>
          <w:iCs/>
          <w:sz w:val="23"/>
          <w:szCs w:val="23"/>
          <w:lang w:val="id-ID"/>
        </w:rPr>
        <w:t>personal selling</w:t>
      </w:r>
      <w:r>
        <w:rPr>
          <w:rFonts w:ascii="Times New Roman" w:hAnsi="Times New Roman" w:cs="Times New Roman"/>
          <w:sz w:val="23"/>
          <w:szCs w:val="23"/>
          <w:lang w:val="id-ID"/>
        </w:rPr>
        <w:t xml:space="preserve"> (penjualan personal) yang telah dilakukan yakni komunikasi tatap muka dengan calon sponsor atau calon investor untuk menjalin kerjasama dan persiapan proposal penawaran kerjasama oleh manajemen kepada sponsor, di mana sebuah keputusan kerjasama berada pada pemilik klub. Kerjasama pembuatan jersey dengan penyedia jasa </w:t>
      </w:r>
      <w:r>
        <w:rPr>
          <w:rFonts w:ascii="Times New Roman" w:hAnsi="Times New Roman" w:cs="Times New Roman"/>
          <w:i/>
          <w:iCs/>
          <w:sz w:val="23"/>
          <w:szCs w:val="23"/>
          <w:lang w:val="id-ID"/>
        </w:rPr>
        <w:t xml:space="preserve">apparael </w:t>
      </w:r>
      <w:r>
        <w:rPr>
          <w:rFonts w:ascii="Times New Roman" w:hAnsi="Times New Roman" w:cs="Times New Roman"/>
          <w:sz w:val="23"/>
          <w:szCs w:val="23"/>
          <w:lang w:val="id-ID"/>
        </w:rPr>
        <w:t xml:space="preserve">seperti </w:t>
      </w:r>
      <w:r>
        <w:rPr>
          <w:rFonts w:ascii="Times New Roman" w:hAnsi="Times New Roman" w:cs="Times New Roman"/>
          <w:i/>
          <w:iCs/>
          <w:sz w:val="23"/>
          <w:szCs w:val="23"/>
          <w:lang w:val="id-ID"/>
        </w:rPr>
        <w:t xml:space="preserve">town, salvo, </w:t>
      </w:r>
      <w:r>
        <w:rPr>
          <w:rFonts w:ascii="Times New Roman" w:hAnsi="Times New Roman" w:cs="Times New Roman"/>
          <w:sz w:val="23"/>
          <w:szCs w:val="23"/>
          <w:lang w:val="id-ID"/>
        </w:rPr>
        <w:t xml:space="preserve">dan </w:t>
      </w:r>
      <w:r>
        <w:rPr>
          <w:rFonts w:ascii="Times New Roman" w:hAnsi="Times New Roman" w:cs="Times New Roman"/>
          <w:i/>
          <w:iCs/>
          <w:sz w:val="23"/>
          <w:szCs w:val="23"/>
          <w:lang w:val="id-ID"/>
        </w:rPr>
        <w:t xml:space="preserve">Nike </w:t>
      </w:r>
      <w:r>
        <w:rPr>
          <w:rFonts w:ascii="Times New Roman" w:hAnsi="Times New Roman" w:cs="Times New Roman"/>
          <w:sz w:val="23"/>
          <w:szCs w:val="23"/>
          <w:lang w:val="id-ID"/>
        </w:rPr>
        <w:t>Indonesia.</w:t>
      </w:r>
    </w:p>
    <w:p w:rsidR="009E1025" w:rsidRDefault="00547839">
      <w:pPr>
        <w:numPr>
          <w:ilvl w:val="0"/>
          <w:numId w:val="11"/>
        </w:numPr>
        <w:tabs>
          <w:tab w:val="clear" w:pos="425"/>
        </w:tabs>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id-ID"/>
        </w:rPr>
        <w:t xml:space="preserve">Berdasarkan teori komunikasi pemasaran terpadu yaitu </w:t>
      </w:r>
      <w:r>
        <w:rPr>
          <w:rFonts w:ascii="Times New Roman" w:hAnsi="Times New Roman" w:cs="Times New Roman"/>
          <w:i/>
          <w:iCs/>
          <w:sz w:val="23"/>
          <w:szCs w:val="23"/>
          <w:lang w:val="id-ID"/>
        </w:rPr>
        <w:t xml:space="preserve">public relations </w:t>
      </w:r>
      <w:r>
        <w:rPr>
          <w:rFonts w:ascii="Times New Roman" w:hAnsi="Times New Roman" w:cs="Times New Roman"/>
          <w:sz w:val="23"/>
          <w:szCs w:val="23"/>
          <w:lang w:val="id-ID"/>
        </w:rPr>
        <w:t xml:space="preserve">(hubungan masyarakat) pada hubungan antar internal dan eksternal. Dalam satu tahun dalam bulan-bulan tertentu diadakan acara seperti halal bihalal di kediaman presiden klub H Nabil Husein Said Amin, kegiatan ini terbilang cukup sering yang bertujuan mempererat tali silaturahmi antar pemilik, pemain, pelatih, dan manajemen. Untuk eksternal, pemain dan pendukung Pusamania di dalam satu tahun, pertemuan antar keduanya terbilang tidak </w:t>
      </w:r>
      <w:r>
        <w:rPr>
          <w:rFonts w:ascii="Times New Roman" w:hAnsi="Times New Roman" w:cs="Times New Roman"/>
          <w:sz w:val="23"/>
          <w:szCs w:val="23"/>
          <w:lang w:val="id-ID"/>
        </w:rPr>
        <w:lastRenderedPageBreak/>
        <w:t xml:space="preserve">sering karena jadwal dari masing-masing pihak yang belum sesuai. Sedangkan untuk media, klub memiliki media internal yang mempublikasikan segala aktivitas klub dalam hal foto, video beserta desain dan pembuatan fitur artikel maupun pemberitaan. Ketersediaan fasilitas ruang konferensi pers untuk media eksternal klub seperti radio, televisi, surat kabar dan </w:t>
      </w:r>
      <w:r>
        <w:rPr>
          <w:rFonts w:ascii="Times New Roman" w:hAnsi="Times New Roman" w:cs="Times New Roman"/>
          <w:i/>
          <w:iCs/>
          <w:sz w:val="23"/>
          <w:szCs w:val="23"/>
          <w:lang w:val="id-ID"/>
        </w:rPr>
        <w:t>new media</w:t>
      </w:r>
      <w:r>
        <w:rPr>
          <w:rFonts w:ascii="Times New Roman" w:hAnsi="Times New Roman" w:cs="Times New Roman"/>
          <w:sz w:val="23"/>
          <w:szCs w:val="23"/>
          <w:lang w:val="id-ID"/>
        </w:rPr>
        <w:t>, hubungan antar keduanya terbilang sangat baik.</w:t>
      </w:r>
    </w:p>
    <w:p w:rsidR="009E1025" w:rsidRDefault="00547839">
      <w:pPr>
        <w:numPr>
          <w:ilvl w:val="0"/>
          <w:numId w:val="11"/>
        </w:numPr>
        <w:tabs>
          <w:tab w:val="clear" w:pos="425"/>
        </w:tabs>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id-ID"/>
        </w:rPr>
        <w:t xml:space="preserve">Berdasarkan teori komunikasi pemasaran terpadu yaitu </w:t>
      </w:r>
      <w:r>
        <w:rPr>
          <w:rFonts w:ascii="Times New Roman" w:hAnsi="Times New Roman" w:cs="Times New Roman"/>
          <w:i/>
          <w:iCs/>
          <w:sz w:val="23"/>
          <w:szCs w:val="23"/>
          <w:lang w:val="id-ID"/>
        </w:rPr>
        <w:t xml:space="preserve">direct marketing </w:t>
      </w:r>
      <w:r>
        <w:rPr>
          <w:rFonts w:ascii="Times New Roman" w:hAnsi="Times New Roman" w:cs="Times New Roman"/>
          <w:sz w:val="23"/>
          <w:szCs w:val="23"/>
          <w:lang w:val="id-ID"/>
        </w:rPr>
        <w:t xml:space="preserve">(pemasaran langsung) yaitu </w:t>
      </w:r>
      <w:r>
        <w:rPr>
          <w:rFonts w:ascii="Times New Roman" w:hAnsi="Times New Roman" w:cs="Times New Roman"/>
          <w:i/>
          <w:iCs/>
          <w:sz w:val="23"/>
          <w:szCs w:val="23"/>
          <w:lang w:val="id-ID"/>
        </w:rPr>
        <w:t xml:space="preserve">email </w:t>
      </w:r>
      <w:r>
        <w:rPr>
          <w:rFonts w:ascii="Times New Roman" w:hAnsi="Times New Roman" w:cs="Times New Roman"/>
          <w:sz w:val="23"/>
          <w:szCs w:val="23"/>
          <w:lang w:val="id-ID"/>
        </w:rPr>
        <w:t xml:space="preserve">maupun pengelolaan database rutin dilakukan oleh manajemen PT Nahusam Pratama Indonesia sebagai badan yang menaungi </w:t>
      </w: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Samarinda. Namun </w:t>
      </w:r>
      <w:r>
        <w:rPr>
          <w:rFonts w:ascii="Times New Roman" w:hAnsi="Times New Roman" w:cs="Times New Roman"/>
          <w:i/>
          <w:iCs/>
          <w:sz w:val="23"/>
          <w:szCs w:val="23"/>
          <w:lang w:val="id-ID"/>
        </w:rPr>
        <w:t>Borneo Football Club</w:t>
      </w:r>
      <w:r>
        <w:rPr>
          <w:rFonts w:ascii="Times New Roman" w:hAnsi="Times New Roman" w:cs="Times New Roman"/>
          <w:sz w:val="23"/>
          <w:szCs w:val="23"/>
          <w:lang w:val="id-ID"/>
        </w:rPr>
        <w:t xml:space="preserve"> belum memiliki saluran televisi yang independen dalam melakukan iklan interaktif.</w:t>
      </w:r>
    </w:p>
    <w:p w:rsidR="009E1025" w:rsidRDefault="00547839">
      <w:pPr>
        <w:numPr>
          <w:ilvl w:val="0"/>
          <w:numId w:val="11"/>
        </w:numPr>
        <w:tabs>
          <w:tab w:val="clear" w:pos="425"/>
        </w:tabs>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lang w:val="id-ID"/>
        </w:rPr>
        <w:t xml:space="preserve">Berdasarkan teori komunikasi pemasaran terpadu yaitu penjualan interaktif pada saat ini menggunakan media </w:t>
      </w:r>
      <w:r>
        <w:rPr>
          <w:rFonts w:ascii="Times New Roman" w:hAnsi="Times New Roman" w:cs="Times New Roman"/>
          <w:sz w:val="23"/>
          <w:szCs w:val="23"/>
        </w:rPr>
        <w:t>interne</w:t>
      </w:r>
      <w:r>
        <w:rPr>
          <w:rFonts w:ascii="Times New Roman" w:hAnsi="Times New Roman" w:cs="Times New Roman"/>
          <w:sz w:val="23"/>
          <w:szCs w:val="23"/>
          <w:lang w:val="id-ID"/>
        </w:rPr>
        <w:t xml:space="preserve">t </w:t>
      </w:r>
      <w:proofErr w:type="spellStart"/>
      <w:r>
        <w:rPr>
          <w:rFonts w:ascii="Times New Roman" w:hAnsi="Times New Roman" w:cs="Times New Roman"/>
          <w:sz w:val="23"/>
          <w:szCs w:val="23"/>
        </w:rPr>
        <w:t>untuk</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melaksanakan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seluruh</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elemen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bauran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promosi</w:t>
      </w:r>
      <w:proofErr w:type="spellEnd"/>
      <w:r>
        <w:rPr>
          <w:rFonts w:ascii="Times New Roman" w:hAnsi="Times New Roman" w:cs="Times New Roman"/>
          <w:sz w:val="23"/>
          <w:szCs w:val="23"/>
          <w:lang w:val="id-ID"/>
        </w:rPr>
        <w:t xml:space="preserve">. </w:t>
      </w:r>
      <w:r>
        <w:rPr>
          <w:rFonts w:ascii="Times New Roman" w:hAnsi="Times New Roman" w:cs="Times New Roman"/>
          <w:i/>
          <w:iCs/>
          <w:sz w:val="23"/>
          <w:szCs w:val="23"/>
          <w:lang w:val="id-ID"/>
        </w:rPr>
        <w:t xml:space="preserve">Borneo Football Club </w:t>
      </w:r>
      <w:r>
        <w:rPr>
          <w:rFonts w:ascii="Times New Roman" w:hAnsi="Times New Roman" w:cs="Times New Roman"/>
          <w:sz w:val="23"/>
          <w:szCs w:val="23"/>
          <w:lang w:val="id-ID"/>
        </w:rPr>
        <w:t xml:space="preserve">memanfaatkan sekali teknologi dan internet pada saat ini seperti penggunaan sosial media instagram, facebook, twitter, situs </w:t>
      </w:r>
      <w:r>
        <w:rPr>
          <w:rFonts w:ascii="Times New Roman" w:hAnsi="Times New Roman" w:cs="Times New Roman"/>
          <w:i/>
          <w:iCs/>
          <w:sz w:val="23"/>
          <w:szCs w:val="23"/>
          <w:lang w:val="id-ID"/>
        </w:rPr>
        <w:t>website</w:t>
      </w:r>
      <w:r>
        <w:rPr>
          <w:rFonts w:ascii="Times New Roman" w:hAnsi="Times New Roman" w:cs="Times New Roman"/>
          <w:sz w:val="23"/>
          <w:szCs w:val="23"/>
          <w:lang w:val="id-ID"/>
        </w:rPr>
        <w:t xml:space="preserve">, dan youtube, serta penyediaan </w:t>
      </w:r>
      <w:r>
        <w:rPr>
          <w:rFonts w:ascii="Times New Roman" w:hAnsi="Times New Roman" w:cs="Times New Roman"/>
          <w:i/>
          <w:iCs/>
          <w:sz w:val="23"/>
          <w:szCs w:val="23"/>
          <w:lang w:val="id-ID"/>
        </w:rPr>
        <w:t xml:space="preserve">platform </w:t>
      </w:r>
      <w:r>
        <w:rPr>
          <w:rFonts w:ascii="Times New Roman" w:hAnsi="Times New Roman" w:cs="Times New Roman"/>
          <w:sz w:val="23"/>
          <w:szCs w:val="23"/>
          <w:lang w:val="id-ID"/>
        </w:rPr>
        <w:t xml:space="preserve">lainnya seperti Tokopedia sebagai penyedia jasa </w:t>
      </w:r>
      <w:r>
        <w:rPr>
          <w:rFonts w:ascii="Times New Roman" w:hAnsi="Times New Roman" w:cs="Times New Roman"/>
          <w:i/>
          <w:iCs/>
          <w:sz w:val="23"/>
          <w:szCs w:val="23"/>
          <w:lang w:val="id-ID"/>
        </w:rPr>
        <w:t>online</w:t>
      </w:r>
      <w:r>
        <w:rPr>
          <w:rFonts w:ascii="Times New Roman" w:hAnsi="Times New Roman" w:cs="Times New Roman"/>
          <w:sz w:val="23"/>
          <w:szCs w:val="23"/>
          <w:lang w:val="id-ID"/>
        </w:rPr>
        <w:t xml:space="preserve"> penjualan </w:t>
      </w:r>
      <w:r>
        <w:rPr>
          <w:rFonts w:ascii="Times New Roman" w:hAnsi="Times New Roman" w:cs="Times New Roman"/>
          <w:i/>
          <w:iCs/>
          <w:sz w:val="23"/>
          <w:szCs w:val="23"/>
          <w:lang w:val="id-ID"/>
        </w:rPr>
        <w:t xml:space="preserve">merchandise </w:t>
      </w:r>
      <w:r>
        <w:rPr>
          <w:rFonts w:ascii="Times New Roman" w:hAnsi="Times New Roman" w:cs="Times New Roman"/>
          <w:sz w:val="23"/>
          <w:szCs w:val="23"/>
          <w:lang w:val="id-ID"/>
        </w:rPr>
        <w:t xml:space="preserve">pada </w:t>
      </w:r>
      <w:r>
        <w:rPr>
          <w:rFonts w:ascii="Times New Roman" w:hAnsi="Times New Roman" w:cs="Times New Roman"/>
          <w:i/>
          <w:iCs/>
          <w:sz w:val="23"/>
          <w:szCs w:val="23"/>
          <w:lang w:val="id-ID"/>
        </w:rPr>
        <w:t xml:space="preserve">Borneo FC Store </w:t>
      </w:r>
      <w:r>
        <w:rPr>
          <w:rFonts w:ascii="Times New Roman" w:hAnsi="Times New Roman" w:cs="Times New Roman"/>
          <w:sz w:val="23"/>
          <w:szCs w:val="23"/>
          <w:lang w:val="id-ID"/>
        </w:rPr>
        <w:t>Samarinda.</w:t>
      </w:r>
    </w:p>
    <w:p w:rsidR="00E01725" w:rsidRDefault="00E01725">
      <w:pPr>
        <w:spacing w:after="0" w:line="240" w:lineRule="auto"/>
        <w:jc w:val="both"/>
        <w:rPr>
          <w:rFonts w:ascii="Times New Roman" w:hAnsi="Times New Roman" w:cs="Times New Roman"/>
          <w:b/>
          <w:bCs/>
          <w:i/>
          <w:iCs/>
          <w:sz w:val="23"/>
          <w:szCs w:val="23"/>
          <w:lang w:val="id-ID"/>
        </w:rPr>
      </w:pPr>
    </w:p>
    <w:p w:rsidR="009E1025" w:rsidRDefault="00547839">
      <w:pPr>
        <w:spacing w:after="0" w:line="240" w:lineRule="auto"/>
        <w:jc w:val="both"/>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Saran</w:t>
      </w:r>
    </w:p>
    <w:p w:rsidR="009E1025" w:rsidRDefault="00547839" w:rsidP="00BF09A9">
      <w:pPr>
        <w:spacing w:after="0" w:line="240" w:lineRule="auto"/>
        <w:ind w:firstLineChars="246" w:firstLine="566"/>
        <w:jc w:val="both"/>
        <w:rPr>
          <w:rFonts w:ascii="Times New Roman" w:hAnsi="Times New Roman" w:cs="Times New Roman"/>
          <w:sz w:val="23"/>
          <w:szCs w:val="23"/>
          <w:lang w:val="id-ID"/>
        </w:rPr>
      </w:pPr>
      <w:r>
        <w:rPr>
          <w:rFonts w:ascii="Times New Roman" w:hAnsi="Times New Roman" w:cs="Times New Roman"/>
          <w:sz w:val="23"/>
          <w:szCs w:val="23"/>
          <w:lang w:val="id-ID"/>
        </w:rPr>
        <w:t>Berdasarkan hasil penelitian dan kesimpulan yang telah dikemukakan, oleh karena itu peneliti dapat memberikan saran sebagai berikut :</w:t>
      </w:r>
    </w:p>
    <w:p w:rsidR="009E1025" w:rsidRDefault="00547839">
      <w:pPr>
        <w:numPr>
          <w:ilvl w:val="0"/>
          <w:numId w:val="12"/>
        </w:numPr>
        <w:tabs>
          <w:tab w:val="clear" w:pos="425"/>
        </w:tabs>
        <w:spacing w:after="0" w:line="240" w:lineRule="auto"/>
        <w:ind w:left="284" w:hanging="284"/>
        <w:jc w:val="both"/>
        <w:rPr>
          <w:sz w:val="23"/>
          <w:szCs w:val="23"/>
        </w:rPr>
      </w:pPr>
      <w:r>
        <w:rPr>
          <w:rFonts w:ascii="Times New Roman" w:hAnsi="Times New Roman" w:cs="Times New Roman"/>
          <w:sz w:val="23"/>
          <w:szCs w:val="23"/>
          <w:lang w:val="id-ID"/>
        </w:rPr>
        <w:t xml:space="preserve">Aspek-aspek sepak bola profesional oleh </w:t>
      </w:r>
      <w:r>
        <w:rPr>
          <w:rFonts w:ascii="Times New Roman" w:hAnsi="Times New Roman" w:cs="Times New Roman"/>
          <w:i/>
          <w:iCs/>
          <w:sz w:val="23"/>
          <w:szCs w:val="23"/>
          <w:lang w:val="id-ID"/>
        </w:rPr>
        <w:t xml:space="preserve">Borneo Football Club </w:t>
      </w:r>
      <w:r>
        <w:rPr>
          <w:rFonts w:ascii="Times New Roman" w:hAnsi="Times New Roman" w:cs="Times New Roman"/>
          <w:sz w:val="23"/>
          <w:szCs w:val="23"/>
          <w:lang w:val="id-ID"/>
        </w:rPr>
        <w:t xml:space="preserve">telah terlaksana dengan baik, namun harus dilakukan peningkatan dalam berbagai lima aspek tersebut, agar </w:t>
      </w:r>
      <w:r>
        <w:rPr>
          <w:rFonts w:ascii="Times New Roman" w:hAnsi="Times New Roman" w:cs="Times New Roman"/>
          <w:i/>
          <w:iCs/>
          <w:sz w:val="23"/>
          <w:szCs w:val="23"/>
          <w:lang w:val="id-ID"/>
        </w:rPr>
        <w:t xml:space="preserve">branding </w:t>
      </w:r>
      <w:r>
        <w:rPr>
          <w:rFonts w:ascii="Times New Roman" w:hAnsi="Times New Roman" w:cs="Times New Roman"/>
          <w:sz w:val="23"/>
          <w:szCs w:val="23"/>
          <w:lang w:val="id-ID"/>
        </w:rPr>
        <w:t>sepak bola profesional khususnya di Kota Samarinda tidak mudah luntur dan hilang begitu saja, mengingat klub ini adalah satu-satunya klub profesional yang ada di Kota Samarinda.</w:t>
      </w:r>
    </w:p>
    <w:p w:rsidR="009E1025" w:rsidRDefault="00547839">
      <w:pPr>
        <w:numPr>
          <w:ilvl w:val="0"/>
          <w:numId w:val="12"/>
        </w:numPr>
        <w:tabs>
          <w:tab w:val="clear" w:pos="425"/>
        </w:tabs>
        <w:spacing w:after="0" w:line="240" w:lineRule="auto"/>
        <w:ind w:left="284" w:hanging="284"/>
        <w:jc w:val="both"/>
        <w:rPr>
          <w:sz w:val="23"/>
          <w:szCs w:val="23"/>
        </w:rPr>
      </w:pPr>
      <w:r>
        <w:rPr>
          <w:rFonts w:ascii="Times New Roman" w:hAnsi="Times New Roman" w:cs="Times New Roman"/>
          <w:sz w:val="23"/>
          <w:szCs w:val="23"/>
          <w:lang w:val="id-ID"/>
        </w:rPr>
        <w:t xml:space="preserve">Perlunya peningkatan maksimal bauran promosi dalam komunikasi pemasaran terpadu antara lain </w:t>
      </w:r>
      <w:r>
        <w:rPr>
          <w:rFonts w:ascii="Times New Roman" w:hAnsi="Times New Roman" w:cs="Times New Roman"/>
          <w:i/>
          <w:iCs/>
          <w:sz w:val="23"/>
          <w:szCs w:val="23"/>
          <w:lang w:val="id-ID"/>
        </w:rPr>
        <w:t>advertising</w:t>
      </w:r>
      <w:r>
        <w:rPr>
          <w:rFonts w:ascii="Times New Roman" w:hAnsi="Times New Roman" w:cs="Times New Roman"/>
          <w:sz w:val="23"/>
          <w:szCs w:val="23"/>
          <w:lang w:val="id-ID"/>
        </w:rPr>
        <w:t xml:space="preserve"> (periklanan), </w:t>
      </w:r>
      <w:r>
        <w:rPr>
          <w:rFonts w:ascii="Times New Roman" w:hAnsi="Times New Roman" w:cs="Times New Roman"/>
          <w:i/>
          <w:iCs/>
          <w:sz w:val="23"/>
          <w:szCs w:val="23"/>
          <w:lang w:val="id-ID"/>
        </w:rPr>
        <w:t>sales promotion</w:t>
      </w:r>
      <w:r>
        <w:rPr>
          <w:rFonts w:ascii="Times New Roman" w:hAnsi="Times New Roman" w:cs="Times New Roman"/>
          <w:sz w:val="23"/>
          <w:szCs w:val="23"/>
          <w:lang w:val="id-ID"/>
        </w:rPr>
        <w:t xml:space="preserve"> (promosi penjualan), </w:t>
      </w:r>
      <w:r>
        <w:rPr>
          <w:rFonts w:ascii="Times New Roman" w:hAnsi="Times New Roman" w:cs="Times New Roman"/>
          <w:i/>
          <w:iCs/>
          <w:sz w:val="23"/>
          <w:szCs w:val="23"/>
          <w:lang w:val="id-ID"/>
        </w:rPr>
        <w:t xml:space="preserve">personal selling </w:t>
      </w:r>
      <w:r>
        <w:rPr>
          <w:rFonts w:ascii="Times New Roman" w:hAnsi="Times New Roman" w:cs="Times New Roman"/>
          <w:sz w:val="23"/>
          <w:szCs w:val="23"/>
          <w:lang w:val="id-ID"/>
        </w:rPr>
        <w:t>(penjualan personal),</w:t>
      </w:r>
      <w:r>
        <w:rPr>
          <w:rFonts w:ascii="Times New Roman" w:hAnsi="Times New Roman" w:cs="Times New Roman"/>
          <w:i/>
          <w:iCs/>
          <w:sz w:val="23"/>
          <w:szCs w:val="23"/>
          <w:lang w:val="id-ID"/>
        </w:rPr>
        <w:t xml:space="preserve"> public relations </w:t>
      </w:r>
      <w:r>
        <w:rPr>
          <w:rFonts w:ascii="Times New Roman" w:hAnsi="Times New Roman" w:cs="Times New Roman"/>
          <w:sz w:val="23"/>
          <w:szCs w:val="23"/>
          <w:lang w:val="id-ID"/>
        </w:rPr>
        <w:t xml:space="preserve">(hubungan masyarakat), </w:t>
      </w:r>
      <w:r>
        <w:rPr>
          <w:rFonts w:ascii="Times New Roman" w:hAnsi="Times New Roman" w:cs="Times New Roman"/>
          <w:i/>
          <w:iCs/>
          <w:sz w:val="23"/>
          <w:szCs w:val="23"/>
          <w:lang w:val="id-ID"/>
        </w:rPr>
        <w:t>direct marketing</w:t>
      </w:r>
      <w:r>
        <w:rPr>
          <w:rFonts w:ascii="Times New Roman" w:hAnsi="Times New Roman" w:cs="Times New Roman"/>
          <w:sz w:val="23"/>
          <w:szCs w:val="23"/>
          <w:lang w:val="id-ID"/>
        </w:rPr>
        <w:t xml:space="preserve"> (penjualan langsung), dan pejualan interaktif. Untuk meningkatkan </w:t>
      </w:r>
      <w:r>
        <w:rPr>
          <w:rFonts w:ascii="Times New Roman" w:hAnsi="Times New Roman" w:cs="Times New Roman"/>
          <w:i/>
          <w:iCs/>
          <w:sz w:val="23"/>
          <w:szCs w:val="23"/>
          <w:lang w:val="id-ID"/>
        </w:rPr>
        <w:t xml:space="preserve">direct marketing </w:t>
      </w:r>
      <w:r>
        <w:rPr>
          <w:rFonts w:ascii="Times New Roman" w:hAnsi="Times New Roman" w:cs="Times New Roman"/>
          <w:sz w:val="23"/>
          <w:szCs w:val="23"/>
          <w:lang w:val="id-ID"/>
        </w:rPr>
        <w:t>(pemasaran langsung) klub dapat membuat “Borneo TV” khusus iklan interaktif klub. Karena semua elemen bauran promosi tersebut saling berhubungan satu sama lain dan berkelanjutan.</w:t>
      </w:r>
    </w:p>
    <w:p w:rsidR="009E1025" w:rsidRDefault="009E1025">
      <w:pPr>
        <w:spacing w:after="0" w:line="240" w:lineRule="auto"/>
        <w:jc w:val="both"/>
        <w:rPr>
          <w:sz w:val="23"/>
          <w:szCs w:val="23"/>
        </w:rPr>
      </w:pPr>
    </w:p>
    <w:p w:rsidR="009E1025" w:rsidRDefault="00547839">
      <w:pPr>
        <w:spacing w:after="0" w:line="240" w:lineRule="auto"/>
        <w:jc w:val="both"/>
        <w:rPr>
          <w:rFonts w:ascii="Times New Roman" w:hAnsi="Times New Roman" w:cs="Times New Roman"/>
          <w:b/>
          <w:bCs/>
          <w:iCs/>
          <w:sz w:val="23"/>
          <w:szCs w:val="23"/>
        </w:rPr>
      </w:pPr>
      <w:proofErr w:type="spellStart"/>
      <w:r>
        <w:rPr>
          <w:rFonts w:ascii="Times New Roman" w:hAnsi="Times New Roman" w:cs="Times New Roman"/>
          <w:b/>
          <w:bCs/>
          <w:iCs/>
          <w:sz w:val="23"/>
          <w:szCs w:val="23"/>
        </w:rPr>
        <w:t>Daftar</w:t>
      </w:r>
      <w:proofErr w:type="spellEnd"/>
      <w:r>
        <w:rPr>
          <w:rFonts w:ascii="Times New Roman" w:hAnsi="Times New Roman" w:cs="Times New Roman"/>
          <w:b/>
          <w:bCs/>
          <w:iCs/>
          <w:sz w:val="23"/>
          <w:szCs w:val="23"/>
        </w:rPr>
        <w:t xml:space="preserve"> </w:t>
      </w:r>
      <w:proofErr w:type="spellStart"/>
      <w:r>
        <w:rPr>
          <w:rFonts w:ascii="Times New Roman" w:hAnsi="Times New Roman" w:cs="Times New Roman"/>
          <w:b/>
          <w:bCs/>
          <w:iCs/>
          <w:sz w:val="23"/>
          <w:szCs w:val="23"/>
        </w:rPr>
        <w:t>Pustaka</w:t>
      </w:r>
      <w:proofErr w:type="spellEnd"/>
    </w:p>
    <w:p w:rsidR="009E1025" w:rsidRDefault="00547839">
      <w:pPr>
        <w:spacing w:after="0" w:line="240" w:lineRule="auto"/>
        <w:jc w:val="both"/>
        <w:rPr>
          <w:rFonts w:ascii="Times New Roman" w:hAnsi="Times New Roman" w:cs="Times New Roman"/>
          <w:b/>
          <w:bCs/>
          <w:sz w:val="23"/>
          <w:szCs w:val="23"/>
          <w:lang w:val="id-ID"/>
        </w:rPr>
      </w:pPr>
      <w:r>
        <w:rPr>
          <w:rFonts w:ascii="Times New Roman" w:hAnsi="Times New Roman" w:cs="Times New Roman"/>
          <w:b/>
          <w:bCs/>
          <w:sz w:val="23"/>
          <w:szCs w:val="23"/>
          <w:lang w:val="id-ID"/>
        </w:rPr>
        <w:t>Buku :</w:t>
      </w:r>
    </w:p>
    <w:p w:rsidR="009E1025" w:rsidRDefault="00547839">
      <w:pPr>
        <w:spacing w:after="0" w:line="240" w:lineRule="auto"/>
        <w:ind w:left="460" w:hangingChars="200" w:hanging="46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A .Shimp, Terence. 2014. </w:t>
      </w:r>
      <w:r>
        <w:rPr>
          <w:rFonts w:ascii="Times New Roman" w:hAnsi="Times New Roman" w:cs="Times New Roman"/>
          <w:i/>
          <w:iCs/>
          <w:sz w:val="23"/>
          <w:szCs w:val="23"/>
          <w:lang w:val="id-ID"/>
        </w:rPr>
        <w:t>Komunikasi Pemasaran Terpadu Dalam Periklanan dan Promosi</w:t>
      </w:r>
      <w:r>
        <w:rPr>
          <w:rFonts w:ascii="Times New Roman" w:hAnsi="Times New Roman" w:cs="Times New Roman"/>
          <w:sz w:val="23"/>
          <w:szCs w:val="23"/>
          <w:lang w:val="id-ID"/>
        </w:rPr>
        <w:t>. Jakarta: Salemba Empat</w:t>
      </w:r>
    </w:p>
    <w:p w:rsidR="009E1025" w:rsidRDefault="00547839">
      <w:pPr>
        <w:spacing w:after="0" w:line="240" w:lineRule="auto"/>
        <w:ind w:left="460" w:hangingChars="200" w:hanging="46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Effendy, Onong Uchjana. 2007. </w:t>
      </w:r>
      <w:r>
        <w:rPr>
          <w:rFonts w:ascii="Times New Roman" w:hAnsi="Times New Roman" w:cs="Times New Roman"/>
          <w:i/>
          <w:iCs/>
          <w:sz w:val="23"/>
          <w:szCs w:val="23"/>
          <w:lang w:val="id-ID"/>
        </w:rPr>
        <w:t>Ilmu Komunikasi, Teori dan Praktek.</w:t>
      </w:r>
      <w:r>
        <w:rPr>
          <w:rFonts w:ascii="Times New Roman" w:hAnsi="Times New Roman" w:cs="Times New Roman"/>
          <w:sz w:val="23"/>
          <w:szCs w:val="23"/>
          <w:lang w:val="id-ID"/>
        </w:rPr>
        <w:t xml:space="preserve"> Bandung: Remaja Rosdakarya</w:t>
      </w:r>
    </w:p>
    <w:p w:rsidR="009E1025" w:rsidRDefault="00547839">
      <w:pPr>
        <w:spacing w:after="0" w:line="240" w:lineRule="auto"/>
        <w:ind w:left="460" w:hangingChars="200" w:hanging="46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Hermawan, Agus. 2012. </w:t>
      </w:r>
      <w:r>
        <w:rPr>
          <w:rFonts w:ascii="Times New Roman" w:hAnsi="Times New Roman" w:cs="Times New Roman"/>
          <w:i/>
          <w:iCs/>
          <w:sz w:val="23"/>
          <w:szCs w:val="23"/>
          <w:lang w:val="id-ID"/>
        </w:rPr>
        <w:t>Komunikasi Pemasaran</w:t>
      </w:r>
      <w:r>
        <w:rPr>
          <w:rFonts w:ascii="Times New Roman" w:hAnsi="Times New Roman" w:cs="Times New Roman"/>
          <w:sz w:val="23"/>
          <w:szCs w:val="23"/>
          <w:lang w:val="id-ID"/>
        </w:rPr>
        <w:t>. Jakarta: Erlangga</w:t>
      </w:r>
    </w:p>
    <w:p w:rsidR="009E1025" w:rsidRDefault="00547839">
      <w:pPr>
        <w:spacing w:after="0" w:line="240" w:lineRule="auto"/>
        <w:ind w:left="460" w:hangingChars="200" w:hanging="460"/>
        <w:jc w:val="both"/>
        <w:rPr>
          <w:rFonts w:ascii="Times New Roman" w:hAnsi="Times New Roman" w:cs="Times New Roman"/>
          <w:sz w:val="23"/>
          <w:szCs w:val="23"/>
          <w:lang w:val="id-ID"/>
        </w:rPr>
      </w:pPr>
      <w:proofErr w:type="spellStart"/>
      <w:proofErr w:type="gramStart"/>
      <w:r>
        <w:rPr>
          <w:rFonts w:ascii="Times New Roman" w:hAnsi="Times New Roman" w:cs="Times New Roman"/>
          <w:sz w:val="23"/>
          <w:szCs w:val="23"/>
        </w:rPr>
        <w:lastRenderedPageBreak/>
        <w:t>Kotler</w:t>
      </w:r>
      <w:proofErr w:type="spellEnd"/>
      <w:r>
        <w:rPr>
          <w:rFonts w:ascii="Times New Roman" w:hAnsi="Times New Roman" w:cs="Times New Roman"/>
          <w:sz w:val="23"/>
          <w:szCs w:val="23"/>
        </w:rPr>
        <w:t xml:space="preserve"> &amp; A</w:t>
      </w:r>
      <w:r>
        <w:rPr>
          <w:rFonts w:ascii="Times New Roman" w:hAnsi="Times New Roman" w:cs="Times New Roman"/>
          <w:sz w:val="23"/>
          <w:szCs w:val="23"/>
          <w:lang w:val="id-ID"/>
        </w:rPr>
        <w:t>r</w:t>
      </w:r>
      <w:proofErr w:type="spellStart"/>
      <w:r>
        <w:rPr>
          <w:rFonts w:ascii="Times New Roman" w:hAnsi="Times New Roman" w:cs="Times New Roman"/>
          <w:sz w:val="23"/>
          <w:szCs w:val="23"/>
        </w:rPr>
        <w:t>mstrong</w:t>
      </w:r>
      <w:proofErr w:type="spellEnd"/>
      <w:r>
        <w:rPr>
          <w:rFonts w:ascii="Times New Roman" w:hAnsi="Times New Roman" w:cs="Times New Roman"/>
          <w:sz w:val="23"/>
          <w:szCs w:val="23"/>
        </w:rPr>
        <w:t>.</w:t>
      </w:r>
      <w:proofErr w:type="gramEnd"/>
      <w:r>
        <w:rPr>
          <w:rFonts w:ascii="Times New Roman" w:hAnsi="Times New Roman" w:cs="Times New Roman"/>
          <w:sz w:val="23"/>
          <w:szCs w:val="23"/>
        </w:rPr>
        <w:t xml:space="preserve"> 200</w:t>
      </w:r>
      <w:r>
        <w:rPr>
          <w:rFonts w:ascii="Times New Roman" w:hAnsi="Times New Roman" w:cs="Times New Roman"/>
          <w:sz w:val="23"/>
          <w:szCs w:val="23"/>
          <w:lang w:val="id-ID"/>
        </w:rPr>
        <w:t>1</w:t>
      </w:r>
      <w:r>
        <w:rPr>
          <w:rFonts w:ascii="Times New Roman" w:hAnsi="Times New Roman" w:cs="Times New Roman"/>
          <w:sz w:val="23"/>
          <w:szCs w:val="23"/>
        </w:rPr>
        <w:t xml:space="preserve">. </w:t>
      </w:r>
      <w:proofErr w:type="spellStart"/>
      <w:r>
        <w:rPr>
          <w:rFonts w:ascii="Times New Roman" w:hAnsi="Times New Roman" w:cs="Times New Roman"/>
          <w:i/>
          <w:iCs/>
          <w:sz w:val="23"/>
          <w:szCs w:val="23"/>
        </w:rPr>
        <w:t>Prinsip-Prinsip</w:t>
      </w:r>
      <w:proofErr w:type="spellEnd"/>
      <w:r>
        <w:rPr>
          <w:rFonts w:ascii="Times New Roman" w:hAnsi="Times New Roman" w:cs="Times New Roman"/>
          <w:i/>
          <w:iCs/>
          <w:sz w:val="23"/>
          <w:szCs w:val="23"/>
        </w:rPr>
        <w:t xml:space="preserve"> </w:t>
      </w:r>
      <w:r>
        <w:rPr>
          <w:rFonts w:ascii="Times New Roman" w:hAnsi="Times New Roman" w:cs="Times New Roman"/>
          <w:i/>
          <w:iCs/>
          <w:sz w:val="23"/>
          <w:szCs w:val="23"/>
          <w:lang w:val="id-ID"/>
        </w:rPr>
        <w:t>Pemasaran, Edisi Keduabelas, Jilid 1</w:t>
      </w:r>
      <w:r>
        <w:rPr>
          <w:rFonts w:ascii="Times New Roman" w:hAnsi="Times New Roman" w:cs="Times New Roman"/>
          <w:sz w:val="23"/>
          <w:szCs w:val="23"/>
        </w:rPr>
        <w:t xml:space="preserve">. Jakarta: </w:t>
      </w:r>
      <w:proofErr w:type="spellStart"/>
      <w:r>
        <w:rPr>
          <w:rFonts w:ascii="Times New Roman" w:hAnsi="Times New Roman" w:cs="Times New Roman"/>
          <w:sz w:val="23"/>
          <w:szCs w:val="23"/>
        </w:rPr>
        <w:t>Erlangg</w:t>
      </w:r>
      <w:proofErr w:type="spellEnd"/>
      <w:r>
        <w:rPr>
          <w:rFonts w:ascii="Times New Roman" w:hAnsi="Times New Roman" w:cs="Times New Roman"/>
          <w:sz w:val="23"/>
          <w:szCs w:val="23"/>
          <w:lang w:val="id-ID"/>
        </w:rPr>
        <w:t>a</w:t>
      </w:r>
    </w:p>
    <w:p w:rsidR="009E1025" w:rsidRDefault="00547839">
      <w:pPr>
        <w:spacing w:after="0" w:line="240" w:lineRule="auto"/>
        <w:ind w:left="460" w:hangingChars="200" w:hanging="460"/>
        <w:jc w:val="both"/>
        <w:rPr>
          <w:rFonts w:ascii="Times New Roman" w:hAnsi="Times New Roman" w:cs="Times New Roman"/>
          <w:sz w:val="23"/>
          <w:szCs w:val="23"/>
        </w:rPr>
      </w:pPr>
      <w:proofErr w:type="spellStart"/>
      <w:proofErr w:type="gramStart"/>
      <w:r>
        <w:rPr>
          <w:rFonts w:ascii="Times New Roman" w:hAnsi="Times New Roman" w:cs="Times New Roman"/>
          <w:sz w:val="23"/>
          <w:szCs w:val="23"/>
        </w:rPr>
        <w:t>Sugiyono</w:t>
      </w:r>
      <w:proofErr w:type="spellEnd"/>
      <w:r>
        <w:rPr>
          <w:rFonts w:ascii="Times New Roman" w:hAnsi="Times New Roman" w:cs="Times New Roman"/>
          <w:sz w:val="23"/>
          <w:szCs w:val="23"/>
        </w:rPr>
        <w:t>.</w:t>
      </w:r>
      <w:proofErr w:type="gramEnd"/>
      <w:r>
        <w:rPr>
          <w:rFonts w:ascii="Times New Roman" w:hAnsi="Times New Roman" w:cs="Times New Roman"/>
          <w:sz w:val="23"/>
          <w:szCs w:val="23"/>
        </w:rPr>
        <w:t xml:space="preserve"> 200</w:t>
      </w:r>
      <w:r>
        <w:rPr>
          <w:rFonts w:ascii="Times New Roman" w:hAnsi="Times New Roman" w:cs="Times New Roman"/>
          <w:sz w:val="23"/>
          <w:szCs w:val="23"/>
          <w:lang w:val="id-ID"/>
        </w:rPr>
        <w:t>5</w:t>
      </w:r>
      <w:r>
        <w:rPr>
          <w:rFonts w:ascii="Times New Roman" w:hAnsi="Times New Roman" w:cs="Times New Roman"/>
          <w:sz w:val="23"/>
          <w:szCs w:val="23"/>
        </w:rPr>
        <w:t>.</w:t>
      </w:r>
      <w:r>
        <w:rPr>
          <w:rFonts w:ascii="Times New Roman" w:hAnsi="Times New Roman" w:cs="Times New Roman"/>
          <w:i/>
          <w:iCs/>
          <w:sz w:val="23"/>
          <w:szCs w:val="23"/>
        </w:rPr>
        <w:t xml:space="preserve"> </w:t>
      </w:r>
      <w:proofErr w:type="spellStart"/>
      <w:r>
        <w:rPr>
          <w:rFonts w:ascii="Times New Roman" w:hAnsi="Times New Roman" w:cs="Times New Roman"/>
          <w:i/>
          <w:iCs/>
          <w:sz w:val="23"/>
          <w:szCs w:val="23"/>
        </w:rPr>
        <w:t>Metode</w:t>
      </w:r>
      <w:proofErr w:type="spellEnd"/>
      <w:r>
        <w:rPr>
          <w:rFonts w:ascii="Times New Roman" w:hAnsi="Times New Roman" w:cs="Times New Roman"/>
          <w:i/>
          <w:iCs/>
          <w:sz w:val="23"/>
          <w:szCs w:val="23"/>
        </w:rPr>
        <w:t xml:space="preserve"> </w:t>
      </w:r>
      <w:proofErr w:type="spellStart"/>
      <w:r>
        <w:rPr>
          <w:rFonts w:ascii="Times New Roman" w:hAnsi="Times New Roman" w:cs="Times New Roman"/>
          <w:i/>
          <w:iCs/>
          <w:sz w:val="23"/>
          <w:szCs w:val="23"/>
        </w:rPr>
        <w:t>Penelitian</w:t>
      </w:r>
      <w:proofErr w:type="spellEnd"/>
      <w:r>
        <w:rPr>
          <w:rFonts w:ascii="Times New Roman" w:hAnsi="Times New Roman" w:cs="Times New Roman"/>
          <w:i/>
          <w:iCs/>
          <w:sz w:val="23"/>
          <w:szCs w:val="23"/>
        </w:rPr>
        <w:t xml:space="preserve"> </w:t>
      </w:r>
      <w:r>
        <w:rPr>
          <w:rFonts w:ascii="Times New Roman" w:hAnsi="Times New Roman" w:cs="Times New Roman"/>
          <w:i/>
          <w:iCs/>
          <w:sz w:val="23"/>
          <w:szCs w:val="23"/>
          <w:lang w:val="id-ID"/>
        </w:rPr>
        <w:t>Administrasi</w:t>
      </w:r>
      <w:r>
        <w:rPr>
          <w:rFonts w:ascii="Times New Roman" w:hAnsi="Times New Roman" w:cs="Times New Roman"/>
          <w:i/>
          <w:iCs/>
          <w:sz w:val="23"/>
          <w:szCs w:val="23"/>
        </w:rPr>
        <w:t>.</w:t>
      </w:r>
      <w:r>
        <w:rPr>
          <w:rFonts w:ascii="Times New Roman" w:hAnsi="Times New Roman" w:cs="Times New Roman"/>
          <w:sz w:val="23"/>
          <w:szCs w:val="23"/>
        </w:rPr>
        <w:t xml:space="preserve"> </w:t>
      </w:r>
      <w:proofErr w:type="gramStart"/>
      <w:r>
        <w:rPr>
          <w:rFonts w:ascii="Times New Roman" w:hAnsi="Times New Roman" w:cs="Times New Roman"/>
          <w:sz w:val="23"/>
          <w:szCs w:val="23"/>
        </w:rPr>
        <w:t>Bandung</w:t>
      </w:r>
      <w:r>
        <w:rPr>
          <w:rFonts w:ascii="Times New Roman" w:hAnsi="Times New Roman" w:cs="Times New Roman"/>
          <w:sz w:val="23"/>
          <w:szCs w:val="23"/>
          <w:lang w:val="id-ID"/>
        </w:rPr>
        <w:t xml:space="preserve"> :</w:t>
      </w:r>
      <w:proofErr w:type="gramEnd"/>
      <w:r>
        <w:rPr>
          <w:rFonts w:ascii="Times New Roman" w:hAnsi="Times New Roman" w:cs="Times New Roman"/>
          <w:sz w:val="23"/>
          <w:szCs w:val="23"/>
          <w:lang w:val="id-ID"/>
        </w:rPr>
        <w:t xml:space="preserve"> </w:t>
      </w:r>
      <w:proofErr w:type="spellStart"/>
      <w:r>
        <w:rPr>
          <w:rFonts w:ascii="Times New Roman" w:hAnsi="Times New Roman" w:cs="Times New Roman"/>
          <w:sz w:val="23"/>
          <w:szCs w:val="23"/>
        </w:rPr>
        <w:t>Alfabeta</w:t>
      </w:r>
      <w:proofErr w:type="spellEnd"/>
    </w:p>
    <w:p w:rsidR="009E1025" w:rsidRDefault="00547839">
      <w:pPr>
        <w:spacing w:after="0" w:line="240" w:lineRule="auto"/>
        <w:ind w:left="460" w:hangingChars="200" w:hanging="46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Sugiyono, 2015. </w:t>
      </w:r>
      <w:r>
        <w:rPr>
          <w:rFonts w:ascii="Times New Roman" w:hAnsi="Times New Roman" w:cs="Times New Roman"/>
          <w:i/>
          <w:iCs/>
          <w:sz w:val="23"/>
          <w:szCs w:val="23"/>
          <w:lang w:val="id-ID"/>
        </w:rPr>
        <w:t>Metode Penelitian Kuantitatif Kualitatif dan R&amp;D</w:t>
      </w:r>
      <w:r>
        <w:rPr>
          <w:rFonts w:ascii="Times New Roman" w:hAnsi="Times New Roman" w:cs="Times New Roman"/>
          <w:sz w:val="23"/>
          <w:szCs w:val="23"/>
          <w:lang w:val="id-ID"/>
        </w:rPr>
        <w:t>. Bandung: Alfabeta</w:t>
      </w:r>
    </w:p>
    <w:p w:rsidR="009E1025" w:rsidRDefault="00547839">
      <w:pPr>
        <w:spacing w:after="0" w:line="240" w:lineRule="auto"/>
        <w:ind w:left="460" w:hangingChars="200" w:hanging="460"/>
        <w:jc w:val="both"/>
        <w:rPr>
          <w:rFonts w:ascii="Times New Roman" w:hAnsi="Times New Roman" w:cs="Times New Roman"/>
          <w:sz w:val="23"/>
          <w:szCs w:val="23"/>
          <w:lang w:val="id-ID"/>
        </w:rPr>
      </w:pPr>
      <w:proofErr w:type="spellStart"/>
      <w:r>
        <w:rPr>
          <w:rFonts w:ascii="Times New Roman" w:hAnsi="Times New Roman" w:cs="Times New Roman"/>
          <w:sz w:val="23"/>
          <w:szCs w:val="23"/>
        </w:rPr>
        <w:t>Sulaksana</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Uyung</w:t>
      </w:r>
      <w:proofErr w:type="spellEnd"/>
      <w:r>
        <w:rPr>
          <w:rFonts w:ascii="Times New Roman" w:hAnsi="Times New Roman" w:cs="Times New Roman"/>
          <w:sz w:val="23"/>
          <w:szCs w:val="23"/>
        </w:rPr>
        <w:t>.</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2003. </w:t>
      </w:r>
      <w:r>
        <w:rPr>
          <w:rFonts w:ascii="Times New Roman" w:hAnsi="Times New Roman" w:cs="Times New Roman"/>
          <w:i/>
          <w:iCs/>
          <w:sz w:val="23"/>
          <w:szCs w:val="23"/>
        </w:rPr>
        <w:t>Integrated Marketing Communications</w:t>
      </w:r>
      <w:r>
        <w:rPr>
          <w:rFonts w:ascii="Times New Roman" w:hAnsi="Times New Roman" w:cs="Times New Roman"/>
          <w:sz w:val="23"/>
          <w:szCs w:val="23"/>
        </w:rPr>
        <w:t xml:space="preserve">: </w:t>
      </w:r>
      <w:proofErr w:type="spellStart"/>
      <w:r>
        <w:rPr>
          <w:rFonts w:ascii="Times New Roman" w:hAnsi="Times New Roman" w:cs="Times New Roman"/>
          <w:i/>
          <w:iCs/>
          <w:sz w:val="23"/>
          <w:szCs w:val="23"/>
        </w:rPr>
        <w:t>Teks</w:t>
      </w:r>
      <w:proofErr w:type="spellEnd"/>
      <w:r>
        <w:rPr>
          <w:rFonts w:ascii="Times New Roman" w:hAnsi="Times New Roman" w:cs="Times New Roman"/>
          <w:i/>
          <w:iCs/>
          <w:sz w:val="23"/>
          <w:szCs w:val="23"/>
        </w:rPr>
        <w:t xml:space="preserve"> </w:t>
      </w:r>
      <w:proofErr w:type="spellStart"/>
      <w:r>
        <w:rPr>
          <w:rFonts w:ascii="Times New Roman" w:hAnsi="Times New Roman" w:cs="Times New Roman"/>
          <w:i/>
          <w:iCs/>
          <w:sz w:val="23"/>
          <w:szCs w:val="23"/>
        </w:rPr>
        <w:t>dan</w:t>
      </w:r>
      <w:proofErr w:type="spellEnd"/>
      <w:r>
        <w:rPr>
          <w:rFonts w:ascii="Times New Roman" w:hAnsi="Times New Roman" w:cs="Times New Roman"/>
          <w:i/>
          <w:iCs/>
          <w:sz w:val="23"/>
          <w:szCs w:val="23"/>
          <w:lang w:val="id-ID"/>
        </w:rPr>
        <w:t xml:space="preserve"> </w:t>
      </w:r>
      <w:proofErr w:type="spellStart"/>
      <w:r>
        <w:rPr>
          <w:rFonts w:ascii="Times New Roman" w:hAnsi="Times New Roman" w:cs="Times New Roman"/>
          <w:i/>
          <w:iCs/>
          <w:sz w:val="23"/>
          <w:szCs w:val="23"/>
        </w:rPr>
        <w:t>Kasus</w:t>
      </w:r>
      <w:proofErr w:type="spellEnd"/>
      <w:r>
        <w:rPr>
          <w:rFonts w:ascii="Times New Roman" w:hAnsi="Times New Roman" w:cs="Times New Roman"/>
          <w:i/>
          <w:iCs/>
          <w:sz w:val="23"/>
          <w:szCs w:val="23"/>
          <w:lang w:val="id-ID"/>
        </w:rPr>
        <w:t xml:space="preserve">. </w:t>
      </w:r>
      <w:proofErr w:type="gramStart"/>
      <w:r>
        <w:rPr>
          <w:rFonts w:ascii="Times New Roman" w:hAnsi="Times New Roman" w:cs="Times New Roman"/>
          <w:sz w:val="23"/>
          <w:szCs w:val="23"/>
        </w:rPr>
        <w:t>Yogyakarta :</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Pustaka</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Pelajar</w:t>
      </w:r>
      <w:proofErr w:type="spellEnd"/>
    </w:p>
    <w:p w:rsidR="009E1025" w:rsidRDefault="00547839">
      <w:pPr>
        <w:spacing w:after="0" w:line="240" w:lineRule="auto"/>
        <w:ind w:left="460" w:hangingChars="200" w:hanging="46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Syahputra, Iswandi. 2016. </w:t>
      </w:r>
      <w:r>
        <w:rPr>
          <w:rFonts w:ascii="Times New Roman" w:hAnsi="Times New Roman" w:cs="Times New Roman"/>
          <w:i/>
          <w:iCs/>
          <w:sz w:val="23"/>
          <w:szCs w:val="23"/>
          <w:lang w:val="id-ID"/>
        </w:rPr>
        <w:t xml:space="preserve">Pemuja Sepak Bola Kuasa Media Atas Budaya. </w:t>
      </w:r>
      <w:r>
        <w:rPr>
          <w:rFonts w:ascii="Times New Roman" w:hAnsi="Times New Roman" w:cs="Times New Roman"/>
          <w:sz w:val="23"/>
          <w:szCs w:val="23"/>
          <w:lang w:val="id-ID"/>
        </w:rPr>
        <w:t>Jakarta. Penerbit KPG (Kepustakaan Populer Gramedia)</w:t>
      </w:r>
    </w:p>
    <w:p w:rsidR="009E1025" w:rsidRDefault="00547839">
      <w:pPr>
        <w:spacing w:after="0" w:line="240" w:lineRule="auto"/>
        <w:ind w:left="460" w:hangingChars="200" w:hanging="46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Yulianita, Neni DR. 2007. </w:t>
      </w:r>
      <w:r>
        <w:rPr>
          <w:rFonts w:ascii="Times New Roman" w:hAnsi="Times New Roman" w:cs="Times New Roman"/>
          <w:i/>
          <w:iCs/>
          <w:sz w:val="23"/>
          <w:szCs w:val="23"/>
          <w:lang w:val="id-ID"/>
        </w:rPr>
        <w:t>Dasar-Dasar Public Relations.</w:t>
      </w:r>
      <w:r>
        <w:rPr>
          <w:rFonts w:ascii="Times New Roman" w:hAnsi="Times New Roman" w:cs="Times New Roman"/>
          <w:sz w:val="23"/>
          <w:szCs w:val="23"/>
          <w:lang w:val="id-ID"/>
        </w:rPr>
        <w:t xml:space="preserve"> Bandung: Pusat Penerbitan Universitas Lembaga Penelitian Dan Pengabdian Kepada Masyarakat Universitas Islam Bandung (P2U - LPPM UNISBA)</w:t>
      </w:r>
    </w:p>
    <w:p w:rsidR="009E1025" w:rsidRDefault="009E1025">
      <w:pPr>
        <w:spacing w:after="0" w:line="240" w:lineRule="auto"/>
        <w:ind w:left="460" w:hangingChars="200" w:hanging="460"/>
        <w:jc w:val="both"/>
        <w:rPr>
          <w:rFonts w:ascii="Times New Roman" w:hAnsi="Times New Roman" w:cs="Times New Roman"/>
          <w:sz w:val="23"/>
          <w:szCs w:val="23"/>
          <w:lang w:val="id-ID"/>
        </w:rPr>
      </w:pPr>
    </w:p>
    <w:p w:rsidR="009E1025" w:rsidRDefault="00547839">
      <w:pPr>
        <w:spacing w:after="0" w:line="240" w:lineRule="auto"/>
        <w:jc w:val="both"/>
        <w:rPr>
          <w:rFonts w:ascii="Times New Roman" w:hAnsi="Times New Roman" w:cs="Times New Roman"/>
          <w:b/>
          <w:bCs/>
          <w:sz w:val="23"/>
          <w:szCs w:val="23"/>
          <w:lang w:val="id-ID"/>
        </w:rPr>
      </w:pPr>
      <w:r>
        <w:rPr>
          <w:rFonts w:ascii="Times New Roman" w:hAnsi="Times New Roman" w:cs="Times New Roman"/>
          <w:b/>
          <w:bCs/>
          <w:sz w:val="23"/>
          <w:szCs w:val="23"/>
          <w:lang w:val="id-ID"/>
        </w:rPr>
        <w:t>Sumber Internet :</w:t>
      </w:r>
    </w:p>
    <w:p w:rsidR="009E1025" w:rsidRDefault="00547839">
      <w:pPr>
        <w:spacing w:after="0" w:line="240" w:lineRule="auto"/>
        <w:ind w:left="460" w:hangingChars="200" w:hanging="46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Nasiha, Solehatun. 2010. </w:t>
      </w:r>
      <w:r>
        <w:rPr>
          <w:rFonts w:ascii="Times New Roman" w:hAnsi="Times New Roman" w:cs="Times New Roman"/>
          <w:i/>
          <w:iCs/>
          <w:sz w:val="23"/>
          <w:szCs w:val="23"/>
          <w:lang w:val="id-ID"/>
        </w:rPr>
        <w:t>“Strategi Komunikasi Pemasaran Terpadu (Integrated Marketing Communications) Dalam Mengokohkan Brand Dagadu Djokdja”</w:t>
      </w:r>
      <w:r>
        <w:rPr>
          <w:rFonts w:ascii="Times New Roman" w:hAnsi="Times New Roman" w:cs="Times New Roman"/>
          <w:sz w:val="23"/>
          <w:szCs w:val="23"/>
          <w:lang w:val="id-ID"/>
        </w:rPr>
        <w:t>. Skripsi pada Jurusan Ilmu Komunikasi Fakultas Ilmu Sosial dan Ilmu Humaniora Universitas Islam Negeri Kalijaga Yogyakarta. (online), (</w:t>
      </w:r>
      <w:r w:rsidR="00B55A61" w:rsidRPr="00B55A61">
        <w:fldChar w:fldCharType="begin"/>
      </w:r>
      <w:r>
        <w:instrText xml:space="preserve"> HYPERLINK "http://digilib.uin-suka.ac.id/4308/1/BAB%20I,IV,%20DAFTAR%20PUSTAKA.pdf" </w:instrText>
      </w:r>
      <w:r w:rsidR="00B55A61" w:rsidRPr="00B55A61">
        <w:fldChar w:fldCharType="separate"/>
      </w:r>
      <w:r>
        <w:rPr>
          <w:rFonts w:ascii="Times New Roman" w:hAnsi="Times New Roman" w:cs="Times New Roman"/>
          <w:sz w:val="23"/>
          <w:szCs w:val="23"/>
          <w:lang w:val="id-ID"/>
        </w:rPr>
        <w:t>http://digilib.uin-suka.ac.id/4308/1/BAB%20I,IV,%20DAFTAR%20PUSTAKA.pdf</w:t>
      </w:r>
      <w:r w:rsidR="00B55A61">
        <w:rPr>
          <w:rFonts w:ascii="Times New Roman" w:hAnsi="Times New Roman" w:cs="Times New Roman"/>
          <w:sz w:val="23"/>
          <w:szCs w:val="23"/>
          <w:lang w:val="id-ID"/>
        </w:rPr>
        <w:fldChar w:fldCharType="end"/>
      </w:r>
      <w:r>
        <w:rPr>
          <w:rFonts w:ascii="Times New Roman" w:hAnsi="Times New Roman" w:cs="Times New Roman"/>
          <w:sz w:val="23"/>
          <w:szCs w:val="23"/>
          <w:lang w:val="id-ID"/>
        </w:rPr>
        <w:t>, diakses pada 12 Januari 2017).</w:t>
      </w:r>
    </w:p>
    <w:p w:rsidR="009E1025" w:rsidRDefault="00B55A61">
      <w:pPr>
        <w:spacing w:after="0" w:line="240" w:lineRule="auto"/>
        <w:ind w:left="440" w:hangingChars="200" w:hanging="440"/>
        <w:jc w:val="both"/>
        <w:rPr>
          <w:rFonts w:ascii="Times New Roman" w:hAnsi="Times New Roman" w:cs="Times New Roman"/>
          <w:sz w:val="23"/>
          <w:szCs w:val="23"/>
          <w:lang w:val="id-ID"/>
        </w:rPr>
      </w:pPr>
      <w:hyperlink r:id="rId9" w:history="1">
        <w:r w:rsidR="00547839">
          <w:rPr>
            <w:rFonts w:ascii="Times New Roman" w:hAnsi="Times New Roman" w:cs="Times New Roman"/>
            <w:sz w:val="23"/>
            <w:szCs w:val="23"/>
            <w:lang w:val="id-ID"/>
          </w:rPr>
          <w:t>https://www.fourfourtwo.com/id/features/klub-klub-yang-bisa-menjadi-contoh-manajemen-sepakbola-yang-baik-di-indonesia?page=0%2C1</w:t>
        </w:r>
      </w:hyperlink>
      <w:r w:rsidR="00547839">
        <w:rPr>
          <w:rFonts w:ascii="Times New Roman" w:hAnsi="Times New Roman" w:cs="Times New Roman"/>
          <w:sz w:val="23"/>
          <w:szCs w:val="23"/>
          <w:lang w:val="id-ID"/>
        </w:rPr>
        <w:t>(online), (diakses pada 25 April 2017).</w:t>
      </w:r>
    </w:p>
    <w:p w:rsidR="009E1025" w:rsidRDefault="00547839">
      <w:pPr>
        <w:spacing w:after="0" w:line="240" w:lineRule="auto"/>
        <w:ind w:left="460" w:hangingChars="200" w:hanging="46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Yuliartha Hadi, Ni Nyoman Dewi Pascaran, dan I G A Alit Suryawati. 2017. </w:t>
      </w:r>
      <w:r>
        <w:rPr>
          <w:rFonts w:ascii="Times New Roman" w:hAnsi="Times New Roman" w:cs="Times New Roman"/>
          <w:i/>
          <w:iCs/>
          <w:sz w:val="23"/>
          <w:szCs w:val="23"/>
          <w:lang w:val="id-ID"/>
        </w:rPr>
        <w:t>“Strategi Komunikasi Pemasaran Terpadu Bali United Dalam Membangun Brand Image Sebagai Klub Sepak Bola Profesional”.</w:t>
      </w:r>
      <w:r>
        <w:rPr>
          <w:rFonts w:ascii="Times New Roman" w:hAnsi="Times New Roman" w:cs="Times New Roman"/>
          <w:sz w:val="23"/>
          <w:szCs w:val="23"/>
          <w:lang w:val="id-ID"/>
        </w:rPr>
        <w:t xml:space="preserve"> Skripsi pada Fakultas Ilmu Sosial dan Ilmu Politik Universitas Udayana. (online), (</w:t>
      </w:r>
      <w:r w:rsidR="00B55A61" w:rsidRPr="00B55A61">
        <w:fldChar w:fldCharType="begin"/>
      </w:r>
      <w:r>
        <w:instrText xml:space="preserve"> HYPERLINK "https://ojs.unud.ac.id/index.php/komunikasi/article/view/35435" </w:instrText>
      </w:r>
      <w:r w:rsidR="00B55A61" w:rsidRPr="00B55A61">
        <w:fldChar w:fldCharType="separate"/>
      </w:r>
      <w:r>
        <w:rPr>
          <w:rFonts w:ascii="Times New Roman" w:hAnsi="Times New Roman" w:cs="Times New Roman"/>
          <w:sz w:val="23"/>
          <w:szCs w:val="23"/>
        </w:rPr>
        <w:t>https://ojs.unud.ac.id/index.php/komunikasi/article/view/35435</w:t>
      </w:r>
      <w:r w:rsidR="00B55A61">
        <w:rPr>
          <w:rFonts w:ascii="Times New Roman" w:hAnsi="Times New Roman" w:cs="Times New Roman"/>
          <w:sz w:val="23"/>
          <w:szCs w:val="23"/>
        </w:rPr>
        <w:fldChar w:fldCharType="end"/>
      </w:r>
      <w:r>
        <w:rPr>
          <w:rFonts w:ascii="Times New Roman" w:hAnsi="Times New Roman" w:cs="Times New Roman"/>
          <w:sz w:val="23"/>
          <w:szCs w:val="23"/>
          <w:lang w:val="id-ID"/>
        </w:rPr>
        <w:t>, diakses pada 15 Desember 2017).</w:t>
      </w:r>
    </w:p>
    <w:p w:rsidR="009E1025" w:rsidRDefault="00547839">
      <w:pPr>
        <w:spacing w:after="0" w:line="240" w:lineRule="auto"/>
        <w:ind w:left="460" w:hangingChars="200" w:hanging="46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Sulistiyono. 2012. </w:t>
      </w:r>
      <w:r>
        <w:rPr>
          <w:rFonts w:ascii="Times New Roman" w:hAnsi="Times New Roman" w:cs="Times New Roman"/>
          <w:i/>
          <w:iCs/>
          <w:sz w:val="23"/>
          <w:szCs w:val="23"/>
          <w:lang w:val="id-ID"/>
        </w:rPr>
        <w:t>Transformasi Pengelolaan Sepak Bola Di Indonesia, Volume 2 Edisi 2.</w:t>
      </w:r>
      <w:r>
        <w:rPr>
          <w:rFonts w:ascii="Times New Roman" w:hAnsi="Times New Roman" w:cs="Times New Roman"/>
          <w:sz w:val="23"/>
          <w:szCs w:val="23"/>
          <w:lang w:val="id-ID"/>
        </w:rPr>
        <w:t xml:space="preserve"> Skripsi pada Fakultas Ilmu Keolahragaan Universitas Negeri Yogyakarta. (online), (</w:t>
      </w:r>
      <w:r w:rsidR="00B55A61" w:rsidRPr="00B55A61">
        <w:fldChar w:fldCharType="begin"/>
      </w:r>
      <w:r>
        <w:instrText xml:space="preserve"> HYPERLINK "http://download.portalgaruda.org/article.php?article=137129&amp;val=5683&amp;title=Transformasi%20%20Pengelolaan%20%20Klub%20Sepakbola%20%20Di%20Indonesia" </w:instrText>
      </w:r>
      <w:r w:rsidR="00B55A61" w:rsidRPr="00B55A61">
        <w:fldChar w:fldCharType="separate"/>
      </w:r>
      <w:r>
        <w:rPr>
          <w:rFonts w:ascii="Times New Roman" w:hAnsi="Times New Roman" w:cs="Times New Roman"/>
          <w:sz w:val="23"/>
          <w:szCs w:val="23"/>
          <w:lang w:val="id-ID"/>
        </w:rPr>
        <w:t>http://download.portalgaruda.org/article.php?article=137129&amp;val=5683&amp;title=Transformasi%20%20Pengelolaan%20%20Klub%20Sepakbola%20%20Di%20Indonesia</w:t>
      </w:r>
      <w:r w:rsidR="00B55A61">
        <w:rPr>
          <w:rFonts w:ascii="Times New Roman" w:hAnsi="Times New Roman" w:cs="Times New Roman"/>
          <w:sz w:val="23"/>
          <w:szCs w:val="23"/>
          <w:lang w:val="id-ID"/>
        </w:rPr>
        <w:fldChar w:fldCharType="end"/>
      </w:r>
      <w:r>
        <w:rPr>
          <w:rFonts w:ascii="Times New Roman" w:hAnsi="Times New Roman" w:cs="Times New Roman"/>
          <w:sz w:val="23"/>
          <w:szCs w:val="23"/>
          <w:lang w:val="id-ID"/>
        </w:rPr>
        <w:t>, diakses 04 Januari 2018).</w:t>
      </w:r>
    </w:p>
    <w:p w:rsidR="009E1025" w:rsidRDefault="00B55A61">
      <w:pPr>
        <w:spacing w:after="0" w:line="240" w:lineRule="auto"/>
        <w:ind w:left="440" w:hangingChars="200" w:hanging="440"/>
        <w:jc w:val="both"/>
        <w:rPr>
          <w:rFonts w:ascii="Times New Roman" w:hAnsi="Times New Roman" w:cs="Times New Roman"/>
          <w:sz w:val="23"/>
          <w:szCs w:val="23"/>
          <w:lang w:val="id-ID"/>
        </w:rPr>
      </w:pPr>
      <w:hyperlink r:id="rId10" w:history="1">
        <w:r w:rsidR="00547839">
          <w:rPr>
            <w:rFonts w:ascii="Times New Roman" w:hAnsi="Times New Roman" w:cs="Times New Roman"/>
            <w:sz w:val="23"/>
            <w:szCs w:val="23"/>
            <w:lang w:val="id-ID"/>
          </w:rPr>
          <w:t>https://www.fourfourtwo.com/id/features/Mengenal-Lebih-Jauh-Regulasi-Lisensi-Klub-Profesional-Afc</w:t>
        </w:r>
      </w:hyperlink>
      <w:r w:rsidR="00547839">
        <w:rPr>
          <w:rFonts w:ascii="Times New Roman" w:hAnsi="Times New Roman" w:cs="Times New Roman"/>
          <w:sz w:val="23"/>
          <w:szCs w:val="23"/>
          <w:lang w:val="id-ID"/>
        </w:rPr>
        <w:t xml:space="preserve"> (online), (diakses pada 04 Maret 2018).</w:t>
      </w:r>
    </w:p>
    <w:p w:rsidR="009E1025" w:rsidRDefault="00B55A61">
      <w:pPr>
        <w:spacing w:after="0" w:line="240" w:lineRule="auto"/>
        <w:ind w:left="440" w:hangingChars="200" w:hanging="440"/>
        <w:jc w:val="both"/>
        <w:rPr>
          <w:rFonts w:ascii="Times New Roman" w:hAnsi="Times New Roman" w:cs="Times New Roman"/>
          <w:sz w:val="23"/>
          <w:szCs w:val="23"/>
          <w:lang w:val="id-ID"/>
        </w:rPr>
      </w:pPr>
      <w:hyperlink r:id="rId11" w:history="1">
        <w:proofErr w:type="gramStart"/>
        <w:r w:rsidR="00547839">
          <w:rPr>
            <w:rFonts w:ascii="Times New Roman" w:hAnsi="Times New Roman" w:cs="Times New Roman"/>
            <w:sz w:val="23"/>
            <w:szCs w:val="23"/>
          </w:rPr>
          <w:t>http://www.</w:t>
        </w:r>
        <w:r w:rsidR="00547839">
          <w:rPr>
            <w:rFonts w:ascii="Times New Roman" w:hAnsi="Times New Roman" w:cs="Times New Roman"/>
            <w:sz w:val="23"/>
            <w:szCs w:val="23"/>
            <w:lang w:val="id-ID"/>
          </w:rPr>
          <w:t>borneo</w:t>
        </w:r>
        <w:proofErr w:type="spellStart"/>
        <w:r w:rsidR="00547839">
          <w:rPr>
            <w:rFonts w:ascii="Times New Roman" w:hAnsi="Times New Roman" w:cs="Times New Roman"/>
            <w:sz w:val="23"/>
            <w:szCs w:val="23"/>
          </w:rPr>
          <w:t>fc</w:t>
        </w:r>
        <w:proofErr w:type="spellEnd"/>
        <w:r w:rsidR="00547839">
          <w:rPr>
            <w:rFonts w:ascii="Times New Roman" w:hAnsi="Times New Roman" w:cs="Times New Roman"/>
            <w:sz w:val="23"/>
            <w:szCs w:val="23"/>
          </w:rPr>
          <w:t>.</w:t>
        </w:r>
        <w:r w:rsidR="00547839">
          <w:rPr>
            <w:rFonts w:ascii="Times New Roman" w:hAnsi="Times New Roman" w:cs="Times New Roman"/>
            <w:sz w:val="23"/>
            <w:szCs w:val="23"/>
            <w:lang w:val="id-ID"/>
          </w:rPr>
          <w:t>id</w:t>
        </w:r>
        <w:r w:rsidR="00547839">
          <w:rPr>
            <w:rFonts w:ascii="Times New Roman" w:hAnsi="Times New Roman" w:cs="Times New Roman"/>
            <w:sz w:val="23"/>
            <w:szCs w:val="23"/>
          </w:rPr>
          <w:t>/</w:t>
        </w:r>
      </w:hyperlink>
      <w:r w:rsidR="00547839">
        <w:rPr>
          <w:rFonts w:ascii="Times New Roman" w:hAnsi="Times New Roman" w:cs="Times New Roman"/>
          <w:sz w:val="23"/>
          <w:szCs w:val="23"/>
        </w:rPr>
        <w:t xml:space="preserve"> </w:t>
      </w:r>
      <w:r w:rsidR="00547839">
        <w:rPr>
          <w:rFonts w:ascii="Times New Roman" w:hAnsi="Times New Roman" w:cs="Times New Roman"/>
          <w:sz w:val="23"/>
          <w:szCs w:val="23"/>
          <w:lang w:val="id-ID"/>
        </w:rPr>
        <w:t xml:space="preserve">(online), </w:t>
      </w:r>
      <w:r w:rsidR="00547839">
        <w:rPr>
          <w:rFonts w:ascii="Times New Roman" w:hAnsi="Times New Roman" w:cs="Times New Roman"/>
          <w:sz w:val="23"/>
          <w:szCs w:val="23"/>
        </w:rPr>
        <w:t>(</w:t>
      </w:r>
      <w:proofErr w:type="spellStart"/>
      <w:r w:rsidR="00547839">
        <w:rPr>
          <w:rFonts w:ascii="Times New Roman" w:hAnsi="Times New Roman" w:cs="Times New Roman"/>
          <w:sz w:val="23"/>
          <w:szCs w:val="23"/>
        </w:rPr>
        <w:t>diakses</w:t>
      </w:r>
      <w:proofErr w:type="spellEnd"/>
      <w:r w:rsidR="00547839">
        <w:rPr>
          <w:rFonts w:ascii="Times New Roman" w:hAnsi="Times New Roman" w:cs="Times New Roman"/>
          <w:sz w:val="23"/>
          <w:szCs w:val="23"/>
        </w:rPr>
        <w:t xml:space="preserve"> </w:t>
      </w:r>
      <w:proofErr w:type="spellStart"/>
      <w:r w:rsidR="00547839">
        <w:rPr>
          <w:rFonts w:ascii="Times New Roman" w:hAnsi="Times New Roman" w:cs="Times New Roman"/>
          <w:sz w:val="23"/>
          <w:szCs w:val="23"/>
        </w:rPr>
        <w:t>pada</w:t>
      </w:r>
      <w:proofErr w:type="spellEnd"/>
      <w:r w:rsidR="00547839">
        <w:rPr>
          <w:rFonts w:ascii="Times New Roman" w:hAnsi="Times New Roman" w:cs="Times New Roman"/>
          <w:sz w:val="23"/>
          <w:szCs w:val="23"/>
          <w:lang w:val="id-ID"/>
        </w:rPr>
        <w:t xml:space="preserve"> 05 November </w:t>
      </w:r>
      <w:r w:rsidR="00547839">
        <w:rPr>
          <w:rFonts w:ascii="Times New Roman" w:hAnsi="Times New Roman" w:cs="Times New Roman"/>
          <w:sz w:val="23"/>
          <w:szCs w:val="23"/>
        </w:rPr>
        <w:t>201</w:t>
      </w:r>
      <w:r w:rsidR="00547839">
        <w:rPr>
          <w:rFonts w:ascii="Times New Roman" w:hAnsi="Times New Roman" w:cs="Times New Roman"/>
          <w:sz w:val="23"/>
          <w:szCs w:val="23"/>
          <w:lang w:val="id-ID"/>
        </w:rPr>
        <w:t>8).</w:t>
      </w:r>
      <w:proofErr w:type="gramEnd"/>
    </w:p>
    <w:p w:rsidR="009E1025" w:rsidRDefault="00547839">
      <w:pPr>
        <w:spacing w:after="0" w:line="240" w:lineRule="auto"/>
        <w:ind w:left="460" w:hangingChars="200" w:hanging="460"/>
        <w:jc w:val="both"/>
        <w:rPr>
          <w:rFonts w:ascii="Times New Roman" w:hAnsi="Times New Roman" w:cs="Times New Roman"/>
          <w:sz w:val="23"/>
          <w:szCs w:val="23"/>
          <w:lang w:val="id-ID"/>
        </w:rPr>
      </w:pPr>
      <w:r>
        <w:rPr>
          <w:rFonts w:ascii="Times New Roman" w:hAnsi="Times New Roman" w:cs="Times New Roman"/>
          <w:sz w:val="23"/>
          <w:szCs w:val="23"/>
          <w:lang w:val="id-ID"/>
        </w:rPr>
        <w:t>https://football-tribe.com/indonesia/2017/07/28/menuju-industri-sepak-bola-</w:t>
      </w:r>
      <w:bookmarkStart w:id="0" w:name="_GoBack"/>
      <w:bookmarkEnd w:id="0"/>
      <w:r>
        <w:rPr>
          <w:rFonts w:ascii="Times New Roman" w:hAnsi="Times New Roman" w:cs="Times New Roman"/>
          <w:sz w:val="23"/>
          <w:szCs w:val="23"/>
          <w:lang w:val="id-ID"/>
        </w:rPr>
        <w:t>indonesia/</w:t>
      </w:r>
      <w:r>
        <w:rPr>
          <w:rFonts w:ascii="Times New Roman" w:hAnsi="Times New Roman" w:cs="Times New Roman"/>
          <w:color w:val="000000" w:themeColor="text1"/>
          <w:sz w:val="23"/>
          <w:szCs w:val="23"/>
          <w:lang w:val="id-ID"/>
        </w:rPr>
        <w:t xml:space="preserve"> (online), (diakses pada 20 Januari 2019).</w:t>
      </w:r>
    </w:p>
    <w:sectPr w:rsidR="009E1025" w:rsidSect="00BF09A9">
      <w:headerReference w:type="even" r:id="rId12"/>
      <w:headerReference w:type="default" r:id="rId13"/>
      <w:footerReference w:type="even" r:id="rId14"/>
      <w:footerReference w:type="default" r:id="rId15"/>
      <w:footerReference w:type="first" r:id="rId16"/>
      <w:pgSz w:w="10206" w:h="14175"/>
      <w:pgMar w:top="629" w:right="1287" w:bottom="629" w:left="1332" w:header="720" w:footer="720" w:gutter="0"/>
      <w:pgNumType w:start="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25" w:rsidRDefault="009E1025" w:rsidP="009E1025">
      <w:pPr>
        <w:spacing w:after="0" w:line="240" w:lineRule="auto"/>
      </w:pPr>
      <w:r>
        <w:separator/>
      </w:r>
    </w:p>
  </w:endnote>
  <w:endnote w:type="continuationSeparator" w:id="0">
    <w:p w:rsidR="009E1025" w:rsidRDefault="009E1025" w:rsidP="009E1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sdtPr>
    <w:sdtContent>
      <w:p w:rsidR="00BF09A9" w:rsidRDefault="00BF09A9" w:rsidP="00BF09A9">
        <w:pPr>
          <w:pStyle w:val="Footer"/>
          <w:pBdr>
            <w:bottom w:val="single" w:sz="4" w:space="1" w:color="auto"/>
          </w:pBdr>
          <w:rPr>
            <w:lang w:val="id-ID"/>
          </w:rPr>
        </w:pPr>
      </w:p>
      <w:p w:rsidR="009E1025" w:rsidRDefault="00B55A61" w:rsidP="00BF09A9">
        <w:pPr>
          <w:pStyle w:val="Footer"/>
        </w:pPr>
        <w:r w:rsidRPr="000D41FE">
          <w:rPr>
            <w:rFonts w:ascii="Arial" w:hAnsi="Arial" w:cs="Arial"/>
            <w:sz w:val="20"/>
          </w:rPr>
          <w:fldChar w:fldCharType="begin"/>
        </w:r>
        <w:r w:rsidR="00547839" w:rsidRPr="000D41FE">
          <w:rPr>
            <w:rFonts w:ascii="Arial" w:hAnsi="Arial" w:cs="Arial"/>
            <w:sz w:val="20"/>
          </w:rPr>
          <w:instrText xml:space="preserve"> PAGE   \* MERGEFORMAT </w:instrText>
        </w:r>
        <w:r w:rsidRPr="000D41FE">
          <w:rPr>
            <w:rFonts w:ascii="Arial" w:hAnsi="Arial" w:cs="Arial"/>
            <w:sz w:val="20"/>
          </w:rPr>
          <w:fldChar w:fldCharType="separate"/>
        </w:r>
        <w:r w:rsidR="00BF09A9">
          <w:rPr>
            <w:rFonts w:ascii="Arial" w:hAnsi="Arial" w:cs="Arial"/>
            <w:noProof/>
            <w:sz w:val="20"/>
          </w:rPr>
          <w:t>66</w:t>
        </w:r>
        <w:r w:rsidRPr="000D41FE">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sdtPr>
    <w:sdtContent>
      <w:p w:rsidR="00BF09A9" w:rsidRDefault="00BF09A9" w:rsidP="00BF09A9">
        <w:pPr>
          <w:pStyle w:val="Footer"/>
          <w:pBdr>
            <w:bottom w:val="single" w:sz="4" w:space="1" w:color="auto"/>
          </w:pBdr>
          <w:jc w:val="right"/>
          <w:rPr>
            <w:lang w:val="id-ID"/>
          </w:rPr>
        </w:pPr>
      </w:p>
      <w:p w:rsidR="009E1025" w:rsidRDefault="00B55A61" w:rsidP="00BF09A9">
        <w:pPr>
          <w:pStyle w:val="Footer"/>
          <w:jc w:val="right"/>
        </w:pPr>
        <w:r w:rsidRPr="000D41FE">
          <w:rPr>
            <w:rFonts w:ascii="Arial" w:hAnsi="Arial" w:cs="Arial"/>
            <w:sz w:val="20"/>
          </w:rPr>
          <w:fldChar w:fldCharType="begin"/>
        </w:r>
        <w:r w:rsidR="00547839" w:rsidRPr="000D41FE">
          <w:rPr>
            <w:rFonts w:ascii="Arial" w:hAnsi="Arial" w:cs="Arial"/>
            <w:sz w:val="20"/>
          </w:rPr>
          <w:instrText xml:space="preserve"> PAGE   \* MERGEFORMAT </w:instrText>
        </w:r>
        <w:r w:rsidRPr="000D41FE">
          <w:rPr>
            <w:rFonts w:ascii="Arial" w:hAnsi="Arial" w:cs="Arial"/>
            <w:sz w:val="20"/>
          </w:rPr>
          <w:fldChar w:fldCharType="separate"/>
        </w:r>
        <w:r w:rsidR="00BF09A9">
          <w:rPr>
            <w:rFonts w:ascii="Arial" w:hAnsi="Arial" w:cs="Arial"/>
            <w:noProof/>
            <w:sz w:val="20"/>
          </w:rPr>
          <w:t>67</w:t>
        </w:r>
        <w:r w:rsidRPr="000D41FE">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25" w:rsidRDefault="0054783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Mahasiswa</w:t>
    </w:r>
    <w:proofErr w:type="spellEnd"/>
    <w:r>
      <w:rPr>
        <w:rFonts w:ascii="Times New Roman" w:eastAsia="Times New Roman" w:hAnsi="Times New Roman" w:cs="Times New Roman"/>
        <w:sz w:val="19"/>
        <w:szCs w:val="19"/>
      </w:rPr>
      <w:t xml:space="preserve"> Program </w:t>
    </w:r>
    <w:proofErr w:type="spellStart"/>
    <w:r>
      <w:rPr>
        <w:rFonts w:ascii="Times New Roman" w:eastAsia="Times New Roman" w:hAnsi="Times New Roman" w:cs="Times New Roman"/>
        <w:sz w:val="19"/>
        <w:szCs w:val="19"/>
      </w:rPr>
      <w:t>Studi</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Ilmu</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Komunikasi</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Fakultas</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Ilmu</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Sosial</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dan</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Ilmu</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Politik</w:t>
    </w:r>
    <w:proofErr w:type="spellEnd"/>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lang w:val="id-ID"/>
      </w:rPr>
      <w:t xml:space="preserve">  </w:t>
    </w:r>
    <w:proofErr w:type="spellStart"/>
    <w:r>
      <w:rPr>
        <w:rFonts w:ascii="Times New Roman" w:eastAsia="Times New Roman" w:hAnsi="Times New Roman" w:cs="Times New Roman"/>
        <w:sz w:val="19"/>
        <w:szCs w:val="19"/>
      </w:rPr>
      <w:t>Universitas</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Mulawarman</w:t>
    </w:r>
    <w:proofErr w:type="spellEnd"/>
    <w:r>
      <w:rPr>
        <w:rFonts w:ascii="Times New Roman" w:eastAsia="Times New Roman" w:hAnsi="Times New Roman" w:cs="Times New Roman"/>
        <w:sz w:val="19"/>
        <w:szCs w:val="19"/>
      </w:rPr>
      <w:t>. Email</w:t>
    </w:r>
    <w:r>
      <w:rPr>
        <w:rFonts w:ascii="Times New Roman" w:eastAsia="Times New Roman" w:hAnsi="Times New Roman" w:cs="Times New Roman"/>
        <w:sz w:val="19"/>
        <w:szCs w:val="19"/>
        <w:lang w:val="id-ID"/>
      </w:rPr>
      <w:t>: ernawatisant@gmail.com</w:t>
    </w:r>
  </w:p>
  <w:p w:rsidR="009E1025" w:rsidRDefault="0054783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Pr>
        <w:rFonts w:ascii="Times New Roman" w:eastAsia="Times New Roman" w:hAnsi="Times New Roman" w:cs="Times New Roman"/>
        <w:sz w:val="19"/>
        <w:szCs w:val="19"/>
        <w:vertAlign w:val="superscript"/>
        <w:lang w:val="id-ID"/>
      </w:rPr>
      <w:t xml:space="preserve">2 </w:t>
    </w:r>
    <w:r>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w:t>
    </w:r>
    <w:proofErr w:type="spellStart"/>
    <w:r>
      <w:rPr>
        <w:rFonts w:ascii="Times New Roman" w:eastAsia="Times New Roman" w:hAnsi="Times New Roman" w:cs="Times New Roman"/>
        <w:sz w:val="19"/>
        <w:szCs w:val="19"/>
      </w:rPr>
      <w:t>Staf</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Pengajar</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Prodi</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Ilmu</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Komunikasi</w:t>
    </w:r>
    <w:proofErr w:type="spellEnd"/>
    <w:r>
      <w:rPr>
        <w:rFonts w:ascii="Times New Roman" w:eastAsia="Times New Roman" w:hAnsi="Times New Roman" w:cs="Times New Roman"/>
        <w:sz w:val="19"/>
        <w:szCs w:val="19"/>
        <w:lang w:val="id-ID"/>
      </w:rPr>
      <w:t>, Fakultas Ilmu Sosial dan Ilmu Politik Universitas Mulawarman</w:t>
    </w:r>
  </w:p>
  <w:p w:rsidR="009E1025" w:rsidRDefault="0054783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lang w:val="id-ID"/>
      </w:rPr>
      <w:t xml:space="preserve">3 </w:t>
    </w:r>
    <w:r>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w:t>
    </w:r>
    <w:proofErr w:type="spellStart"/>
    <w:r>
      <w:rPr>
        <w:rFonts w:ascii="Times New Roman" w:eastAsia="Times New Roman" w:hAnsi="Times New Roman" w:cs="Times New Roman"/>
        <w:sz w:val="19"/>
        <w:szCs w:val="19"/>
      </w:rPr>
      <w:t>Staf</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Pengajar</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Prodi</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Ilmu</w:t>
    </w:r>
    <w:proofErr w:type="spellEnd"/>
    <w:r>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rPr>
      <w:t>Komunikasi</w:t>
    </w:r>
    <w:proofErr w:type="spellEnd"/>
    <w:r>
      <w:rPr>
        <w:rFonts w:ascii="Times New Roman" w:eastAsia="Times New Roman" w:hAnsi="Times New Roman" w:cs="Times New Roman"/>
        <w:sz w:val="19"/>
        <w:szCs w:val="19"/>
        <w:lang w:val="id-ID"/>
      </w:rPr>
      <w:t>, Fakultas Ilmu Sosial dan Ilmu Politik Universitas Mulawarman</w:t>
    </w:r>
  </w:p>
  <w:p w:rsidR="009E1025" w:rsidRDefault="0054783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25" w:rsidRDefault="009E1025" w:rsidP="009E1025">
      <w:pPr>
        <w:spacing w:after="0" w:line="240" w:lineRule="auto"/>
      </w:pPr>
      <w:r>
        <w:separator/>
      </w:r>
    </w:p>
  </w:footnote>
  <w:footnote w:type="continuationSeparator" w:id="0">
    <w:p w:rsidR="009E1025" w:rsidRDefault="009E1025" w:rsidP="009E1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25" w:rsidRDefault="00547839">
    <w:pPr>
      <w:pStyle w:val="Header"/>
      <w:pBdr>
        <w:bottom w:val="single" w:sz="4" w:space="1" w:color="auto"/>
      </w:pBdr>
      <w:rPr>
        <w:rFonts w:ascii="Arial" w:hAnsi="Arial" w:cs="Arial"/>
        <w:sz w:val="20"/>
      </w:rPr>
    </w:pPr>
    <w:r>
      <w:rPr>
        <w:rFonts w:ascii="Arial" w:hAnsi="Arial" w:cs="Arial"/>
        <w:sz w:val="20"/>
        <w:lang w:val="id-ID"/>
      </w:rPr>
      <w:t xml:space="preserve">eJournal Ilmu Komunikasi, Volume </w:t>
    </w:r>
    <w:r>
      <w:rPr>
        <w:rFonts w:ascii="Arial" w:hAnsi="Arial" w:cs="Arial"/>
        <w:sz w:val="20"/>
      </w:rPr>
      <w:t>7</w:t>
    </w:r>
    <w:r>
      <w:rPr>
        <w:rFonts w:ascii="Arial" w:hAnsi="Arial" w:cs="Arial"/>
        <w:sz w:val="20"/>
        <w:lang w:val="id-ID"/>
      </w:rPr>
      <w:t xml:space="preserve">, Nomor </w:t>
    </w:r>
    <w:r>
      <w:rPr>
        <w:rFonts w:ascii="Arial" w:hAnsi="Arial" w:cs="Arial"/>
        <w:sz w:val="20"/>
      </w:rPr>
      <w:t>2</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54-67</w:t>
    </w:r>
  </w:p>
  <w:p w:rsidR="009E1025" w:rsidRDefault="009E1025">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25" w:rsidRDefault="00547839">
    <w:pPr>
      <w:pStyle w:val="Header"/>
      <w:pBdr>
        <w:bottom w:val="single" w:sz="4" w:space="1" w:color="auto"/>
      </w:pBdr>
      <w:jc w:val="right"/>
      <w:rPr>
        <w:rFonts w:ascii="Arial" w:hAnsi="Arial" w:cs="Arial"/>
        <w:sz w:val="20"/>
      </w:rPr>
    </w:pPr>
    <w:proofErr w:type="spellStart"/>
    <w:r>
      <w:rPr>
        <w:rFonts w:ascii="Arial" w:hAnsi="Arial" w:cs="Arial"/>
        <w:sz w:val="20"/>
      </w:rPr>
      <w:t>Strategi</w:t>
    </w:r>
    <w:proofErr w:type="spellEnd"/>
    <w:r>
      <w:rPr>
        <w:rFonts w:ascii="Arial" w:hAnsi="Arial" w:cs="Arial"/>
        <w:sz w:val="20"/>
      </w:rPr>
      <w:t xml:space="preserve"> </w:t>
    </w:r>
    <w:proofErr w:type="spellStart"/>
    <w:r>
      <w:rPr>
        <w:rFonts w:ascii="Arial" w:hAnsi="Arial" w:cs="Arial"/>
        <w:sz w:val="20"/>
      </w:rPr>
      <w:t>Komunikasi</w:t>
    </w:r>
    <w:proofErr w:type="spellEnd"/>
    <w:r>
      <w:rPr>
        <w:rFonts w:ascii="Arial" w:hAnsi="Arial" w:cs="Arial"/>
        <w:sz w:val="20"/>
      </w:rPr>
      <w:t xml:space="preserve"> </w:t>
    </w:r>
    <w:proofErr w:type="spellStart"/>
    <w:r>
      <w:rPr>
        <w:rFonts w:ascii="Arial" w:hAnsi="Arial" w:cs="Arial"/>
        <w:sz w:val="20"/>
      </w:rPr>
      <w:t>Pemasaran</w:t>
    </w:r>
    <w:proofErr w:type="spellEnd"/>
    <w:r>
      <w:rPr>
        <w:rFonts w:ascii="Arial" w:hAnsi="Arial" w:cs="Arial"/>
        <w:sz w:val="20"/>
      </w:rPr>
      <w:t xml:space="preserve"> </w:t>
    </w:r>
    <w:proofErr w:type="spellStart"/>
    <w:r>
      <w:rPr>
        <w:rFonts w:ascii="Arial" w:hAnsi="Arial" w:cs="Arial"/>
        <w:sz w:val="20"/>
      </w:rPr>
      <w:t>Terpadu</w:t>
    </w:r>
    <w:proofErr w:type="spellEnd"/>
    <w:r>
      <w:rPr>
        <w:rFonts w:ascii="Arial" w:hAnsi="Arial" w:cs="Arial"/>
        <w:sz w:val="20"/>
      </w:rPr>
      <w:t xml:space="preserve"> </w:t>
    </w:r>
    <w:proofErr w:type="spellStart"/>
    <w:r>
      <w:rPr>
        <w:rFonts w:ascii="Arial" w:hAnsi="Arial" w:cs="Arial"/>
        <w:sz w:val="20"/>
      </w:rPr>
      <w:t>Dalam</w:t>
    </w:r>
    <w:proofErr w:type="spellEnd"/>
    <w:r>
      <w:rPr>
        <w:rFonts w:ascii="Arial" w:hAnsi="Arial" w:cs="Arial"/>
        <w:sz w:val="20"/>
      </w:rPr>
      <w:t xml:space="preserve"> </w:t>
    </w:r>
    <w:proofErr w:type="spellStart"/>
    <w:r>
      <w:rPr>
        <w:rFonts w:ascii="Arial" w:hAnsi="Arial" w:cs="Arial"/>
        <w:sz w:val="20"/>
      </w:rPr>
      <w:t>Membangun</w:t>
    </w:r>
    <w:proofErr w:type="spellEnd"/>
    <w:r>
      <w:rPr>
        <w:rFonts w:ascii="Arial" w:hAnsi="Arial" w:cs="Arial"/>
        <w:sz w:val="20"/>
      </w:rPr>
      <w:t xml:space="preserve"> Brand Image (</w:t>
    </w:r>
    <w:proofErr w:type="spellStart"/>
    <w:r>
      <w:rPr>
        <w:rFonts w:ascii="Arial" w:hAnsi="Arial" w:cs="Arial"/>
        <w:sz w:val="20"/>
      </w:rPr>
      <w:t>Santi</w:t>
    </w:r>
    <w:proofErr w:type="spellEnd"/>
    <w:r>
      <w:rPr>
        <w:rFonts w:ascii="Arial" w:hAnsi="Arial" w:cs="Arial"/>
        <w:sz w:val="20"/>
        <w:lang w:val="id-ID"/>
      </w:rPr>
      <w:t>)</w:t>
    </w:r>
  </w:p>
  <w:p w:rsidR="009E1025" w:rsidRDefault="009E1025">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C282D5"/>
    <w:multiLevelType w:val="singleLevel"/>
    <w:tmpl w:val="95C282D5"/>
    <w:lvl w:ilvl="0">
      <w:start w:val="1"/>
      <w:numFmt w:val="lowerLetter"/>
      <w:lvlText w:val="%1."/>
      <w:lvlJc w:val="left"/>
      <w:pPr>
        <w:tabs>
          <w:tab w:val="left" w:pos="425"/>
        </w:tabs>
        <w:ind w:left="425" w:hanging="425"/>
      </w:pPr>
      <w:rPr>
        <w:rFonts w:hint="default"/>
      </w:rPr>
    </w:lvl>
  </w:abstractNum>
  <w:abstractNum w:abstractNumId="1">
    <w:nsid w:val="D9574735"/>
    <w:multiLevelType w:val="singleLevel"/>
    <w:tmpl w:val="D9574735"/>
    <w:lvl w:ilvl="0">
      <w:start w:val="1"/>
      <w:numFmt w:val="lowerLetter"/>
      <w:suff w:val="space"/>
      <w:lvlText w:val="%1."/>
      <w:lvlJc w:val="left"/>
    </w:lvl>
  </w:abstractNum>
  <w:abstractNum w:abstractNumId="2">
    <w:nsid w:val="E25707A4"/>
    <w:multiLevelType w:val="singleLevel"/>
    <w:tmpl w:val="E25707A4"/>
    <w:lvl w:ilvl="0">
      <w:start w:val="1"/>
      <w:numFmt w:val="lowerLetter"/>
      <w:lvlText w:val="%1)"/>
      <w:lvlJc w:val="left"/>
      <w:pPr>
        <w:tabs>
          <w:tab w:val="left" w:pos="425"/>
        </w:tabs>
        <w:ind w:left="425" w:hanging="425"/>
      </w:pPr>
      <w:rPr>
        <w:rFonts w:hint="default"/>
      </w:rPr>
    </w:lvl>
  </w:abstractNum>
  <w:abstractNum w:abstractNumId="3">
    <w:nsid w:val="F4EDB623"/>
    <w:multiLevelType w:val="singleLevel"/>
    <w:tmpl w:val="F4EDB623"/>
    <w:lvl w:ilvl="0">
      <w:start w:val="1"/>
      <w:numFmt w:val="decimal"/>
      <w:suff w:val="space"/>
      <w:lvlText w:val="%1."/>
      <w:lvlJc w:val="left"/>
    </w:lvl>
  </w:abstractNum>
  <w:abstractNum w:abstractNumId="4">
    <w:nsid w:val="0230C398"/>
    <w:multiLevelType w:val="singleLevel"/>
    <w:tmpl w:val="0230C398"/>
    <w:lvl w:ilvl="0">
      <w:start w:val="1"/>
      <w:numFmt w:val="decimal"/>
      <w:lvlText w:val="%1."/>
      <w:lvlJc w:val="left"/>
      <w:pPr>
        <w:tabs>
          <w:tab w:val="left" w:pos="425"/>
        </w:tabs>
        <w:ind w:left="425" w:hanging="425"/>
      </w:pPr>
      <w:rPr>
        <w:rFonts w:ascii="Times New Roman" w:hAnsi="Times New Roman" w:hint="default"/>
        <w:sz w:val="22"/>
      </w:rPr>
    </w:lvl>
  </w:abstractNum>
  <w:abstractNum w:abstractNumId="5">
    <w:nsid w:val="024403F3"/>
    <w:multiLevelType w:val="singleLevel"/>
    <w:tmpl w:val="024403F3"/>
    <w:lvl w:ilvl="0">
      <w:start w:val="1"/>
      <w:numFmt w:val="lowerLetter"/>
      <w:suff w:val="space"/>
      <w:lvlText w:val="%1."/>
      <w:lvlJc w:val="left"/>
    </w:lvl>
  </w:abstractNum>
  <w:abstractNum w:abstractNumId="6">
    <w:nsid w:val="04D37706"/>
    <w:multiLevelType w:val="singleLevel"/>
    <w:tmpl w:val="04D37706"/>
    <w:lvl w:ilvl="0">
      <w:start w:val="1"/>
      <w:numFmt w:val="decimal"/>
      <w:lvlText w:val="%1."/>
      <w:lvlJc w:val="left"/>
      <w:pPr>
        <w:tabs>
          <w:tab w:val="left" w:pos="425"/>
        </w:tabs>
        <w:ind w:left="425" w:hanging="425"/>
      </w:pPr>
      <w:rPr>
        <w:rFonts w:ascii="Times New Roman" w:eastAsia="SimSun" w:hAnsi="Times New Roman" w:hint="default"/>
        <w:sz w:val="22"/>
      </w:rPr>
    </w:lvl>
  </w:abstractNum>
  <w:abstractNum w:abstractNumId="7">
    <w:nsid w:val="227643C0"/>
    <w:multiLevelType w:val="multilevel"/>
    <w:tmpl w:val="227643C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4853FE3"/>
    <w:multiLevelType w:val="hybridMultilevel"/>
    <w:tmpl w:val="A03E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469EB"/>
    <w:multiLevelType w:val="hybridMultilevel"/>
    <w:tmpl w:val="612E8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0E731"/>
    <w:multiLevelType w:val="singleLevel"/>
    <w:tmpl w:val="3100E731"/>
    <w:lvl w:ilvl="0">
      <w:start w:val="1"/>
      <w:numFmt w:val="decimal"/>
      <w:lvlText w:val="%1."/>
      <w:lvlJc w:val="left"/>
      <w:pPr>
        <w:tabs>
          <w:tab w:val="left" w:pos="425"/>
        </w:tabs>
        <w:ind w:left="425" w:hanging="425"/>
      </w:pPr>
      <w:rPr>
        <w:rFonts w:hint="default"/>
      </w:rPr>
    </w:lvl>
  </w:abstractNum>
  <w:abstractNum w:abstractNumId="11">
    <w:nsid w:val="34305560"/>
    <w:multiLevelType w:val="hybridMultilevel"/>
    <w:tmpl w:val="72A0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01189"/>
    <w:multiLevelType w:val="hybridMultilevel"/>
    <w:tmpl w:val="72A0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ABC51"/>
    <w:multiLevelType w:val="singleLevel"/>
    <w:tmpl w:val="408ABC51"/>
    <w:lvl w:ilvl="0">
      <w:start w:val="1"/>
      <w:numFmt w:val="lowerLetter"/>
      <w:lvlText w:val="%1."/>
      <w:lvlJc w:val="left"/>
      <w:pPr>
        <w:tabs>
          <w:tab w:val="left" w:pos="425"/>
        </w:tabs>
        <w:ind w:left="425" w:hanging="425"/>
      </w:pPr>
      <w:rPr>
        <w:rFonts w:hint="default"/>
      </w:rPr>
    </w:lvl>
  </w:abstractNum>
  <w:abstractNum w:abstractNumId="14">
    <w:nsid w:val="430261FB"/>
    <w:multiLevelType w:val="hybridMultilevel"/>
    <w:tmpl w:val="E1F64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8AAC4"/>
    <w:multiLevelType w:val="singleLevel"/>
    <w:tmpl w:val="6318AAC4"/>
    <w:lvl w:ilvl="0">
      <w:start w:val="1"/>
      <w:numFmt w:val="lowerLetter"/>
      <w:lvlText w:val="%1."/>
      <w:lvlJc w:val="left"/>
      <w:pPr>
        <w:tabs>
          <w:tab w:val="left" w:pos="425"/>
        </w:tabs>
        <w:ind w:left="425" w:hanging="425"/>
      </w:pPr>
      <w:rPr>
        <w:rFonts w:hint="default"/>
      </w:rPr>
    </w:lvl>
  </w:abstractNum>
  <w:abstractNum w:abstractNumId="16">
    <w:nsid w:val="71B9F27F"/>
    <w:multiLevelType w:val="singleLevel"/>
    <w:tmpl w:val="71B9F27F"/>
    <w:lvl w:ilvl="0">
      <w:start w:val="1"/>
      <w:numFmt w:val="decimal"/>
      <w:suff w:val="space"/>
      <w:lvlText w:val="%1."/>
      <w:lvlJc w:val="left"/>
    </w:lvl>
  </w:abstractNum>
  <w:num w:numId="1">
    <w:abstractNumId w:val="3"/>
  </w:num>
  <w:num w:numId="2">
    <w:abstractNumId w:val="5"/>
  </w:num>
  <w:num w:numId="3">
    <w:abstractNumId w:val="13"/>
  </w:num>
  <w:num w:numId="4">
    <w:abstractNumId w:val="16"/>
  </w:num>
  <w:num w:numId="5">
    <w:abstractNumId w:val="2"/>
  </w:num>
  <w:num w:numId="6">
    <w:abstractNumId w:val="15"/>
  </w:num>
  <w:num w:numId="7">
    <w:abstractNumId w:val="10"/>
  </w:num>
  <w:num w:numId="8">
    <w:abstractNumId w:val="1"/>
  </w:num>
  <w:num w:numId="9">
    <w:abstractNumId w:val="7"/>
  </w:num>
  <w:num w:numId="10">
    <w:abstractNumId w:val="0"/>
  </w:num>
  <w:num w:numId="11">
    <w:abstractNumId w:val="4"/>
  </w:num>
  <w:num w:numId="12">
    <w:abstractNumId w:val="6"/>
  </w:num>
  <w:num w:numId="13">
    <w:abstractNumId w:val="8"/>
  </w:num>
  <w:num w:numId="14">
    <w:abstractNumId w:val="9"/>
  </w:num>
  <w:num w:numId="15">
    <w:abstractNumId w:val="12"/>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454"/>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F4D3C"/>
    <w:rsid w:val="00016678"/>
    <w:rsid w:val="00022CEC"/>
    <w:rsid w:val="000317DD"/>
    <w:rsid w:val="00044049"/>
    <w:rsid w:val="00055BB3"/>
    <w:rsid w:val="00057A65"/>
    <w:rsid w:val="000755F5"/>
    <w:rsid w:val="000A0AC7"/>
    <w:rsid w:val="000B1824"/>
    <w:rsid w:val="000B50DA"/>
    <w:rsid w:val="000D41FE"/>
    <w:rsid w:val="000F4D3C"/>
    <w:rsid w:val="00101DD3"/>
    <w:rsid w:val="0010634D"/>
    <w:rsid w:val="00111C84"/>
    <w:rsid w:val="00114EE2"/>
    <w:rsid w:val="00152C08"/>
    <w:rsid w:val="00152E87"/>
    <w:rsid w:val="001605E5"/>
    <w:rsid w:val="0016445B"/>
    <w:rsid w:val="00170528"/>
    <w:rsid w:val="0017398C"/>
    <w:rsid w:val="0018654D"/>
    <w:rsid w:val="001928BE"/>
    <w:rsid w:val="00196BB1"/>
    <w:rsid w:val="001D74BF"/>
    <w:rsid w:val="001E2740"/>
    <w:rsid w:val="001E6416"/>
    <w:rsid w:val="001F085E"/>
    <w:rsid w:val="001F27BB"/>
    <w:rsid w:val="0020475B"/>
    <w:rsid w:val="00216CD5"/>
    <w:rsid w:val="00222890"/>
    <w:rsid w:val="00231A88"/>
    <w:rsid w:val="00243144"/>
    <w:rsid w:val="00250614"/>
    <w:rsid w:val="00252E14"/>
    <w:rsid w:val="0025477A"/>
    <w:rsid w:val="00266D5D"/>
    <w:rsid w:val="002B0397"/>
    <w:rsid w:val="002B2883"/>
    <w:rsid w:val="002F0D03"/>
    <w:rsid w:val="00300E94"/>
    <w:rsid w:val="00307555"/>
    <w:rsid w:val="003159E5"/>
    <w:rsid w:val="003159EA"/>
    <w:rsid w:val="003350F1"/>
    <w:rsid w:val="003475F0"/>
    <w:rsid w:val="00347619"/>
    <w:rsid w:val="0037440B"/>
    <w:rsid w:val="00397DB5"/>
    <w:rsid w:val="003F177A"/>
    <w:rsid w:val="003F1EEA"/>
    <w:rsid w:val="00404EB2"/>
    <w:rsid w:val="004076A9"/>
    <w:rsid w:val="00413576"/>
    <w:rsid w:val="00442DA0"/>
    <w:rsid w:val="0044351B"/>
    <w:rsid w:val="004572F6"/>
    <w:rsid w:val="004777D8"/>
    <w:rsid w:val="004A50BE"/>
    <w:rsid w:val="004E2FD3"/>
    <w:rsid w:val="004E47DA"/>
    <w:rsid w:val="00542C70"/>
    <w:rsid w:val="00547839"/>
    <w:rsid w:val="0057739B"/>
    <w:rsid w:val="00587064"/>
    <w:rsid w:val="005947BE"/>
    <w:rsid w:val="005B7E1C"/>
    <w:rsid w:val="005F3715"/>
    <w:rsid w:val="00616AD1"/>
    <w:rsid w:val="0064070E"/>
    <w:rsid w:val="006731A0"/>
    <w:rsid w:val="00674CFF"/>
    <w:rsid w:val="00692F25"/>
    <w:rsid w:val="0069342D"/>
    <w:rsid w:val="00696A49"/>
    <w:rsid w:val="006C0172"/>
    <w:rsid w:val="006D642B"/>
    <w:rsid w:val="006E3665"/>
    <w:rsid w:val="006E44E2"/>
    <w:rsid w:val="006F3335"/>
    <w:rsid w:val="00710BB4"/>
    <w:rsid w:val="007552BF"/>
    <w:rsid w:val="0077071B"/>
    <w:rsid w:val="00792D43"/>
    <w:rsid w:val="007A26A8"/>
    <w:rsid w:val="007A5AAD"/>
    <w:rsid w:val="007A717F"/>
    <w:rsid w:val="007E7E2D"/>
    <w:rsid w:val="007F1B88"/>
    <w:rsid w:val="00801220"/>
    <w:rsid w:val="00802196"/>
    <w:rsid w:val="00813ED6"/>
    <w:rsid w:val="00823286"/>
    <w:rsid w:val="00825DF1"/>
    <w:rsid w:val="00831CB0"/>
    <w:rsid w:val="00851989"/>
    <w:rsid w:val="00857913"/>
    <w:rsid w:val="00865305"/>
    <w:rsid w:val="00883DF8"/>
    <w:rsid w:val="00894A26"/>
    <w:rsid w:val="008A0BBA"/>
    <w:rsid w:val="008A5E6C"/>
    <w:rsid w:val="008C7701"/>
    <w:rsid w:val="008F443A"/>
    <w:rsid w:val="008F598E"/>
    <w:rsid w:val="00914B3A"/>
    <w:rsid w:val="0092329D"/>
    <w:rsid w:val="0093644E"/>
    <w:rsid w:val="00957FC0"/>
    <w:rsid w:val="0096128A"/>
    <w:rsid w:val="00965552"/>
    <w:rsid w:val="00971503"/>
    <w:rsid w:val="00987BB3"/>
    <w:rsid w:val="0099592B"/>
    <w:rsid w:val="009A5153"/>
    <w:rsid w:val="009A5D11"/>
    <w:rsid w:val="009B6970"/>
    <w:rsid w:val="009D2DAA"/>
    <w:rsid w:val="009D6864"/>
    <w:rsid w:val="009E1025"/>
    <w:rsid w:val="009E73F1"/>
    <w:rsid w:val="00A10F40"/>
    <w:rsid w:val="00A23609"/>
    <w:rsid w:val="00A31F97"/>
    <w:rsid w:val="00A43F35"/>
    <w:rsid w:val="00A462D0"/>
    <w:rsid w:val="00A558C7"/>
    <w:rsid w:val="00A64B4A"/>
    <w:rsid w:val="00A66FDA"/>
    <w:rsid w:val="00A70F43"/>
    <w:rsid w:val="00A846A5"/>
    <w:rsid w:val="00A92254"/>
    <w:rsid w:val="00A9423D"/>
    <w:rsid w:val="00AC7902"/>
    <w:rsid w:val="00AE19C1"/>
    <w:rsid w:val="00AE3AEB"/>
    <w:rsid w:val="00B20854"/>
    <w:rsid w:val="00B327B9"/>
    <w:rsid w:val="00B333C4"/>
    <w:rsid w:val="00B37ADC"/>
    <w:rsid w:val="00B55197"/>
    <w:rsid w:val="00B55A61"/>
    <w:rsid w:val="00B7133A"/>
    <w:rsid w:val="00B96C12"/>
    <w:rsid w:val="00BE2474"/>
    <w:rsid w:val="00BF09A9"/>
    <w:rsid w:val="00BF7F20"/>
    <w:rsid w:val="00C13DFF"/>
    <w:rsid w:val="00C25225"/>
    <w:rsid w:val="00C30DDA"/>
    <w:rsid w:val="00C4177B"/>
    <w:rsid w:val="00C47F69"/>
    <w:rsid w:val="00C66FFB"/>
    <w:rsid w:val="00C90E2D"/>
    <w:rsid w:val="00C942AA"/>
    <w:rsid w:val="00CA0739"/>
    <w:rsid w:val="00CB4607"/>
    <w:rsid w:val="00CD0239"/>
    <w:rsid w:val="00CF08A3"/>
    <w:rsid w:val="00D062C9"/>
    <w:rsid w:val="00D06781"/>
    <w:rsid w:val="00D177B4"/>
    <w:rsid w:val="00D23304"/>
    <w:rsid w:val="00D24B4F"/>
    <w:rsid w:val="00D24E28"/>
    <w:rsid w:val="00D3594D"/>
    <w:rsid w:val="00D41AC2"/>
    <w:rsid w:val="00E01725"/>
    <w:rsid w:val="00E036F1"/>
    <w:rsid w:val="00E06A1E"/>
    <w:rsid w:val="00E11BBC"/>
    <w:rsid w:val="00E27FCB"/>
    <w:rsid w:val="00EB0A8B"/>
    <w:rsid w:val="00EC31D7"/>
    <w:rsid w:val="00ED3951"/>
    <w:rsid w:val="00EE2D30"/>
    <w:rsid w:val="00EF01DE"/>
    <w:rsid w:val="00EF1876"/>
    <w:rsid w:val="00EF1DEE"/>
    <w:rsid w:val="00F074D3"/>
    <w:rsid w:val="00F141F2"/>
    <w:rsid w:val="00F159B1"/>
    <w:rsid w:val="00F36390"/>
    <w:rsid w:val="00FA5A16"/>
    <w:rsid w:val="00FB01E8"/>
    <w:rsid w:val="00FB1DB2"/>
    <w:rsid w:val="00FB281F"/>
    <w:rsid w:val="00FE39E7"/>
    <w:rsid w:val="00FF04EA"/>
    <w:rsid w:val="070E2359"/>
    <w:rsid w:val="093D3D37"/>
    <w:rsid w:val="09CB6030"/>
    <w:rsid w:val="0A130858"/>
    <w:rsid w:val="138E1115"/>
    <w:rsid w:val="13A26C15"/>
    <w:rsid w:val="144A4562"/>
    <w:rsid w:val="14FD352B"/>
    <w:rsid w:val="156A30BA"/>
    <w:rsid w:val="17E523C8"/>
    <w:rsid w:val="18993098"/>
    <w:rsid w:val="1D401039"/>
    <w:rsid w:val="25AE715E"/>
    <w:rsid w:val="2C9C3B7D"/>
    <w:rsid w:val="30D6559B"/>
    <w:rsid w:val="35640A6B"/>
    <w:rsid w:val="373D1B8C"/>
    <w:rsid w:val="3A365C67"/>
    <w:rsid w:val="3BB50DE3"/>
    <w:rsid w:val="3BB8422A"/>
    <w:rsid w:val="3C2F1031"/>
    <w:rsid w:val="3E2003A6"/>
    <w:rsid w:val="3FAF0C83"/>
    <w:rsid w:val="447A2B91"/>
    <w:rsid w:val="490E2342"/>
    <w:rsid w:val="493F7B66"/>
    <w:rsid w:val="52EF2A68"/>
    <w:rsid w:val="592F78F1"/>
    <w:rsid w:val="5EC90F3A"/>
    <w:rsid w:val="67A63017"/>
    <w:rsid w:val="6A8043CC"/>
    <w:rsid w:val="6B167FD9"/>
    <w:rsid w:val="718E5B4D"/>
    <w:rsid w:val="754C7D7E"/>
    <w:rsid w:val="7A046552"/>
    <w:rsid w:val="7FD66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2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025"/>
    <w:pPr>
      <w:spacing w:after="0" w:line="240" w:lineRule="auto"/>
    </w:pPr>
    <w:rPr>
      <w:rFonts w:ascii="Tahoma" w:hAnsi="Tahoma" w:cs="Tahoma"/>
      <w:sz w:val="16"/>
      <w:szCs w:val="16"/>
    </w:rPr>
  </w:style>
  <w:style w:type="paragraph" w:styleId="Footer">
    <w:name w:val="footer"/>
    <w:basedOn w:val="Normal"/>
    <w:link w:val="FooterChar"/>
    <w:uiPriority w:val="99"/>
    <w:unhideWhenUsed/>
    <w:rsid w:val="009E1025"/>
    <w:pPr>
      <w:tabs>
        <w:tab w:val="center" w:pos="4513"/>
        <w:tab w:val="right" w:pos="9026"/>
      </w:tabs>
      <w:spacing w:after="0" w:line="240" w:lineRule="auto"/>
    </w:pPr>
  </w:style>
  <w:style w:type="paragraph" w:styleId="Header">
    <w:name w:val="header"/>
    <w:basedOn w:val="Normal"/>
    <w:link w:val="HeaderChar"/>
    <w:uiPriority w:val="99"/>
    <w:unhideWhenUsed/>
    <w:rsid w:val="009E1025"/>
    <w:pPr>
      <w:tabs>
        <w:tab w:val="center" w:pos="4513"/>
        <w:tab w:val="right" w:pos="9026"/>
      </w:tabs>
      <w:spacing w:after="0" w:line="240" w:lineRule="auto"/>
    </w:pPr>
  </w:style>
  <w:style w:type="paragraph" w:styleId="NormalWeb">
    <w:name w:val="Normal (Web)"/>
    <w:basedOn w:val="Normal"/>
    <w:uiPriority w:val="99"/>
    <w:qFormat/>
    <w:rsid w:val="009E102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semiHidden/>
    <w:unhideWhenUsed/>
    <w:qFormat/>
    <w:rsid w:val="009E1025"/>
    <w:rPr>
      <w:vertAlign w:val="superscript"/>
    </w:rPr>
  </w:style>
  <w:style w:type="character" w:styleId="Hyperlink">
    <w:name w:val="Hyperlink"/>
    <w:uiPriority w:val="99"/>
    <w:qFormat/>
    <w:rsid w:val="009E1025"/>
    <w:rPr>
      <w:color w:val="0000FF"/>
      <w:u w:val="single"/>
    </w:rPr>
  </w:style>
  <w:style w:type="character" w:styleId="Strong">
    <w:name w:val="Strong"/>
    <w:uiPriority w:val="22"/>
    <w:qFormat/>
    <w:rsid w:val="009E1025"/>
    <w:rPr>
      <w:rFonts w:ascii="Times New Roman" w:eastAsia="Times New Roman" w:hAnsi="Times New Roman"/>
      <w:b/>
      <w:bCs/>
    </w:rPr>
  </w:style>
  <w:style w:type="table" w:styleId="TableGrid">
    <w:name w:val="Table Grid"/>
    <w:basedOn w:val="TableNormal"/>
    <w:uiPriority w:val="39"/>
    <w:qFormat/>
    <w:rsid w:val="009E10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E1025"/>
    <w:pPr>
      <w:ind w:left="720"/>
    </w:pPr>
    <w:rPr>
      <w:rFonts w:ascii="Calibri" w:eastAsia="Calibri" w:hAnsi="Calibri" w:cs="Times New Roman"/>
    </w:rPr>
  </w:style>
  <w:style w:type="character" w:customStyle="1" w:styleId="ListParagraphChar">
    <w:name w:val="List Paragraph Char"/>
    <w:basedOn w:val="DefaultParagraphFont"/>
    <w:link w:val="ListParagraph"/>
    <w:uiPriority w:val="34"/>
    <w:qFormat/>
    <w:rsid w:val="009E1025"/>
    <w:rPr>
      <w:rFonts w:ascii="Calibri" w:eastAsia="Calibri" w:hAnsi="Calibri" w:cs="Times New Roman"/>
    </w:rPr>
  </w:style>
  <w:style w:type="paragraph" w:styleId="NoSpacing">
    <w:name w:val="No Spacing"/>
    <w:uiPriority w:val="99"/>
    <w:qFormat/>
    <w:rsid w:val="009E1025"/>
    <w:pPr>
      <w:spacing w:after="0" w:line="240" w:lineRule="auto"/>
    </w:pPr>
    <w:rPr>
      <w:rFonts w:ascii="Calibri" w:eastAsia="Calibri" w:hAnsi="Calibri" w:cs="Times New Roman"/>
      <w:sz w:val="22"/>
      <w:szCs w:val="22"/>
      <w:lang w:val="id-ID"/>
    </w:rPr>
  </w:style>
  <w:style w:type="character" w:customStyle="1" w:styleId="HeaderChar">
    <w:name w:val="Header Char"/>
    <w:basedOn w:val="DefaultParagraphFont"/>
    <w:link w:val="Header"/>
    <w:uiPriority w:val="99"/>
    <w:qFormat/>
    <w:rsid w:val="009E1025"/>
  </w:style>
  <w:style w:type="character" w:customStyle="1" w:styleId="FooterChar">
    <w:name w:val="Footer Char"/>
    <w:basedOn w:val="DefaultParagraphFont"/>
    <w:link w:val="Footer"/>
    <w:uiPriority w:val="99"/>
    <w:qFormat/>
    <w:rsid w:val="009E1025"/>
  </w:style>
  <w:style w:type="character" w:customStyle="1" w:styleId="st">
    <w:name w:val="st"/>
    <w:basedOn w:val="DefaultParagraphFont"/>
    <w:qFormat/>
    <w:rsid w:val="009E1025"/>
  </w:style>
  <w:style w:type="paragraph" w:customStyle="1" w:styleId="Default">
    <w:name w:val="Default"/>
    <w:qFormat/>
    <w:rsid w:val="009E10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qFormat/>
    <w:rsid w:val="009E1025"/>
    <w:pPr>
      <w:ind w:left="720"/>
      <w:contextualSpacing/>
    </w:pPr>
    <w:rPr>
      <w:rFonts w:ascii="Calibri" w:eastAsia="Calibri" w:hAnsi="Calibri" w:cs="Times New Roman"/>
    </w:rPr>
  </w:style>
  <w:style w:type="character" w:customStyle="1" w:styleId="a">
    <w:name w:val="a"/>
    <w:basedOn w:val="DefaultParagraphFont"/>
    <w:qFormat/>
    <w:rsid w:val="009E1025"/>
  </w:style>
  <w:style w:type="character" w:customStyle="1" w:styleId="mw-headline">
    <w:name w:val="mw-headline"/>
    <w:basedOn w:val="DefaultParagraphFont"/>
    <w:qFormat/>
    <w:rsid w:val="009E1025"/>
    <w:rPr>
      <w:rFonts w:ascii="Times New Roman" w:eastAsia="Times New Roman" w:hAnsi="Times New Roman"/>
    </w:rPr>
  </w:style>
  <w:style w:type="character" w:customStyle="1" w:styleId="BalloonTextChar">
    <w:name w:val="Balloon Text Char"/>
    <w:basedOn w:val="DefaultParagraphFont"/>
    <w:link w:val="BalloonText"/>
    <w:uiPriority w:val="99"/>
    <w:semiHidden/>
    <w:qFormat/>
    <w:rsid w:val="009E1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samaniafc.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ourfourtwo.com/id/features/Mengenal-Lebih-Jauh-Regulasi-Lisensi-Klub-Profesional-Afc" TargetMode="External"/><Relationship Id="rId4" Type="http://schemas.openxmlformats.org/officeDocument/2006/relationships/styles" Target="styles.xml"/><Relationship Id="rId9" Type="http://schemas.openxmlformats.org/officeDocument/2006/relationships/hyperlink" Target="https://www.fourfourtwo.com/id/features/klub-klub-yang-bisa-menjadi-contoh-manajemen-sepakbola-yang-baik-di-indonesia?page=0%2C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AC87BC-EF49-47CF-9FF6-A8D26734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5365</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Sadonyo 2</cp:lastModifiedBy>
  <cp:revision>54</cp:revision>
  <cp:lastPrinted>2019-04-23T02:30:00Z</cp:lastPrinted>
  <dcterms:created xsi:type="dcterms:W3CDTF">2019-03-11T04:12:00Z</dcterms:created>
  <dcterms:modified xsi:type="dcterms:W3CDTF">2019-04-23T02:38:00Z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